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C254A8" w:rsidRDefault="00C254A8" w:rsidP="00C901EF">
      <w:pPr>
        <w:ind w:firstLine="284"/>
        <w:jc w:val="both"/>
        <w:rPr>
          <w:b/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b/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b/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36"/>
          <w:szCs w:val="36"/>
        </w:rPr>
      </w:pPr>
    </w:p>
    <w:p w:rsidR="00D00F48" w:rsidRDefault="00C254A8" w:rsidP="00C901EF">
      <w:pPr>
        <w:tabs>
          <w:tab w:val="num" w:pos="1140"/>
        </w:tabs>
        <w:ind w:firstLine="284"/>
        <w:jc w:val="center"/>
        <w:rPr>
          <w:b/>
          <w:kern w:val="28"/>
          <w:sz w:val="56"/>
          <w:szCs w:val="56"/>
        </w:rPr>
      </w:pPr>
      <w:r w:rsidRPr="00C254A8">
        <w:rPr>
          <w:b/>
          <w:kern w:val="28"/>
          <w:sz w:val="56"/>
          <w:szCs w:val="56"/>
        </w:rPr>
        <w:t>Отчет о работе с юношеством</w:t>
      </w:r>
    </w:p>
    <w:p w:rsidR="00C254A8" w:rsidRPr="00C254A8" w:rsidRDefault="00D00F48" w:rsidP="00C901EF">
      <w:pPr>
        <w:tabs>
          <w:tab w:val="num" w:pos="1140"/>
        </w:tabs>
        <w:ind w:firstLine="284"/>
        <w:jc w:val="center"/>
        <w:rPr>
          <w:b/>
          <w:kern w:val="28"/>
          <w:sz w:val="56"/>
          <w:szCs w:val="56"/>
        </w:rPr>
      </w:pPr>
      <w:proofErr w:type="spellStart"/>
      <w:r>
        <w:rPr>
          <w:b/>
          <w:kern w:val="28"/>
          <w:sz w:val="56"/>
          <w:szCs w:val="56"/>
        </w:rPr>
        <w:t>Гурьевский</w:t>
      </w:r>
      <w:proofErr w:type="spellEnd"/>
      <w:r>
        <w:rPr>
          <w:b/>
          <w:kern w:val="28"/>
          <w:sz w:val="56"/>
          <w:szCs w:val="56"/>
        </w:rPr>
        <w:t xml:space="preserve"> район</w:t>
      </w:r>
    </w:p>
    <w:p w:rsidR="00C254A8" w:rsidRDefault="00C254A8" w:rsidP="00C901EF">
      <w:pPr>
        <w:tabs>
          <w:tab w:val="num" w:pos="1140"/>
        </w:tabs>
        <w:ind w:firstLine="284"/>
        <w:jc w:val="center"/>
        <w:rPr>
          <w:kern w:val="28"/>
          <w:sz w:val="36"/>
          <w:szCs w:val="36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72"/>
          <w:szCs w:val="72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tabs>
          <w:tab w:val="num" w:pos="1140"/>
        </w:tabs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24"/>
          <w:szCs w:val="24"/>
        </w:rPr>
      </w:pPr>
    </w:p>
    <w:p w:rsidR="00C254A8" w:rsidRDefault="00C254A8" w:rsidP="00C901EF">
      <w:pPr>
        <w:ind w:firstLine="284"/>
        <w:jc w:val="both"/>
        <w:rPr>
          <w:kern w:val="28"/>
          <w:sz w:val="44"/>
          <w:szCs w:val="44"/>
        </w:rPr>
      </w:pPr>
    </w:p>
    <w:p w:rsidR="00C254A8" w:rsidRDefault="00C254A8" w:rsidP="00C901EF">
      <w:pPr>
        <w:ind w:firstLine="284"/>
        <w:jc w:val="both"/>
        <w:rPr>
          <w:b/>
          <w:kern w:val="28"/>
          <w:sz w:val="44"/>
          <w:szCs w:val="44"/>
        </w:rPr>
      </w:pPr>
    </w:p>
    <w:p w:rsidR="00C254A8" w:rsidRDefault="00C254A8" w:rsidP="00C901EF">
      <w:pPr>
        <w:ind w:firstLine="284"/>
        <w:jc w:val="both"/>
        <w:rPr>
          <w:b/>
          <w:kern w:val="28"/>
          <w:sz w:val="44"/>
          <w:szCs w:val="44"/>
        </w:rPr>
      </w:pPr>
    </w:p>
    <w:p w:rsidR="00C254A8" w:rsidRPr="00525728" w:rsidRDefault="00C254A8" w:rsidP="002318BA">
      <w:pPr>
        <w:ind w:firstLine="284"/>
        <w:jc w:val="center"/>
        <w:rPr>
          <w:b/>
          <w:kern w:val="28"/>
          <w:sz w:val="44"/>
          <w:szCs w:val="44"/>
        </w:rPr>
      </w:pPr>
      <w:r w:rsidRPr="00525728">
        <w:rPr>
          <w:b/>
          <w:kern w:val="28"/>
          <w:sz w:val="44"/>
          <w:szCs w:val="44"/>
        </w:rPr>
        <w:t>201</w:t>
      </w:r>
      <w:r>
        <w:rPr>
          <w:b/>
          <w:kern w:val="28"/>
          <w:sz w:val="44"/>
          <w:szCs w:val="44"/>
        </w:rPr>
        <w:t>3</w:t>
      </w:r>
      <w:r w:rsidRPr="00525728">
        <w:rPr>
          <w:b/>
          <w:kern w:val="28"/>
          <w:sz w:val="44"/>
          <w:szCs w:val="44"/>
        </w:rPr>
        <w:t xml:space="preserve"> год</w:t>
      </w:r>
    </w:p>
    <w:p w:rsidR="00C254A8" w:rsidRP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A8" w:rsidRDefault="00C254A8" w:rsidP="00C901EF">
      <w:pPr>
        <w:pStyle w:val="20"/>
        <w:tabs>
          <w:tab w:val="num" w:pos="284"/>
        </w:tabs>
        <w:spacing w:after="0" w:line="240" w:lineRule="auto"/>
        <w:ind w:left="1069" w:firstLine="284"/>
        <w:jc w:val="both"/>
        <w:rPr>
          <w:rFonts w:ascii="Times New Roman" w:hAnsi="Times New Roman" w:cs="Times New Roman"/>
          <w:b/>
          <w:szCs w:val="28"/>
        </w:rPr>
      </w:pPr>
    </w:p>
    <w:p w:rsidR="007571C0" w:rsidRPr="002C05E9" w:rsidRDefault="007571C0" w:rsidP="00C901EF">
      <w:pPr>
        <w:pStyle w:val="20"/>
        <w:tabs>
          <w:tab w:val="num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Схема аналитической справки</w:t>
      </w:r>
    </w:p>
    <w:p w:rsidR="007571C0" w:rsidRPr="002C05E9" w:rsidRDefault="007571C0" w:rsidP="00C901EF">
      <w:pPr>
        <w:tabs>
          <w:tab w:val="left" w:pos="3190"/>
          <w:tab w:val="left" w:pos="6380"/>
        </w:tabs>
        <w:ind w:firstLine="284"/>
        <w:jc w:val="center"/>
        <w:rPr>
          <w:b/>
          <w:caps/>
          <w:szCs w:val="28"/>
        </w:rPr>
      </w:pPr>
      <w:r w:rsidRPr="002C05E9">
        <w:rPr>
          <w:b/>
          <w:kern w:val="28"/>
          <w:szCs w:val="28"/>
        </w:rPr>
        <w:t>по работе библиотек ЦБС с юношеством</w:t>
      </w:r>
    </w:p>
    <w:p w:rsidR="007571C0" w:rsidRPr="002C05E9" w:rsidRDefault="007571C0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Сведения о ЦБС</w:t>
      </w:r>
    </w:p>
    <w:tbl>
      <w:tblPr>
        <w:tblW w:w="9741" w:type="dxa"/>
        <w:tblLook w:val="01E0"/>
      </w:tblPr>
      <w:tblGrid>
        <w:gridCol w:w="6093"/>
        <w:gridCol w:w="3648"/>
      </w:tblGrid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Название ЦБС </w:t>
            </w:r>
            <w:r w:rsidRPr="002C05E9">
              <w:rPr>
                <w:rFonts w:ascii="Times New Roman" w:hAnsi="Times New Roman" w:cs="Times New Roman"/>
                <w:i/>
                <w:color w:val="000000"/>
                <w:szCs w:val="28"/>
              </w:rPr>
              <w:t>(точно по Уставу)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МБУ «</w:t>
            </w:r>
            <w:proofErr w:type="spell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РЦбс</w:t>
            </w:r>
            <w:proofErr w:type="spellEnd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  </w:t>
            </w:r>
            <w:proofErr w:type="spell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Гурьевского</w:t>
            </w:r>
            <w:proofErr w:type="spellEnd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 района»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Адрес: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proofErr w:type="gram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.М</w:t>
            </w:r>
            <w:proofErr w:type="gramEnd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алая </w:t>
            </w:r>
            <w:proofErr w:type="spell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Салаирка</w:t>
            </w:r>
            <w:proofErr w:type="spellEnd"/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почтовый индекс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652774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513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район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Гурьевский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513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населенный пункт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proofErr w:type="gram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.М</w:t>
            </w:r>
            <w:proofErr w:type="gramEnd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алая </w:t>
            </w:r>
            <w:proofErr w:type="spell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Салаирка</w:t>
            </w:r>
            <w:proofErr w:type="spellEnd"/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513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улица, дом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Трактовая, 2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сайт библиотеки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szCs w:val="28"/>
              </w:rPr>
            </w:pPr>
            <w:r w:rsidRPr="002318BA">
              <w:rPr>
                <w:rFonts w:ascii="Times New Roman" w:hAnsi="Times New Roman" w:cs="Times New Roman"/>
                <w:szCs w:val="28"/>
                <w:lang w:val="en-US"/>
              </w:rPr>
              <w:t>www</w:t>
            </w:r>
            <w:r w:rsidRPr="002318BA">
              <w:rPr>
                <w:rFonts w:ascii="Times New Roman" w:hAnsi="Times New Roman" w:cs="Times New Roman"/>
                <w:szCs w:val="28"/>
              </w:rPr>
              <w:t>.</w:t>
            </w:r>
            <w:r w:rsidRPr="002318BA">
              <w:rPr>
                <w:rFonts w:ascii="Times New Roman" w:hAnsi="Times New Roman" w:cs="Times New Roman"/>
                <w:szCs w:val="28"/>
                <w:lang w:val="en-US"/>
              </w:rPr>
              <w:t>ms</w:t>
            </w:r>
            <w:r w:rsidRPr="002318BA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2318BA">
              <w:rPr>
                <w:rFonts w:ascii="Times New Roman" w:hAnsi="Times New Roman" w:cs="Times New Roman"/>
                <w:szCs w:val="28"/>
                <w:lang w:val="en-US"/>
              </w:rPr>
              <w:t>rcbs</w:t>
            </w:r>
            <w:proofErr w:type="spellEnd"/>
            <w:r w:rsidRPr="002318BA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2318BA">
              <w:rPr>
                <w:rFonts w:ascii="Times New Roman" w:hAnsi="Times New Roman" w:cs="Times New Roman"/>
                <w:szCs w:val="28"/>
                <w:lang w:val="en-US"/>
              </w:rPr>
              <w:t>ucoz</w:t>
            </w:r>
            <w:proofErr w:type="spellEnd"/>
            <w:r w:rsidRPr="002318BA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2318BA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szCs w:val="28"/>
              </w:rPr>
            </w:pPr>
            <w:r w:rsidRPr="002C05E9">
              <w:rPr>
                <w:rFonts w:ascii="Times New Roman" w:hAnsi="Times New Roman" w:cs="Times New Roman"/>
                <w:szCs w:val="28"/>
              </w:rPr>
              <w:t>электронная почта (</w:t>
            </w:r>
            <w:r w:rsidRPr="002C05E9">
              <w:rPr>
                <w:rFonts w:ascii="Times New Roman" w:hAnsi="Times New Roman" w:cs="Times New Roman"/>
                <w:szCs w:val="28"/>
                <w:lang w:val="en-US"/>
              </w:rPr>
              <w:t>e-mail</w:t>
            </w:r>
            <w:r w:rsidRPr="002C05E9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2C05E9">
              <w:rPr>
                <w:rFonts w:ascii="Times New Roman" w:hAnsi="Times New Roman" w:cs="Times New Roman"/>
                <w:szCs w:val="28"/>
                <w:lang w:val="en-US"/>
              </w:rPr>
              <w:t>bibliot</w:t>
            </w:r>
            <w:proofErr w:type="spellEnd"/>
            <w:r w:rsidRPr="002C05E9">
              <w:rPr>
                <w:rFonts w:ascii="Times New Roman" w:hAnsi="Times New Roman" w:cs="Times New Roman"/>
                <w:szCs w:val="28"/>
              </w:rPr>
              <w:t xml:space="preserve">11@ </w:t>
            </w:r>
            <w:r w:rsidRPr="002C05E9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2C05E9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2C05E9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ICQ</w:t>
            </w: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 («</w:t>
            </w:r>
            <w:proofErr w:type="spell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аська</w:t>
            </w:r>
            <w:proofErr w:type="spellEnd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 xml:space="preserve">»), </w:t>
            </w:r>
            <w:proofErr w:type="spellStart"/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скайп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Директор ЦБС (ФИО, тел. с кодом, факс)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Кокуровская Татьяна Александровна</w:t>
            </w:r>
          </w:p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384-63-31-326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Зам. директора по работе с детьми (ФИО, тел. с кодом, факс)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Суняйкина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Наталья Анатольевна</w:t>
            </w:r>
          </w:p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384-63-31-266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Заведующая детской библиотекой (ФИО, тел. с кодом, факс)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Методист ЦБС (ФИО, тел. с кодом)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Галкина Светлана Владимировна</w:t>
            </w:r>
          </w:p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384-63-31-326</w:t>
            </w:r>
          </w:p>
        </w:tc>
      </w:tr>
      <w:tr w:rsidR="007571C0" w:rsidRPr="002C05E9" w:rsidTr="00750DBA">
        <w:trPr>
          <w:trHeight w:val="27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Методист по работе с детьми (ФИО, тел. с кодом)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нет</w:t>
            </w:r>
          </w:p>
        </w:tc>
      </w:tr>
      <w:tr w:rsidR="007571C0" w:rsidRPr="002C05E9" w:rsidTr="00750DBA">
        <w:trPr>
          <w:trHeight w:val="288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Библиограф детской библиотеки (ФИО, тел. с кодом)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нет</w:t>
            </w:r>
          </w:p>
        </w:tc>
      </w:tr>
      <w:tr w:rsidR="007571C0" w:rsidRPr="002C05E9" w:rsidTr="00750DBA">
        <w:trPr>
          <w:trHeight w:val="288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71C0" w:rsidRPr="00D00F48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0F48">
              <w:rPr>
                <w:rFonts w:ascii="Times New Roman" w:hAnsi="Times New Roman" w:cs="Times New Roman"/>
                <w:color w:val="000000"/>
                <w:szCs w:val="28"/>
              </w:rPr>
              <w:t>Зав. отделом культуры (ФИО, тел. с кодом)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Козленко Светлана Павловна</w:t>
            </w:r>
          </w:p>
          <w:p w:rsidR="007571C0" w:rsidRPr="002C05E9" w:rsidRDefault="007571C0" w:rsidP="00C901EF">
            <w:pPr>
              <w:pStyle w:val="a4"/>
              <w:tabs>
                <w:tab w:val="num" w:pos="426"/>
              </w:tabs>
              <w:ind w:firstLine="28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05E9">
              <w:rPr>
                <w:rFonts w:ascii="Times New Roman" w:hAnsi="Times New Roman" w:cs="Times New Roman"/>
                <w:color w:val="000000"/>
                <w:szCs w:val="28"/>
              </w:rPr>
              <w:t>384-63-5-01-53</w:t>
            </w:r>
          </w:p>
        </w:tc>
      </w:tr>
    </w:tbl>
    <w:p w:rsidR="007571C0" w:rsidRPr="002C05E9" w:rsidRDefault="007571C0" w:rsidP="00C901EF">
      <w:pPr>
        <w:ind w:firstLine="284"/>
        <w:jc w:val="both"/>
        <w:rPr>
          <w:szCs w:val="28"/>
        </w:rPr>
      </w:pPr>
    </w:p>
    <w:p w:rsidR="007571C0" w:rsidRPr="002C05E9" w:rsidRDefault="007571C0" w:rsidP="00C901EF">
      <w:pPr>
        <w:ind w:firstLine="284"/>
        <w:jc w:val="both"/>
        <w:rPr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F006CC" w:rsidRDefault="00F006CC" w:rsidP="00C901EF">
      <w:pPr>
        <w:tabs>
          <w:tab w:val="num" w:pos="-720"/>
        </w:tabs>
        <w:ind w:firstLine="284"/>
        <w:jc w:val="both"/>
        <w:rPr>
          <w:b/>
          <w:szCs w:val="28"/>
        </w:rPr>
      </w:pPr>
    </w:p>
    <w:p w:rsidR="007E053C" w:rsidRPr="002C05E9" w:rsidRDefault="007E053C" w:rsidP="00C901EF">
      <w:pPr>
        <w:tabs>
          <w:tab w:val="num" w:pos="-720"/>
        </w:tabs>
        <w:ind w:firstLine="284"/>
        <w:jc w:val="center"/>
        <w:rPr>
          <w:szCs w:val="28"/>
        </w:rPr>
      </w:pPr>
      <w:r w:rsidRPr="002C05E9">
        <w:rPr>
          <w:b/>
          <w:szCs w:val="28"/>
        </w:rPr>
        <w:lastRenderedPageBreak/>
        <w:t>1. Анализ ситуации с молодежью в городе, муниципальном районе в 201</w:t>
      </w:r>
      <w:r>
        <w:rPr>
          <w:b/>
          <w:szCs w:val="28"/>
        </w:rPr>
        <w:t>3</w:t>
      </w:r>
      <w:r w:rsidRPr="002C05E9">
        <w:rPr>
          <w:b/>
          <w:szCs w:val="28"/>
        </w:rPr>
        <w:t>год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Демографическая ситуация в районе остается прежняя: молодежь на селе не задерживается в силу ряда причин –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1. нет никаких учебных заведений;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2. нет работы на селе;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3. жильем молодежь не обеспечивается.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В «крупных» населенных пунктах – это где жителей было в пределах тысячи человек – закрылись средние школы, старшеклассники вынуждены ездить на учебу в соседние села. На дорогу уходит много времени.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В районе осталось 2 </w:t>
      </w:r>
      <w:proofErr w:type="gramStart"/>
      <w:r w:rsidRPr="002C05E9">
        <w:rPr>
          <w:szCs w:val="28"/>
        </w:rPr>
        <w:t>средних</w:t>
      </w:r>
      <w:proofErr w:type="gramEnd"/>
      <w:r w:rsidRPr="002C05E9">
        <w:rPr>
          <w:szCs w:val="28"/>
        </w:rPr>
        <w:t xml:space="preserve"> школы из 6. Дети ездят на учебу в другие села.  Возвращаясь,  домой, они не всегда имеют возможность попасть в библиотеку, т.к. свободного времени практически не остается, еще необходимо приготовиться к следующему учебному дню.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В своих отчетах библиотекари сельских филиалов практически </w:t>
      </w:r>
      <w:r w:rsidRPr="00526B5F">
        <w:rPr>
          <w:szCs w:val="28"/>
        </w:rPr>
        <w:t xml:space="preserve">все </w:t>
      </w:r>
      <w:r w:rsidRPr="002C05E9">
        <w:rPr>
          <w:szCs w:val="28"/>
        </w:rPr>
        <w:t xml:space="preserve">отмечают, что происходит  отток молодых людей из села. Объясняется это тем, что даже в районе нет  предприятий, где бы можно было работать, сельское хозяйство уничтожено почти полностью, а другой сферы занятости на селе  нет. 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Многие молодые люди уехали на учебу,  проходят срочную службу в армии, или проживают и трудятся в городах, а прописаны у родителей.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Филиалы, находящиеся недалеко от города страдают оттого, что жители ездят на работу в город: уезжают в 6-7 часов, а возвращаются в19-20 часов.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Многие учащиеся после окончания 9 класса уходят учиться в училища, колледжи, т.к. поступить после получения среднего образования сельским детям значительно труднее: многие боятся сдавать ЕГЭ. Для Ново – Пестеревской библиотеки болезненным поворотным моментом стала ликвидация агрокласса в 2010году  - их было 40человек.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Ситуация   в районе с обслуживанием юношества не ухудшилась.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В целом цифровые показатели не огорчают: есть прирост читателей по сравнению с прошлым годом.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Всего населения в районе 10</w:t>
      </w:r>
      <w:r w:rsidR="00473E70">
        <w:rPr>
          <w:szCs w:val="28"/>
        </w:rPr>
        <w:t>085</w:t>
      </w:r>
      <w:r w:rsidRPr="002C05E9">
        <w:rPr>
          <w:szCs w:val="28"/>
        </w:rPr>
        <w:t xml:space="preserve"> чел.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Жителей юношеского возраста </w:t>
      </w:r>
      <w:r w:rsidRPr="00370691">
        <w:rPr>
          <w:szCs w:val="28"/>
        </w:rPr>
        <w:t>1</w:t>
      </w:r>
      <w:r w:rsidR="00370691" w:rsidRPr="00370691">
        <w:rPr>
          <w:szCs w:val="28"/>
        </w:rPr>
        <w:t>819</w:t>
      </w:r>
      <w:r w:rsidRPr="002C05E9">
        <w:rPr>
          <w:szCs w:val="28"/>
        </w:rPr>
        <w:t xml:space="preserve"> чел.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Читателей </w:t>
      </w:r>
      <w:r w:rsidRPr="00370691">
        <w:rPr>
          <w:szCs w:val="28"/>
        </w:rPr>
        <w:t>1411</w:t>
      </w:r>
    </w:p>
    <w:p w:rsidR="007E053C" w:rsidRPr="00473E70" w:rsidRDefault="007E053C" w:rsidP="00C901EF">
      <w:pPr>
        <w:ind w:firstLine="284"/>
        <w:jc w:val="both"/>
        <w:rPr>
          <w:color w:val="FF0000"/>
          <w:szCs w:val="28"/>
        </w:rPr>
      </w:pPr>
      <w:r w:rsidRPr="002C05E9">
        <w:rPr>
          <w:szCs w:val="28"/>
        </w:rPr>
        <w:t xml:space="preserve">% охвата населения юношеского возраста составляет </w:t>
      </w:r>
      <w:r w:rsidR="00370691" w:rsidRPr="00370691">
        <w:rPr>
          <w:szCs w:val="28"/>
        </w:rPr>
        <w:t>77</w:t>
      </w:r>
      <w:r w:rsidRPr="00370691">
        <w:rPr>
          <w:szCs w:val="28"/>
        </w:rPr>
        <w:t>%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Наличие резерва читателей юношеского возраста –  особого резерва нет, % охвата очень </w:t>
      </w:r>
      <w:proofErr w:type="gramStart"/>
      <w:r w:rsidRPr="002C05E9">
        <w:rPr>
          <w:szCs w:val="28"/>
        </w:rPr>
        <w:t>высокий</w:t>
      </w:r>
      <w:proofErr w:type="gramEnd"/>
      <w:r w:rsidRPr="002C05E9">
        <w:rPr>
          <w:szCs w:val="28"/>
        </w:rPr>
        <w:t>.</w:t>
      </w:r>
    </w:p>
    <w:p w:rsidR="00526B5F" w:rsidRDefault="00526B5F" w:rsidP="00C901EF">
      <w:pPr>
        <w:ind w:firstLine="284"/>
        <w:jc w:val="both"/>
        <w:rPr>
          <w:b/>
          <w:caps/>
          <w:szCs w:val="28"/>
        </w:rPr>
      </w:pPr>
    </w:p>
    <w:p w:rsidR="007E053C" w:rsidRPr="002C05E9" w:rsidRDefault="007E053C" w:rsidP="00C901EF">
      <w:pPr>
        <w:ind w:firstLine="284"/>
        <w:jc w:val="both"/>
        <w:rPr>
          <w:b/>
          <w:szCs w:val="28"/>
        </w:rPr>
      </w:pPr>
      <w:r w:rsidRPr="002C05E9">
        <w:rPr>
          <w:b/>
          <w:caps/>
          <w:szCs w:val="28"/>
        </w:rPr>
        <w:t>п</w:t>
      </w:r>
      <w:r w:rsidRPr="002C05E9">
        <w:rPr>
          <w:b/>
          <w:szCs w:val="28"/>
        </w:rPr>
        <w:t>роблемы и перспективы</w:t>
      </w:r>
      <w:r w:rsidRPr="002C05E9">
        <w:rPr>
          <w:szCs w:val="28"/>
        </w:rPr>
        <w:t xml:space="preserve"> </w:t>
      </w:r>
      <w:r w:rsidRPr="002C05E9">
        <w:rPr>
          <w:b/>
          <w:szCs w:val="28"/>
        </w:rPr>
        <w:t>библиотечного обслуживания юношества в ЦБС.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Специализированной  юношеской библиотеки  или соответствующего отдела нет. 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Проживающая на селе молодежь посещает библиотеки, не смотря ни на что. Наработанные связи со школой, с общественными организациями </w:t>
      </w:r>
      <w:r w:rsidRPr="002C05E9">
        <w:rPr>
          <w:szCs w:val="28"/>
        </w:rPr>
        <w:lastRenderedPageBreak/>
        <w:t xml:space="preserve">помогают организовать досуг молодежи. Работа планируется с учетом коллективных интересов на год, на летнее время, к особым событиям, к знаменательным датам, а для учащихся  - и в дни всех каникул.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В сельских библиотеках дети и юношество – это базовые категории для работы. Для них работают клубы по интересам, литературно-музыкальные гостиные, организуются выставки народного творчества, ведется сбор материалов по истории сел и оформляются тематические папки, картотеки, </w:t>
      </w:r>
      <w:proofErr w:type="spellStart"/>
      <w:r w:rsidRPr="002C05E9">
        <w:rPr>
          <w:szCs w:val="28"/>
        </w:rPr>
        <w:t>альбомы</w:t>
      </w:r>
      <w:proofErr w:type="gramStart"/>
      <w:r w:rsidRPr="002C05E9">
        <w:rPr>
          <w:szCs w:val="28"/>
        </w:rPr>
        <w:t>.К</w:t>
      </w:r>
      <w:proofErr w:type="spellEnd"/>
      <w:proofErr w:type="gramEnd"/>
      <w:r w:rsidRPr="002C05E9">
        <w:rPr>
          <w:szCs w:val="28"/>
        </w:rPr>
        <w:t xml:space="preserve"> услугам этой категории пользователей весь справочно-библиографический аппарат библиотек, компьютеры, ксероксы, книги, периодика. С открытием  Модельной библиотеки</w:t>
      </w:r>
      <w:r>
        <w:rPr>
          <w:szCs w:val="28"/>
        </w:rPr>
        <w:t xml:space="preserve"> и виртуального читального зала</w:t>
      </w:r>
      <w:r w:rsidRPr="002C05E9">
        <w:rPr>
          <w:szCs w:val="28"/>
        </w:rPr>
        <w:t xml:space="preserve"> перспективы обслуживания юношества, да и не только этой категории пользователей, очень хорошие: компьютерная база пополнилась, получили принтеры, сканеры, много информации на электронных носителях, обновился, и значительно, книжный фонд, мебель совершенно новая, комфортная.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Основное внимание в организации досуга юношества, по-прежнему,  уделяется старшеклассникам, т.к. они более мобильны, активны, более доступны для библиотекарей.            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Основные потребности юношества при обращении в библиотеки – получение информации для обучения и заполнение досуга.</w:t>
      </w:r>
    </w:p>
    <w:p w:rsidR="007E053C" w:rsidRPr="002C05E9" w:rsidRDefault="007E053C" w:rsidP="00C901EF">
      <w:pPr>
        <w:ind w:firstLine="284"/>
        <w:jc w:val="both"/>
        <w:rPr>
          <w:szCs w:val="28"/>
        </w:rPr>
      </w:pPr>
      <w:r w:rsidRPr="00526B5F">
        <w:rPr>
          <w:szCs w:val="28"/>
        </w:rPr>
        <w:t>Все филиалы</w:t>
      </w:r>
      <w:r w:rsidRPr="002C05E9">
        <w:rPr>
          <w:szCs w:val="28"/>
        </w:rPr>
        <w:t>, обслуживающие юношество, координируют свою работу с сельскими  домами культуры, с местной администрацией, школами (там, где они есть), с комитетом по делам молодежи.</w:t>
      </w:r>
    </w:p>
    <w:p w:rsidR="007571C0" w:rsidRPr="002C05E9" w:rsidRDefault="007571C0" w:rsidP="00C901EF">
      <w:pPr>
        <w:ind w:firstLine="284"/>
        <w:jc w:val="both"/>
        <w:rPr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F006CC" w:rsidRDefault="00F006CC" w:rsidP="00C901EF">
      <w:pPr>
        <w:ind w:left="360" w:firstLine="284"/>
        <w:jc w:val="both"/>
        <w:rPr>
          <w:b/>
          <w:szCs w:val="28"/>
        </w:rPr>
      </w:pPr>
    </w:p>
    <w:p w:rsidR="00C901EF" w:rsidRDefault="00C901EF" w:rsidP="00C901EF">
      <w:pPr>
        <w:ind w:left="360" w:firstLine="284"/>
        <w:jc w:val="both"/>
        <w:rPr>
          <w:b/>
          <w:szCs w:val="28"/>
        </w:rPr>
      </w:pPr>
    </w:p>
    <w:p w:rsidR="00032ED2" w:rsidRPr="002C05E9" w:rsidRDefault="00032ED2" w:rsidP="00C901EF">
      <w:pPr>
        <w:ind w:left="360" w:firstLine="284"/>
        <w:jc w:val="both"/>
        <w:rPr>
          <w:b/>
          <w:szCs w:val="28"/>
        </w:rPr>
      </w:pPr>
      <w:r w:rsidRPr="002C05E9">
        <w:rPr>
          <w:b/>
          <w:szCs w:val="28"/>
        </w:rPr>
        <w:lastRenderedPageBreak/>
        <w:t>2. Статистические данные.</w:t>
      </w:r>
      <w:r w:rsidRPr="002C05E9">
        <w:rPr>
          <w:b/>
          <w:szCs w:val="28"/>
        </w:rPr>
        <w:tab/>
      </w:r>
      <w:r w:rsidRPr="002C05E9">
        <w:rPr>
          <w:b/>
          <w:szCs w:val="28"/>
        </w:rPr>
        <w:tab/>
      </w:r>
      <w:r w:rsidRPr="002C05E9">
        <w:rPr>
          <w:b/>
          <w:szCs w:val="28"/>
        </w:rPr>
        <w:tab/>
      </w:r>
      <w:r w:rsidRPr="002C05E9">
        <w:rPr>
          <w:b/>
          <w:szCs w:val="28"/>
        </w:rPr>
        <w:tab/>
      </w:r>
      <w:r w:rsidRPr="002C05E9">
        <w:rPr>
          <w:b/>
          <w:szCs w:val="28"/>
        </w:rPr>
        <w:tab/>
      </w:r>
      <w:r w:rsidRPr="002C05E9">
        <w:rPr>
          <w:b/>
          <w:szCs w:val="28"/>
        </w:rPr>
        <w:tab/>
        <w:t xml:space="preserve">Таблица 1 </w:t>
      </w:r>
    </w:p>
    <w:p w:rsidR="00032ED2" w:rsidRPr="002C05E9" w:rsidRDefault="00032ED2" w:rsidP="00C901EF">
      <w:pPr>
        <w:ind w:left="360" w:firstLine="284"/>
        <w:jc w:val="both"/>
        <w:rPr>
          <w:b/>
          <w:szCs w:val="28"/>
        </w:rPr>
      </w:pPr>
      <w:r w:rsidRPr="002C05E9">
        <w:rPr>
          <w:b/>
          <w:szCs w:val="28"/>
        </w:rPr>
        <w:t>Обслуживание юношества в библиотеках ЦБС города (района)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55"/>
        <w:gridCol w:w="2405"/>
        <w:gridCol w:w="2298"/>
      </w:tblGrid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Зарегистрированные</w:t>
            </w:r>
          </w:p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 пользователи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Посещения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книговыдача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Всего по ЦБС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1411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</w:t>
            </w:r>
            <w:r w:rsidR="0085108E" w:rsidRPr="00C901EF">
              <w:rPr>
                <w:szCs w:val="28"/>
              </w:rPr>
              <w:t>309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24575</w:t>
            </w:r>
          </w:p>
        </w:tc>
      </w:tr>
      <w:tr w:rsidR="00032ED2" w:rsidRPr="00C901EF" w:rsidTr="00750DBA">
        <w:trPr>
          <w:trHeight w:val="6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В т.ч. по отд. </w:t>
            </w:r>
            <w:proofErr w:type="spellStart"/>
            <w:r w:rsidRPr="00C901EF">
              <w:rPr>
                <w:szCs w:val="28"/>
              </w:rPr>
              <w:t>юнош</w:t>
            </w:r>
            <w:proofErr w:type="spellEnd"/>
            <w:r w:rsidRPr="00C901EF">
              <w:rPr>
                <w:szCs w:val="28"/>
              </w:rPr>
              <w:t>.</w:t>
            </w:r>
          </w:p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подразделениям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Ф.1. </w:t>
            </w:r>
            <w:proofErr w:type="spellStart"/>
            <w:r w:rsidRPr="00C901EF">
              <w:rPr>
                <w:szCs w:val="28"/>
              </w:rPr>
              <w:t>Шанда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20</w:t>
            </w:r>
            <w:r w:rsidR="001A4CF0" w:rsidRPr="00C901EF">
              <w:rPr>
                <w:szCs w:val="28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278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Ф.2. Чуваш-Пай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626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781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Ф.3.Горскино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816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1865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Ф.4. Дмитриевка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287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Ф.5. </w:t>
            </w:r>
            <w:proofErr w:type="spellStart"/>
            <w:r w:rsidRPr="00C901EF">
              <w:rPr>
                <w:szCs w:val="28"/>
              </w:rPr>
              <w:t>Касьма</w:t>
            </w:r>
            <w:proofErr w:type="spellEnd"/>
            <w:r w:rsidRPr="00C901EF">
              <w:rPr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300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Ф.6.Кочкуровка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638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Ф.7. Кулебакино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392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675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Ф.8. Маслиха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180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Ф.9. Мостовая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195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410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Ф.10. </w:t>
            </w:r>
            <w:proofErr w:type="spellStart"/>
            <w:r w:rsidRPr="00C901EF">
              <w:rPr>
                <w:szCs w:val="28"/>
              </w:rPr>
              <w:t>Н-Пестери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1700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2618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Ф.11. Подкопенная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230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Ф.12.Раздольный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871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Ф.13. Сосновка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707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2197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Ф.14. </w:t>
            </w:r>
            <w:proofErr w:type="spellStart"/>
            <w:r w:rsidRPr="00C901EF">
              <w:rPr>
                <w:szCs w:val="28"/>
              </w:rPr>
              <w:t>Ур-Бедари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582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1190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Ф.15. </w:t>
            </w:r>
            <w:proofErr w:type="spellStart"/>
            <w:r w:rsidRPr="00C901EF">
              <w:rPr>
                <w:szCs w:val="28"/>
              </w:rPr>
              <w:t>Урск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1350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2520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МБ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3005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8905</w:t>
            </w:r>
          </w:p>
        </w:tc>
      </w:tr>
      <w:tr w:rsidR="00032ED2" w:rsidRPr="00C901EF" w:rsidTr="00750D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ДО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2" w:rsidRPr="00C901EF" w:rsidRDefault="00032ED2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630</w:t>
            </w:r>
          </w:p>
        </w:tc>
      </w:tr>
    </w:tbl>
    <w:p w:rsidR="00032ED2" w:rsidRPr="002C05E9" w:rsidRDefault="00032ED2" w:rsidP="00C901EF">
      <w:pPr>
        <w:ind w:firstLine="284"/>
        <w:jc w:val="both"/>
        <w:rPr>
          <w:b/>
          <w:szCs w:val="28"/>
        </w:rPr>
      </w:pPr>
    </w:p>
    <w:p w:rsidR="00032ED2" w:rsidRPr="00351B0A" w:rsidRDefault="00032ED2" w:rsidP="00C901EF">
      <w:pPr>
        <w:ind w:firstLine="284"/>
        <w:jc w:val="both"/>
        <w:rPr>
          <w:szCs w:val="28"/>
        </w:rPr>
      </w:pPr>
      <w:r w:rsidRPr="00351B0A">
        <w:rPr>
          <w:szCs w:val="28"/>
        </w:rPr>
        <w:t xml:space="preserve">Цифровые показатели не </w:t>
      </w:r>
      <w:r w:rsidR="00351B0A" w:rsidRPr="00351B0A">
        <w:rPr>
          <w:szCs w:val="28"/>
        </w:rPr>
        <w:t>изменились</w:t>
      </w:r>
      <w:r w:rsidRPr="00351B0A">
        <w:rPr>
          <w:szCs w:val="28"/>
        </w:rPr>
        <w:t>. Это</w:t>
      </w:r>
      <w:r w:rsidR="00351B0A" w:rsidRPr="00351B0A">
        <w:rPr>
          <w:szCs w:val="28"/>
        </w:rPr>
        <w:t xml:space="preserve"> связано с</w:t>
      </w:r>
      <w:r w:rsidRPr="00351B0A">
        <w:rPr>
          <w:szCs w:val="28"/>
        </w:rPr>
        <w:t xml:space="preserve"> </w:t>
      </w:r>
      <w:r w:rsidR="00351B0A" w:rsidRPr="00351B0A">
        <w:rPr>
          <w:szCs w:val="28"/>
        </w:rPr>
        <w:t xml:space="preserve">демографической ситуацией с </w:t>
      </w:r>
      <w:r w:rsidR="006410FE" w:rsidRPr="00351B0A">
        <w:rPr>
          <w:szCs w:val="28"/>
        </w:rPr>
        <w:t>молодёжью</w:t>
      </w:r>
      <w:r w:rsidR="00351B0A" w:rsidRPr="00351B0A">
        <w:rPr>
          <w:szCs w:val="28"/>
        </w:rPr>
        <w:t xml:space="preserve"> в районе.</w:t>
      </w:r>
    </w:p>
    <w:p w:rsidR="00032ED2" w:rsidRPr="002C05E9" w:rsidRDefault="00032ED2" w:rsidP="00C901EF">
      <w:pPr>
        <w:ind w:firstLine="284"/>
        <w:jc w:val="both"/>
        <w:rPr>
          <w:szCs w:val="28"/>
        </w:rPr>
      </w:pPr>
    </w:p>
    <w:p w:rsidR="00CE680D" w:rsidRPr="002C05E9" w:rsidRDefault="00CE680D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Таблица 2</w:t>
      </w:r>
    </w:p>
    <w:p w:rsidR="00CE680D" w:rsidRPr="002C05E9" w:rsidRDefault="00CE680D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 xml:space="preserve"> Динамика обслуживания юношества за период 20</w:t>
      </w:r>
      <w:r w:rsidR="00120FFF">
        <w:rPr>
          <w:b/>
          <w:szCs w:val="28"/>
        </w:rPr>
        <w:t>11-2013</w:t>
      </w:r>
      <w:r w:rsidRPr="002C05E9">
        <w:rPr>
          <w:b/>
          <w:szCs w:val="28"/>
        </w:rPr>
        <w:t>г.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904"/>
        <w:gridCol w:w="2088"/>
        <w:gridCol w:w="2498"/>
      </w:tblGrid>
      <w:tr w:rsidR="00CE680D" w:rsidRPr="00C901EF" w:rsidTr="00750DB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Зарегистрированные пользователи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Посещения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Книговыдача</w:t>
            </w:r>
          </w:p>
        </w:tc>
      </w:tr>
      <w:tr w:rsidR="00CE680D" w:rsidRPr="00C901EF" w:rsidTr="00750DB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2011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1400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11266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24442</w:t>
            </w:r>
          </w:p>
        </w:tc>
      </w:tr>
      <w:tr w:rsidR="00CE680D" w:rsidRPr="00C901EF" w:rsidTr="00750DB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2012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1411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11307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24575</w:t>
            </w:r>
          </w:p>
        </w:tc>
      </w:tr>
      <w:tr w:rsidR="00CE680D" w:rsidRPr="00C901EF" w:rsidTr="00750DB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pStyle w:val="a7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C901EF">
              <w:rPr>
                <w:rFonts w:ascii="Times New Roman" w:hAnsi="Times New Roman" w:cs="Times New Roman"/>
                <w:szCs w:val="28"/>
              </w:rPr>
              <w:t>2013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1411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11309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D" w:rsidRPr="00C901EF" w:rsidRDefault="00CE680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24575</w:t>
            </w:r>
          </w:p>
        </w:tc>
      </w:tr>
    </w:tbl>
    <w:p w:rsidR="00AB365C" w:rsidRDefault="00AB365C" w:rsidP="00C901EF">
      <w:pPr>
        <w:ind w:firstLine="284"/>
        <w:jc w:val="both"/>
        <w:rPr>
          <w:b/>
          <w:szCs w:val="28"/>
        </w:rPr>
      </w:pPr>
    </w:p>
    <w:p w:rsidR="00AB365C" w:rsidRPr="00AB365C" w:rsidRDefault="00AB365C" w:rsidP="00C901EF">
      <w:pPr>
        <w:ind w:firstLine="284"/>
        <w:jc w:val="both"/>
        <w:rPr>
          <w:szCs w:val="28"/>
        </w:rPr>
      </w:pPr>
    </w:p>
    <w:p w:rsidR="00AB365C" w:rsidRPr="002C05E9" w:rsidRDefault="00AB365C" w:rsidP="00C901EF">
      <w:pPr>
        <w:ind w:firstLine="284"/>
        <w:jc w:val="both"/>
        <w:rPr>
          <w:szCs w:val="28"/>
        </w:rPr>
      </w:pPr>
      <w:r w:rsidRPr="002C05E9">
        <w:rPr>
          <w:b/>
          <w:szCs w:val="28"/>
        </w:rPr>
        <w:lastRenderedPageBreak/>
        <w:t>Характеристика состава зарегистрированных</w:t>
      </w:r>
      <w:r w:rsidRPr="002C05E9">
        <w:rPr>
          <w:szCs w:val="28"/>
        </w:rPr>
        <w:t xml:space="preserve"> </w:t>
      </w:r>
      <w:r w:rsidRPr="002C05E9">
        <w:rPr>
          <w:b/>
          <w:szCs w:val="28"/>
        </w:rPr>
        <w:t>пользователей юношеского возраста (15-24 г.) по ЦБС -2012г.</w:t>
      </w: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71"/>
        <w:gridCol w:w="1260"/>
        <w:gridCol w:w="1440"/>
        <w:gridCol w:w="1440"/>
        <w:gridCol w:w="1440"/>
        <w:gridCol w:w="1260"/>
      </w:tblGrid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старшеклассников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учащихся 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студентов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работающей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безработной</w:t>
            </w:r>
          </w:p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молодежи</w:t>
            </w:r>
          </w:p>
        </w:tc>
      </w:tr>
      <w:tr w:rsidR="00AB365C" w:rsidRPr="00C901EF" w:rsidTr="00750DBA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proofErr w:type="spellStart"/>
            <w:r w:rsidRPr="00C901EF">
              <w:rPr>
                <w:szCs w:val="28"/>
              </w:rPr>
              <w:t>Абс</w:t>
            </w:r>
            <w:proofErr w:type="spellEnd"/>
            <w:r w:rsidRPr="00C901EF">
              <w:rPr>
                <w:szCs w:val="28"/>
              </w:rPr>
              <w:t>. числа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385318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385318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</w:t>
            </w:r>
            <w:r w:rsidR="00385318" w:rsidRPr="00C901EF">
              <w:rPr>
                <w:szCs w:val="2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</w:t>
            </w:r>
            <w:r w:rsidR="00385318" w:rsidRPr="00C901EF">
              <w:rPr>
                <w:szCs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385318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210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B3C4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28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B3C4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B3C4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B3C4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14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Ф.№1Шанда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4C308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4C308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4C308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4C308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80A1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25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80A1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0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80A1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80A1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12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Ф.2Чуваш - Пай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63B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63B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63B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29505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12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63B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9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63B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63B1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15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29505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34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29505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37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Ф.3.Горскино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761B2E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F068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</w:t>
            </w:r>
            <w:r w:rsidR="00F0689D" w:rsidRPr="00C901EF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F068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4652A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20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761B2E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</w:t>
            </w:r>
            <w:r w:rsidR="00AB365C" w:rsidRPr="00C901EF">
              <w:rPr>
                <w:szCs w:val="28"/>
              </w:rPr>
              <w:t>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F068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20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F068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16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4652AD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50515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16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Ф.4.Дмитриевка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Ф.5.Касьма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BA3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BA3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6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9%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BA3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18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BA3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27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Ф.6.Кочкуровка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12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</w:t>
            </w:r>
            <w:r w:rsidR="008E0B19" w:rsidRPr="00C901EF">
              <w:rPr>
                <w:szCs w:val="28"/>
              </w:rPr>
              <w:t>1</w:t>
            </w:r>
            <w:r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8E0B1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44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Ф.7.Кулебакино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3759CF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3759CF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29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C12E8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D34F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Ф.8.Маслиха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37%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Ф.9. Мостовая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402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35A1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E0687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30B2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30B2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402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35A1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E0687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30B2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45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30B2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9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D61B5B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Ф.10Н </w:t>
            </w:r>
            <w:proofErr w:type="gramStart"/>
            <w:r w:rsidRPr="00C901EF">
              <w:rPr>
                <w:szCs w:val="28"/>
              </w:rPr>
              <w:t>-</w:t>
            </w:r>
            <w:proofErr w:type="spellStart"/>
            <w:r w:rsidR="00AB365C" w:rsidRPr="00C901EF">
              <w:rPr>
                <w:szCs w:val="28"/>
              </w:rPr>
              <w:t>П</w:t>
            </w:r>
            <w:proofErr w:type="gramEnd"/>
            <w:r w:rsidR="00AB365C" w:rsidRPr="00C901EF">
              <w:rPr>
                <w:szCs w:val="28"/>
              </w:rPr>
              <w:t>естери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7E16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D459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D459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D459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79744E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47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77E16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6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D459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D459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6D459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79744E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27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Ф.11Подкопенная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Ф.12Раздольный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65EE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65EE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65EE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65EE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19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65EE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565EE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0105B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22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lastRenderedPageBreak/>
              <w:t>Ф.13Сосновка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0F7911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97ACB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97ACB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1C4FB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26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97ACB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97ACB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25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1C4FB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17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Ф.14Ур-Бедари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B40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B40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B40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08656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15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B40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32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B40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EB409D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086565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25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 xml:space="preserve">Ф.15. </w:t>
            </w:r>
            <w:proofErr w:type="spellStart"/>
            <w:r w:rsidRPr="00C901EF">
              <w:rPr>
                <w:szCs w:val="28"/>
              </w:rPr>
              <w:t>Урск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1B012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1E612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0339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C6E8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C6E8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24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1B012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1E612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980006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25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C6E8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CC6E82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11</w:t>
            </w:r>
            <w:r w:rsidR="00AB365C" w:rsidRPr="00C901EF">
              <w:rPr>
                <w:szCs w:val="28"/>
              </w:rPr>
              <w:t>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МБ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2</w:t>
            </w:r>
            <w:r w:rsidR="00AA7020" w:rsidRPr="00C901EF">
              <w:rPr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702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702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702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18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702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57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702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8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A7020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10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1</w:t>
            </w:r>
            <w:r w:rsidR="00AA7020" w:rsidRPr="00C901EF">
              <w:rPr>
                <w:szCs w:val="28"/>
              </w:rPr>
              <w:t>8</w:t>
            </w:r>
            <w:r w:rsidRPr="00C901E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4%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ДО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D3BAB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D3BAB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</w:t>
            </w:r>
          </w:p>
        </w:tc>
      </w:tr>
      <w:tr w:rsidR="00AB365C" w:rsidRPr="00C901EF" w:rsidTr="00750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D3BAB" w:rsidP="00C901EF">
            <w:pPr>
              <w:ind w:firstLine="284"/>
              <w:jc w:val="both"/>
              <w:rPr>
                <w:color w:val="FF0000"/>
                <w:szCs w:val="28"/>
              </w:rPr>
            </w:pPr>
            <w:r w:rsidRPr="00C901EF">
              <w:rPr>
                <w:szCs w:val="28"/>
              </w:rPr>
              <w:t>83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D3BAB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6</w:t>
            </w:r>
            <w:r w:rsidR="00AB365C" w:rsidRPr="00C901EF">
              <w:rPr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9%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C" w:rsidRPr="00C901EF" w:rsidRDefault="00AB365C" w:rsidP="00C901EF">
            <w:pPr>
              <w:ind w:firstLine="284"/>
              <w:jc w:val="both"/>
              <w:rPr>
                <w:szCs w:val="28"/>
              </w:rPr>
            </w:pPr>
            <w:r w:rsidRPr="00C901EF">
              <w:rPr>
                <w:szCs w:val="28"/>
              </w:rPr>
              <w:t>0%</w:t>
            </w:r>
          </w:p>
        </w:tc>
      </w:tr>
    </w:tbl>
    <w:p w:rsidR="00AB365C" w:rsidRPr="00AB365C" w:rsidRDefault="00AB365C" w:rsidP="00C901EF">
      <w:pPr>
        <w:ind w:firstLine="284"/>
        <w:jc w:val="both"/>
        <w:rPr>
          <w:szCs w:val="28"/>
        </w:rPr>
      </w:pPr>
    </w:p>
    <w:p w:rsidR="00AB365C" w:rsidRPr="00AB365C" w:rsidRDefault="00AB365C" w:rsidP="00C901EF">
      <w:pPr>
        <w:ind w:firstLine="284"/>
        <w:jc w:val="both"/>
        <w:rPr>
          <w:szCs w:val="28"/>
        </w:rPr>
      </w:pPr>
    </w:p>
    <w:p w:rsidR="00F469AF" w:rsidRPr="002C05E9" w:rsidRDefault="00F469AF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3. Программно-целевая и проектная деятельность библиотеки (создание собственных программ и проектов и участие в региональных и федеральных программах).</w:t>
      </w:r>
    </w:p>
    <w:p w:rsidR="00F469AF" w:rsidRPr="00C901EF" w:rsidRDefault="00F469AF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3.1 </w:t>
      </w:r>
      <w:r w:rsidRPr="002C05E9">
        <w:rPr>
          <w:szCs w:val="28"/>
        </w:rPr>
        <w:t xml:space="preserve">Новых проектов не разрабатывали, продолжалась работа по </w:t>
      </w:r>
      <w:r>
        <w:rPr>
          <w:szCs w:val="28"/>
        </w:rPr>
        <w:t xml:space="preserve"> </w:t>
      </w:r>
      <w:r w:rsidRPr="002C05E9">
        <w:rPr>
          <w:szCs w:val="28"/>
        </w:rPr>
        <w:t xml:space="preserve">старым </w:t>
      </w:r>
      <w:r w:rsidRPr="00C901EF">
        <w:rPr>
          <w:szCs w:val="28"/>
        </w:rPr>
        <w:t>проектам.</w:t>
      </w:r>
    </w:p>
    <w:p w:rsidR="00F469AF" w:rsidRPr="00C901EF" w:rsidRDefault="00F469A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3.2. Сколько всего библиотечных программ в ЦБС </w:t>
      </w:r>
      <w:r w:rsidRPr="00C901EF">
        <w:rPr>
          <w:szCs w:val="28"/>
        </w:rPr>
        <w:tab/>
        <w:t>-</w:t>
      </w:r>
      <w:r w:rsidR="00415C3F" w:rsidRPr="00C901EF">
        <w:rPr>
          <w:szCs w:val="28"/>
        </w:rPr>
        <w:t>24</w:t>
      </w:r>
      <w:r w:rsidRPr="00C901EF">
        <w:rPr>
          <w:szCs w:val="28"/>
        </w:rPr>
        <w:t>.</w:t>
      </w:r>
    </w:p>
    <w:p w:rsidR="00F469AF" w:rsidRPr="00C901EF" w:rsidRDefault="00F469A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Сколько из них ориентировано на юношество </w:t>
      </w:r>
      <w:r w:rsidRPr="00C901EF">
        <w:rPr>
          <w:szCs w:val="28"/>
        </w:rPr>
        <w:tab/>
        <w:t>-4</w:t>
      </w:r>
    </w:p>
    <w:p w:rsidR="00F469AF" w:rsidRPr="00C901EF" w:rsidRDefault="00F469A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Программы  в филиалах есть комплексные: работа ведется с разными возрастными группами: и с детьми, и с юношеством, и  с взрослыми.</w:t>
      </w:r>
    </w:p>
    <w:p w:rsidR="00F469AF" w:rsidRPr="00C901EF" w:rsidRDefault="00F469A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Работа по программам: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</w:p>
    <w:p w:rsidR="00317983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1. </w:t>
      </w:r>
      <w:r w:rsidR="00317983" w:rsidRPr="00C901EF">
        <w:rPr>
          <w:szCs w:val="28"/>
        </w:rPr>
        <w:t xml:space="preserve">Библиотечная программа « Право на выбор» по работе с подростками в </w:t>
      </w:r>
      <w:proofErr w:type="spellStart"/>
      <w:r w:rsidR="00317983" w:rsidRPr="00C901EF">
        <w:rPr>
          <w:szCs w:val="28"/>
        </w:rPr>
        <w:t>Урской</w:t>
      </w:r>
      <w:proofErr w:type="spellEnd"/>
      <w:r w:rsidR="00317983" w:rsidRPr="00C901EF">
        <w:rPr>
          <w:szCs w:val="28"/>
        </w:rPr>
        <w:t xml:space="preserve"> библиотеке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Программа рассчитана на  возраст с 6-8класс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Срок реализации: </w:t>
      </w:r>
      <w:r w:rsidRPr="00C901EF">
        <w:rPr>
          <w:szCs w:val="28"/>
        </w:rPr>
        <w:t>2013</w:t>
      </w:r>
    </w:p>
    <w:p w:rsidR="00317983" w:rsidRPr="00C901EF" w:rsidRDefault="00317983" w:rsidP="00C901EF">
      <w:pPr>
        <w:ind w:firstLine="284"/>
        <w:jc w:val="both"/>
        <w:rPr>
          <w:color w:val="000000" w:themeColor="text1"/>
          <w:szCs w:val="28"/>
        </w:rPr>
      </w:pPr>
      <w:r w:rsidRPr="00C901EF">
        <w:rPr>
          <w:i/>
          <w:szCs w:val="28"/>
        </w:rPr>
        <w:t xml:space="preserve">Цель программы: </w:t>
      </w:r>
      <w:r w:rsidRPr="00C901EF">
        <w:rPr>
          <w:color w:val="000000" w:themeColor="text1"/>
          <w:szCs w:val="28"/>
        </w:rPr>
        <w:t>Воспитание зрелой, гармонично развитой личности, способной самостоятельно прогнозировать свое социальное поведение.</w:t>
      </w:r>
    </w:p>
    <w:p w:rsidR="00317983" w:rsidRPr="00C901EF" w:rsidRDefault="00317983" w:rsidP="00C901EF">
      <w:pPr>
        <w:ind w:firstLine="284"/>
        <w:jc w:val="both"/>
        <w:rPr>
          <w:color w:val="000000" w:themeColor="text1"/>
          <w:szCs w:val="28"/>
        </w:rPr>
      </w:pPr>
      <w:r w:rsidRPr="00C901EF">
        <w:rPr>
          <w:color w:val="000000" w:themeColor="text1"/>
          <w:szCs w:val="28"/>
        </w:rPr>
        <w:t>Пропаганда здорового образа жизни.</w:t>
      </w:r>
    </w:p>
    <w:p w:rsidR="00317983" w:rsidRPr="00C901EF" w:rsidRDefault="00317983" w:rsidP="00C901EF">
      <w:pPr>
        <w:ind w:firstLine="284"/>
        <w:jc w:val="both"/>
        <w:rPr>
          <w:color w:val="000000" w:themeColor="text1"/>
          <w:szCs w:val="28"/>
        </w:rPr>
      </w:pPr>
      <w:r w:rsidRPr="00C901EF">
        <w:rPr>
          <w:color w:val="000000" w:themeColor="text1"/>
          <w:szCs w:val="28"/>
        </w:rPr>
        <w:t xml:space="preserve">Популяризация библиотеки, привлечение новых читателей. 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Формой реализации </w:t>
      </w:r>
      <w:r w:rsidRPr="00C901EF">
        <w:rPr>
          <w:szCs w:val="28"/>
        </w:rPr>
        <w:t>были различные конкурсы, викторины, громкое чтение, экскурсии в библиотеку, обзор книг.</w:t>
      </w:r>
    </w:p>
    <w:p w:rsidR="00317983" w:rsidRPr="00C901EF" w:rsidRDefault="00317983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>Ожидаемые результаты: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Реализация мероприятий позволит улучшить воспитательную работу с детьми из социального приюта. Придает работе плановый характер, а также привлекает подростков к посещению библиотек.</w:t>
      </w:r>
    </w:p>
    <w:p w:rsidR="00317983" w:rsidRPr="00C901EF" w:rsidRDefault="00317983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>Наиболее значимые мероприятия:</w:t>
      </w:r>
    </w:p>
    <w:p w:rsidR="00317983" w:rsidRPr="00100E4C" w:rsidRDefault="00317983" w:rsidP="00C901EF">
      <w:pPr>
        <w:ind w:firstLine="284"/>
        <w:jc w:val="both"/>
        <w:rPr>
          <w:i/>
          <w:szCs w:val="28"/>
        </w:rPr>
      </w:pPr>
      <w:r w:rsidRPr="00100E4C">
        <w:rPr>
          <w:i/>
          <w:szCs w:val="28"/>
        </w:rPr>
        <w:t xml:space="preserve">«Моя Родина Кузбасс» </w:t>
      </w:r>
      <w:proofErr w:type="gramStart"/>
      <w:r w:rsidRPr="00100E4C">
        <w:rPr>
          <w:i/>
          <w:szCs w:val="28"/>
        </w:rPr>
        <w:t xml:space="preserve">( </w:t>
      </w:r>
      <w:proofErr w:type="gramEnd"/>
      <w:r w:rsidRPr="00100E4C">
        <w:rPr>
          <w:i/>
          <w:szCs w:val="28"/>
        </w:rPr>
        <w:t>К 70летию)</w:t>
      </w:r>
      <w:r w:rsidRPr="00100E4C">
        <w:rPr>
          <w:szCs w:val="28"/>
        </w:rPr>
        <w:t xml:space="preserve"> цикл мероприятий</w:t>
      </w:r>
    </w:p>
    <w:p w:rsidR="00317983" w:rsidRPr="00100E4C" w:rsidRDefault="00317983" w:rsidP="00C901EF">
      <w:pPr>
        <w:ind w:firstLine="284"/>
        <w:jc w:val="both"/>
        <w:rPr>
          <w:i/>
          <w:szCs w:val="28"/>
        </w:rPr>
      </w:pPr>
      <w:r w:rsidRPr="00100E4C">
        <w:rPr>
          <w:i/>
          <w:szCs w:val="28"/>
        </w:rPr>
        <w:t xml:space="preserve"> « Здоровье – высшая ценность»  </w:t>
      </w:r>
      <w:r w:rsidRPr="00100E4C">
        <w:rPr>
          <w:szCs w:val="28"/>
        </w:rPr>
        <w:t>цикл мероприятий</w:t>
      </w:r>
    </w:p>
    <w:p w:rsidR="00317983" w:rsidRPr="00100E4C" w:rsidRDefault="00317983" w:rsidP="00C901EF">
      <w:pPr>
        <w:ind w:firstLine="284"/>
        <w:jc w:val="both"/>
        <w:rPr>
          <w:i/>
          <w:szCs w:val="28"/>
        </w:rPr>
      </w:pPr>
      <w:r w:rsidRPr="00100E4C">
        <w:rPr>
          <w:i/>
          <w:szCs w:val="28"/>
        </w:rPr>
        <w:t>« Мы и общество»</w:t>
      </w:r>
      <w:r w:rsidRPr="00100E4C">
        <w:rPr>
          <w:szCs w:val="28"/>
        </w:rPr>
        <w:t xml:space="preserve"> цикл мероприятий</w:t>
      </w:r>
    </w:p>
    <w:p w:rsidR="00317983" w:rsidRPr="005C2567" w:rsidRDefault="00317983" w:rsidP="00C901EF">
      <w:pPr>
        <w:ind w:firstLine="284"/>
        <w:jc w:val="both"/>
        <w:rPr>
          <w:b/>
          <w:i/>
          <w:szCs w:val="28"/>
        </w:rPr>
      </w:pPr>
      <w:r w:rsidRPr="00100E4C">
        <w:rPr>
          <w:i/>
          <w:szCs w:val="28"/>
        </w:rPr>
        <w:t>« Отдыхаем вместе»</w:t>
      </w:r>
      <w:r w:rsidRPr="00100E4C">
        <w:rPr>
          <w:szCs w:val="28"/>
        </w:rPr>
        <w:t xml:space="preserve"> цикл</w:t>
      </w:r>
      <w:r w:rsidRPr="005C2567">
        <w:rPr>
          <w:szCs w:val="28"/>
        </w:rPr>
        <w:t xml:space="preserve"> мероприятий</w:t>
      </w:r>
    </w:p>
    <w:p w:rsidR="00317983" w:rsidRDefault="00317983" w:rsidP="00C901EF">
      <w:pPr>
        <w:ind w:firstLine="284"/>
        <w:jc w:val="both"/>
        <w:rPr>
          <w:szCs w:val="28"/>
        </w:rPr>
      </w:pPr>
    </w:p>
    <w:p w:rsidR="00317983" w:rsidRPr="005C2567" w:rsidRDefault="00E94C0F" w:rsidP="00C901EF">
      <w:pPr>
        <w:ind w:firstLine="284"/>
        <w:jc w:val="both"/>
        <w:rPr>
          <w:szCs w:val="28"/>
        </w:rPr>
      </w:pPr>
      <w:r>
        <w:rPr>
          <w:b/>
          <w:szCs w:val="28"/>
        </w:rPr>
        <w:t>2</w:t>
      </w:r>
      <w:r w:rsidRPr="00C901EF">
        <w:rPr>
          <w:szCs w:val="28"/>
        </w:rPr>
        <w:t xml:space="preserve">. </w:t>
      </w:r>
      <w:r w:rsidR="00317983" w:rsidRPr="00C901EF">
        <w:rPr>
          <w:szCs w:val="28"/>
        </w:rPr>
        <w:t xml:space="preserve">В этом году Модельная библиотека стала участником пилотного проекта «Твой курс: </w:t>
      </w:r>
      <w:r w:rsidR="00317983" w:rsidRPr="00C901EF">
        <w:rPr>
          <w:szCs w:val="28"/>
          <w:lang w:val="en-US"/>
        </w:rPr>
        <w:t>IT</w:t>
      </w:r>
      <w:r w:rsidR="00317983" w:rsidRPr="00C901EF">
        <w:rPr>
          <w:szCs w:val="28"/>
        </w:rPr>
        <w:t xml:space="preserve"> для молодежи»,</w:t>
      </w:r>
      <w:r w:rsidR="00317983" w:rsidRPr="005C2567">
        <w:rPr>
          <w:szCs w:val="28"/>
        </w:rPr>
        <w:t xml:space="preserve"> который призван помочь учащимся старших классов серьезно подойти к выбору специальности, узнать о профессиях, которые будут актуальны в будущем, разобраться в многообразии профессий, связанных с информационными технологиями, познакомиться с самыми новыми технологиями  и приобрести дополнительные практические навыки и знания для реализации своего потенциала. </w:t>
      </w:r>
    </w:p>
    <w:p w:rsidR="00317983" w:rsidRDefault="00317983" w:rsidP="00C901EF">
      <w:pPr>
        <w:ind w:firstLine="284"/>
        <w:jc w:val="both"/>
        <w:rPr>
          <w:szCs w:val="28"/>
        </w:rPr>
      </w:pPr>
    </w:p>
    <w:p w:rsidR="00317983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3. </w:t>
      </w:r>
      <w:r w:rsidR="00317983" w:rsidRPr="00C901EF">
        <w:rPr>
          <w:szCs w:val="28"/>
        </w:rPr>
        <w:t xml:space="preserve">Программа «На своей земле жить тебе и мне» - Сосновская библиотека 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Срок реализации: </w:t>
      </w:r>
      <w:r w:rsidRPr="00C901EF">
        <w:rPr>
          <w:szCs w:val="28"/>
        </w:rPr>
        <w:t>неограничен</w:t>
      </w:r>
    </w:p>
    <w:p w:rsidR="00317983" w:rsidRPr="00C901EF" w:rsidRDefault="00317983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 xml:space="preserve">Цель: </w:t>
      </w:r>
      <w:r w:rsidRPr="00C901EF">
        <w:rPr>
          <w:szCs w:val="28"/>
        </w:rPr>
        <w:t>Сохранение памяти к участникам войн; воспитание уважения  к людям труда; бережное отношение к природе родного края; знакомство с историей и культурой малой Родины.</w:t>
      </w:r>
    </w:p>
    <w:p w:rsidR="00317983" w:rsidRPr="00C901EF" w:rsidRDefault="00317983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>Задачи: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*Создать условия для развития интереса к данной теме;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*Приобщить детей к изучению истории родного села, района и Кемеровской области;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*Научить бережному отношению к природе родного края;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*Сформировать у детей чуткость, отзывчивость, ответственность;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*Способствовать возрождению семейных традиций;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*Вызвать читательский и познавательный интерес.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Данная программа  «На своей земле жить тебе и мне…»   предназначена для включения в воспитательный процесс детей дошкольного и младшего школьного возрастов и рассчитана предварительно на один год, в последующем программа будет дополняться.</w:t>
      </w:r>
    </w:p>
    <w:p w:rsidR="00317983" w:rsidRPr="00C901EF" w:rsidRDefault="00317983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>Ожидаемые результаты:</w:t>
      </w:r>
    </w:p>
    <w:p w:rsidR="00317983" w:rsidRPr="005C2567" w:rsidRDefault="00317983" w:rsidP="00C901EF">
      <w:pPr>
        <w:ind w:firstLine="284"/>
        <w:jc w:val="both"/>
        <w:rPr>
          <w:szCs w:val="28"/>
        </w:rPr>
      </w:pPr>
      <w:proofErr w:type="gramStart"/>
      <w:r w:rsidRPr="005C2567">
        <w:rPr>
          <w:szCs w:val="28"/>
        </w:rPr>
        <w:t>Путем совместной работы в библиотеке дети получат представление о богатстве родного края, которое нужно не только эффективно использовать, но и бережно относиться ко всему, что окружает нас; будут заложены основы уважительного отношения к участникам войн и людям труда; ознакомятся с творчеством талантливых людей родной земли; примут непосредственное участие в возрождении семейных традиций и укладов.</w:t>
      </w:r>
      <w:proofErr w:type="gramEnd"/>
    </w:p>
    <w:p w:rsidR="00317983" w:rsidRPr="00C901EF" w:rsidRDefault="00317983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>Наиболее значимые мероприятия:</w:t>
      </w:r>
    </w:p>
    <w:p w:rsidR="00317983" w:rsidRPr="00C901EF" w:rsidRDefault="00317983" w:rsidP="00C901EF">
      <w:pPr>
        <w:ind w:firstLine="284"/>
        <w:jc w:val="both"/>
        <w:rPr>
          <w:szCs w:val="28"/>
          <w:shd w:val="clear" w:color="auto" w:fill="FFFFFF"/>
        </w:rPr>
      </w:pPr>
      <w:r w:rsidRPr="00C901EF">
        <w:rPr>
          <w:szCs w:val="28"/>
          <w:shd w:val="clear" w:color="auto" w:fill="FFFFFF"/>
        </w:rPr>
        <w:t>1)Экологическая игра "Экологическая азбука"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  <w:r w:rsidRPr="00C901EF">
        <w:rPr>
          <w:szCs w:val="28"/>
          <w:shd w:val="clear" w:color="auto" w:fill="FFFFFF"/>
        </w:rPr>
        <w:t>2)</w:t>
      </w:r>
      <w:r w:rsidRPr="00C901EF">
        <w:rPr>
          <w:color w:val="333333"/>
          <w:sz w:val="18"/>
          <w:szCs w:val="18"/>
          <w:shd w:val="clear" w:color="auto" w:fill="FFFFFF"/>
        </w:rPr>
        <w:t xml:space="preserve"> </w:t>
      </w:r>
      <w:r w:rsidRPr="00C901EF">
        <w:rPr>
          <w:szCs w:val="28"/>
          <w:shd w:val="clear" w:color="auto" w:fill="FFFFFF"/>
        </w:rPr>
        <w:t>Час поэзии «Любовь - как настроение, любовь - как наваждение»</w:t>
      </w:r>
    </w:p>
    <w:p w:rsidR="00317983" w:rsidRPr="00C901EF" w:rsidRDefault="00317983" w:rsidP="00C901EF">
      <w:pPr>
        <w:ind w:firstLine="284"/>
        <w:jc w:val="both"/>
        <w:rPr>
          <w:szCs w:val="28"/>
        </w:rPr>
      </w:pP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4. Программа «Помнить, чтобы жить…» -  Сосновская библиотека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Срок реализации: </w:t>
      </w:r>
      <w:r w:rsidRPr="00C901EF">
        <w:rPr>
          <w:szCs w:val="28"/>
        </w:rPr>
        <w:t>неограничен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>Цели:</w:t>
      </w:r>
      <w:r w:rsidRPr="00C901EF">
        <w:rPr>
          <w:sz w:val="24"/>
          <w:szCs w:val="24"/>
        </w:rPr>
        <w:t xml:space="preserve"> </w:t>
      </w:r>
      <w:r w:rsidRPr="00C901EF">
        <w:rPr>
          <w:szCs w:val="28"/>
        </w:rPr>
        <w:t>Сохранение памяти о родном селе и его жителях, о традициях и самобытной культуре;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Создание условий для укрепления связи между поколениями;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Создание условий для воспитания гражданственности и чувства патриотизма у детей и юношества.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lastRenderedPageBreak/>
        <w:t>Задачи:</w:t>
      </w:r>
      <w:r w:rsidRPr="00C901EF">
        <w:rPr>
          <w:szCs w:val="28"/>
        </w:rPr>
        <w:t xml:space="preserve"> Развивать чувство уважения к борцам за освобождение Родины;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Расширять и обогащать знания об истории государства, области, района и родного села;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Формировать представление о жизни, культуре и традициях русского народа.</w:t>
      </w:r>
    </w:p>
    <w:p w:rsidR="00E94C0F" w:rsidRPr="00C901EF" w:rsidRDefault="00E94C0F" w:rsidP="00C901EF">
      <w:pPr>
        <w:ind w:firstLine="284"/>
        <w:jc w:val="both"/>
        <w:rPr>
          <w:color w:val="C00000"/>
          <w:szCs w:val="28"/>
        </w:rPr>
      </w:pPr>
      <w:r w:rsidRPr="00C901EF">
        <w:rPr>
          <w:szCs w:val="28"/>
        </w:rPr>
        <w:t xml:space="preserve">Рассчитана данная программа на разновозрастную категорию населения. Тесная связь семьи, школы, общественности – одно из непременных условий успешной реализации программы. </w:t>
      </w:r>
    </w:p>
    <w:p w:rsidR="00E94C0F" w:rsidRPr="00C901EF" w:rsidRDefault="00E94C0F" w:rsidP="00C901EF">
      <w:pPr>
        <w:ind w:firstLine="284"/>
        <w:jc w:val="both"/>
        <w:rPr>
          <w:i/>
          <w:szCs w:val="28"/>
        </w:rPr>
      </w:pPr>
      <w:r w:rsidRPr="00C901EF">
        <w:rPr>
          <w:i/>
          <w:szCs w:val="28"/>
        </w:rPr>
        <w:t>Наиболее значимые мероприятия:</w:t>
      </w:r>
    </w:p>
    <w:p w:rsidR="00E94C0F" w:rsidRPr="00C901EF" w:rsidRDefault="00E94C0F" w:rsidP="00C901EF">
      <w:pPr>
        <w:ind w:firstLine="284"/>
        <w:jc w:val="both"/>
        <w:rPr>
          <w:szCs w:val="28"/>
          <w:shd w:val="clear" w:color="auto" w:fill="FFFFFF"/>
        </w:rPr>
      </w:pPr>
      <w:r w:rsidRPr="00C901EF">
        <w:rPr>
          <w:szCs w:val="28"/>
          <w:shd w:val="clear" w:color="auto" w:fill="FFFFFF"/>
        </w:rPr>
        <w:t>1)</w:t>
      </w:r>
      <w:r w:rsidRPr="00C901EF">
        <w:rPr>
          <w:sz w:val="18"/>
          <w:szCs w:val="18"/>
          <w:shd w:val="clear" w:color="auto" w:fill="FFFFFF"/>
        </w:rPr>
        <w:t xml:space="preserve"> </w:t>
      </w:r>
      <w:r w:rsidRPr="00C901EF">
        <w:rPr>
          <w:szCs w:val="28"/>
          <w:shd w:val="clear" w:color="auto" w:fill="FFFFFF"/>
        </w:rPr>
        <w:t>Беседа «И это не обсуждается»</w:t>
      </w:r>
    </w:p>
    <w:p w:rsidR="00E94C0F" w:rsidRPr="00C901EF" w:rsidRDefault="00E94C0F" w:rsidP="00C901EF">
      <w:pPr>
        <w:ind w:firstLine="284"/>
        <w:jc w:val="both"/>
        <w:rPr>
          <w:szCs w:val="28"/>
          <w:shd w:val="clear" w:color="auto" w:fill="FFFFFF"/>
        </w:rPr>
      </w:pPr>
      <w:r w:rsidRPr="00C901EF">
        <w:rPr>
          <w:szCs w:val="28"/>
          <w:shd w:val="clear" w:color="auto" w:fill="FFFFFF"/>
        </w:rPr>
        <w:t>2) Музейная экскурсия «Помнить, что бы жить»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5. В Маслиханской библиотеке второй  год ведется  работа по программе «Подросток твои права».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 Срок реализации: </w:t>
      </w:r>
      <w:r w:rsidRPr="00C901EF">
        <w:rPr>
          <w:szCs w:val="28"/>
        </w:rPr>
        <w:t xml:space="preserve"> 2012 -2013 учебный год.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</w:t>
      </w:r>
      <w:r w:rsidRPr="00C901EF">
        <w:rPr>
          <w:i/>
          <w:szCs w:val="28"/>
        </w:rPr>
        <w:t>Цель программы:</w:t>
      </w:r>
      <w:r w:rsidRPr="00C901EF">
        <w:rPr>
          <w:szCs w:val="28"/>
        </w:rPr>
        <w:t xml:space="preserve"> Повышение правовой и политической грамотности молодежи. 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Формы реализации: </w:t>
      </w:r>
      <w:r w:rsidRPr="00C901EF">
        <w:rPr>
          <w:szCs w:val="28"/>
        </w:rPr>
        <w:t>Обеспечить наиболее полный сервис информационно- правовых услуг в области права; формировать у населения чувства патриотизма, гражданственности, уважения к национальным традициям.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>Ожидаемые результаты:</w:t>
      </w:r>
      <w:r w:rsidRPr="00C901EF">
        <w:rPr>
          <w:szCs w:val="28"/>
        </w:rPr>
        <w:t xml:space="preserve"> Повышение правовой и политической грамотности населения;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Широкое ознакомление населения с материалами по праву.                                                 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>Наиболее значимые мероприятия</w:t>
      </w:r>
      <w:r w:rsidRPr="00C901EF">
        <w:rPr>
          <w:szCs w:val="28"/>
        </w:rPr>
        <w:t>: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1)Беседа «Пока не поздно»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2)Обзор «Закон. Права. Обязанность».</w:t>
      </w:r>
    </w:p>
    <w:p w:rsidR="00415C3F" w:rsidRPr="00C901EF" w:rsidRDefault="00415C3F" w:rsidP="00C901EF">
      <w:pPr>
        <w:ind w:firstLine="284"/>
        <w:jc w:val="both"/>
        <w:rPr>
          <w:szCs w:val="28"/>
        </w:rPr>
      </w:pPr>
    </w:p>
    <w:p w:rsidR="00E94C0F" w:rsidRPr="00C901EF" w:rsidRDefault="00415C3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6. </w:t>
      </w:r>
      <w:r w:rsidR="00E94C0F" w:rsidRPr="00C901EF">
        <w:rPr>
          <w:szCs w:val="28"/>
        </w:rPr>
        <w:t xml:space="preserve"> В 2012 году Новопестеревская библиотека разработала программу «В стране </w:t>
      </w:r>
      <w:proofErr w:type="spellStart"/>
      <w:r w:rsidR="00E94C0F" w:rsidRPr="00C901EF">
        <w:rPr>
          <w:szCs w:val="28"/>
        </w:rPr>
        <w:t>здоровячков</w:t>
      </w:r>
      <w:proofErr w:type="spellEnd"/>
      <w:r w:rsidR="00E94C0F" w:rsidRPr="00C901EF">
        <w:rPr>
          <w:szCs w:val="28"/>
        </w:rPr>
        <w:t xml:space="preserve">», рассчитанная на пропаганду ЗОЖ среди детей и подростков. В отчётном году данная программа продолжила свою работу. </w:t>
      </w:r>
      <w:r w:rsidR="00E94C0F" w:rsidRPr="00C901EF">
        <w:rPr>
          <w:i/>
          <w:szCs w:val="28"/>
        </w:rPr>
        <w:t>Сроки реализации:</w:t>
      </w:r>
      <w:r w:rsidR="00E94C0F" w:rsidRPr="00C901EF">
        <w:rPr>
          <w:szCs w:val="28"/>
        </w:rPr>
        <w:t xml:space="preserve">  2012 – 2015гг.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>Цель программы:</w:t>
      </w:r>
      <w:r w:rsidRPr="00C901EF">
        <w:rPr>
          <w:szCs w:val="28"/>
        </w:rPr>
        <w:t xml:space="preserve"> Достижение физического совершенства и душевного равновесия путём пропаганды ЗОЖ и воспитания ответственности за своё здоровье, свою жизнь.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>Задачи программы:</w:t>
      </w:r>
      <w:r w:rsidRPr="00C901EF">
        <w:rPr>
          <w:szCs w:val="28"/>
        </w:rPr>
        <w:t xml:space="preserve"> Помочь детям осознать важность разумного отношения к своему здоровью с самых ранних лет. 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Помочь детям определить понятия «вредные» привычки и сформировать устойчивое негативное отношение к ним.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Сформировать у детей позитивное отношение к Здоровому образу жизни через художественную научно-популярную литературу.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 xml:space="preserve">Полученные или ожидаемые результаты: </w:t>
      </w:r>
      <w:r w:rsidRPr="00C901EF">
        <w:rPr>
          <w:szCs w:val="28"/>
        </w:rPr>
        <w:t>Здоровый физически, психически, нравственно, адекватно оценивающий своё место и предназначение в жизни человек.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i/>
          <w:szCs w:val="28"/>
        </w:rPr>
        <w:t>Наиболее значимые мероприятия</w:t>
      </w:r>
      <w:r w:rsidRPr="00C901EF">
        <w:rPr>
          <w:szCs w:val="28"/>
        </w:rPr>
        <w:t>: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lastRenderedPageBreak/>
        <w:t>1)День жизнерадостного чтения: «Забавы между строк»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2) Утренник «Береги здоровье смолоду»</w:t>
      </w:r>
    </w:p>
    <w:p w:rsidR="00E94C0F" w:rsidRPr="00C901EF" w:rsidRDefault="00E94C0F" w:rsidP="00C901EF">
      <w:pPr>
        <w:ind w:firstLine="284"/>
        <w:jc w:val="both"/>
        <w:rPr>
          <w:szCs w:val="28"/>
        </w:rPr>
      </w:pPr>
    </w:p>
    <w:p w:rsidR="00156C91" w:rsidRPr="002C05E9" w:rsidRDefault="00156C91" w:rsidP="00C901EF">
      <w:pPr>
        <w:ind w:firstLine="284"/>
        <w:jc w:val="both"/>
        <w:rPr>
          <w:i/>
          <w:szCs w:val="28"/>
        </w:rPr>
      </w:pPr>
      <w:r w:rsidRPr="002C05E9">
        <w:rPr>
          <w:b/>
          <w:szCs w:val="28"/>
        </w:rPr>
        <w:t>4. Отдельные направления информационно-библиотечного обслуживания юношества и информационно-досуговой деятельности библиотеки</w:t>
      </w:r>
      <w:r w:rsidRPr="002C05E9">
        <w:rPr>
          <w:i/>
          <w:szCs w:val="28"/>
        </w:rPr>
        <w:t xml:space="preserve"> (опишите наиболее интересное и актуальное)</w:t>
      </w:r>
    </w:p>
    <w:p w:rsidR="00156C91" w:rsidRPr="002C05E9" w:rsidRDefault="00156C91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Направления:</w:t>
      </w:r>
    </w:p>
    <w:p w:rsidR="00156C91" w:rsidRPr="002C05E9" w:rsidRDefault="00156C91" w:rsidP="00C901EF">
      <w:pPr>
        <w:ind w:firstLine="284"/>
        <w:jc w:val="both"/>
        <w:rPr>
          <w:b/>
          <w:szCs w:val="28"/>
        </w:rPr>
      </w:pPr>
      <w:r w:rsidRPr="002C05E9">
        <w:rPr>
          <w:b/>
          <w:spacing w:val="-6"/>
          <w:szCs w:val="28"/>
        </w:rPr>
        <w:t xml:space="preserve">Поддержка и популяризация чтения </w:t>
      </w:r>
      <w:r w:rsidRPr="002C05E9">
        <w:rPr>
          <w:b/>
          <w:szCs w:val="28"/>
        </w:rPr>
        <w:t>молодежи.</w:t>
      </w:r>
      <w:r w:rsidRPr="002C05E9">
        <w:rPr>
          <w:b/>
          <w:color w:val="FF0000"/>
          <w:szCs w:val="28"/>
        </w:rPr>
        <w:t xml:space="preserve"> </w:t>
      </w:r>
      <w:r w:rsidRPr="002C05E9">
        <w:rPr>
          <w:b/>
          <w:szCs w:val="28"/>
        </w:rPr>
        <w:t>Рекомендательная библиография.</w:t>
      </w:r>
    </w:p>
    <w:p w:rsidR="00156C91" w:rsidRPr="002C05E9" w:rsidRDefault="00156C91" w:rsidP="00C901EF">
      <w:pPr>
        <w:ind w:firstLine="284"/>
        <w:jc w:val="both"/>
        <w:rPr>
          <w:bCs/>
          <w:iCs/>
          <w:szCs w:val="28"/>
        </w:rPr>
      </w:pPr>
      <w:r w:rsidRPr="002C05E9">
        <w:rPr>
          <w:bCs/>
          <w:iCs/>
          <w:szCs w:val="28"/>
        </w:rPr>
        <w:t xml:space="preserve">Одно из актуальных направлений деятельности современной библиотеки - продвижение книги и чтения. Отсутствие интереса к чтению высокохудожественной литературы, классических произведений может повлечь за собой бездуховность, безнравственность, отсутствие высоких идеалов и собственной гражданской позиции. </w:t>
      </w:r>
      <w:r w:rsidRPr="002C05E9">
        <w:rPr>
          <w:szCs w:val="28"/>
        </w:rPr>
        <w:t xml:space="preserve">В библиотеках Гурьевского района поддержка чтения осуществляется в виде предоставления интересующей молодежь литературы, проводятся массовые мероприятия и оформляются выставки. </w:t>
      </w:r>
    </w:p>
    <w:p w:rsidR="00156C91" w:rsidRDefault="00156C91" w:rsidP="00C901EF">
      <w:pPr>
        <w:ind w:firstLine="284"/>
        <w:jc w:val="both"/>
        <w:rPr>
          <w:szCs w:val="28"/>
        </w:rPr>
      </w:pPr>
    </w:p>
    <w:p w:rsidR="00156C91" w:rsidRPr="00C901EF" w:rsidRDefault="00156C91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2013г - год замечательный по насыщенности всевозможной информацией:  </w:t>
      </w:r>
    </w:p>
    <w:p w:rsidR="00156C91" w:rsidRPr="00C901EF" w:rsidRDefault="00156C91" w:rsidP="00C901EF">
      <w:pPr>
        <w:ind w:firstLine="284"/>
        <w:contextualSpacing/>
        <w:jc w:val="both"/>
        <w:rPr>
          <w:szCs w:val="28"/>
        </w:rPr>
      </w:pPr>
      <w:r w:rsidRPr="00C901EF">
        <w:rPr>
          <w:szCs w:val="28"/>
        </w:rPr>
        <w:t xml:space="preserve">1.Мероприятия, посвященные 70 – летию Кемеровской области </w:t>
      </w:r>
    </w:p>
    <w:p w:rsidR="00156C91" w:rsidRPr="00C901EF" w:rsidRDefault="00156C91" w:rsidP="00C901EF">
      <w:pPr>
        <w:ind w:firstLine="284"/>
        <w:contextualSpacing/>
        <w:jc w:val="both"/>
        <w:rPr>
          <w:szCs w:val="28"/>
        </w:rPr>
      </w:pPr>
      <w:r w:rsidRPr="00C901EF">
        <w:rPr>
          <w:szCs w:val="28"/>
        </w:rPr>
        <w:t>2. Мероприятия, посвященные 95 - летию В.Д. Федорова</w:t>
      </w:r>
    </w:p>
    <w:p w:rsidR="00156C91" w:rsidRPr="00C901EF" w:rsidRDefault="00156C91" w:rsidP="00C901EF">
      <w:pPr>
        <w:ind w:firstLine="284"/>
        <w:contextualSpacing/>
        <w:jc w:val="both"/>
        <w:rPr>
          <w:bCs/>
          <w:szCs w:val="28"/>
        </w:rPr>
      </w:pPr>
      <w:r w:rsidRPr="00C901EF">
        <w:rPr>
          <w:bCs/>
          <w:szCs w:val="28"/>
        </w:rPr>
        <w:t>3.Год мастерового - человека труда в Кузбассе</w:t>
      </w:r>
    </w:p>
    <w:p w:rsidR="00156C91" w:rsidRPr="00C901EF" w:rsidRDefault="00156C91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4.Год Охраны окружающей среды</w:t>
      </w:r>
    </w:p>
    <w:p w:rsidR="00156C91" w:rsidRPr="00C901EF" w:rsidRDefault="00156C91" w:rsidP="00C901EF">
      <w:pPr>
        <w:ind w:firstLine="284"/>
        <w:jc w:val="both"/>
        <w:rPr>
          <w:szCs w:val="28"/>
        </w:rPr>
      </w:pPr>
    </w:p>
    <w:p w:rsidR="0042140A" w:rsidRPr="00C901EF" w:rsidRDefault="0042140A" w:rsidP="00C901EF">
      <w:pPr>
        <w:ind w:firstLine="284"/>
        <w:contextualSpacing/>
        <w:jc w:val="both"/>
        <w:rPr>
          <w:szCs w:val="28"/>
        </w:rPr>
      </w:pPr>
      <w:r w:rsidRPr="00C901EF">
        <w:rPr>
          <w:szCs w:val="28"/>
        </w:rPr>
        <w:t>1.Мероприятия, посвященные 70 – летию Кемеровской области</w:t>
      </w:r>
    </w:p>
    <w:p w:rsidR="0042140A" w:rsidRPr="00C901EF" w:rsidRDefault="0042140A" w:rsidP="00C901EF">
      <w:pPr>
        <w:ind w:firstLine="284"/>
        <w:contextualSpacing/>
        <w:jc w:val="both"/>
        <w:rPr>
          <w:szCs w:val="28"/>
        </w:rPr>
      </w:pPr>
      <w:r w:rsidRPr="00C901EF">
        <w:rPr>
          <w:bCs/>
          <w:szCs w:val="28"/>
        </w:rPr>
        <w:t>В феврале</w:t>
      </w:r>
      <w:r w:rsidRPr="00C901EF">
        <w:rPr>
          <w:szCs w:val="28"/>
        </w:rPr>
        <w:t xml:space="preserve"> к 70-летию Кемеровской области в Модельной районной библиотеке состоялась встреча «Я родом отсюда…» с кузбасским писателем, членом Союза писателей России Сергеем Михайловичем Павловым.   Сергей Михайлович  рассказал читателям  о своем жизненном и творческом пути, об идеи и  истории создания романа  «Кузбасская сага». В исполнении Людмилы Николаевны </w:t>
      </w:r>
      <w:proofErr w:type="spellStart"/>
      <w:r w:rsidRPr="00C901EF">
        <w:rPr>
          <w:szCs w:val="28"/>
        </w:rPr>
        <w:t>Чегошевой</w:t>
      </w:r>
      <w:proofErr w:type="spellEnd"/>
      <w:r w:rsidRPr="00C901EF">
        <w:rPr>
          <w:szCs w:val="28"/>
        </w:rPr>
        <w:t xml:space="preserve"> и Светланы Владимировны Галкиной прозвучали отрывки из его романа.  На встрече присутствовали старожилы  поселка </w:t>
      </w:r>
      <w:proofErr w:type="spellStart"/>
      <w:r w:rsidRPr="00C901EF">
        <w:rPr>
          <w:szCs w:val="28"/>
        </w:rPr>
        <w:t>Урск</w:t>
      </w:r>
      <w:proofErr w:type="spellEnd"/>
      <w:r w:rsidRPr="00C901EF">
        <w:rPr>
          <w:szCs w:val="28"/>
        </w:rPr>
        <w:t>, так как в романе «Кузбасская сага» действие происходит в этом поселке. В заключение Павлов ответил на интересующие аудиторию вопросы, а желающим приобрести книги раздавал  автографы.</w:t>
      </w:r>
    </w:p>
    <w:p w:rsidR="0042140A" w:rsidRPr="00C901EF" w:rsidRDefault="0042140A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   В сельской библиотеке-филиале № 3 состоялся вечер – встреча  «Наш дом – Горскино», посвященный 70-летию Кемеровской области и  Международному Дню коренных народов, где присутствовали: русские, мордва, азербайджанцы, узбеки, многие с детьми. Присутствующие рассказали о своих традициях, о крае, где они когда-то жили, поделились рецептами национальной кухни.</w:t>
      </w:r>
    </w:p>
    <w:p w:rsidR="0042140A" w:rsidRPr="00C901EF" w:rsidRDefault="0042140A" w:rsidP="00C901EF">
      <w:pPr>
        <w:ind w:firstLine="284"/>
        <w:jc w:val="both"/>
        <w:rPr>
          <w:szCs w:val="28"/>
        </w:rPr>
      </w:pPr>
      <w:r w:rsidRPr="00C901EF">
        <w:rPr>
          <w:szCs w:val="28"/>
          <w:shd w:val="clear" w:color="auto" w:fill="FFFFFF"/>
        </w:rPr>
        <w:t xml:space="preserve">    </w:t>
      </w:r>
      <w:r w:rsidRPr="00C901EF">
        <w:rPr>
          <w:szCs w:val="28"/>
        </w:rPr>
        <w:t xml:space="preserve">К Юбилею области в Модельной районной библиотеке </w:t>
      </w:r>
      <w:proofErr w:type="gramStart"/>
      <w:r w:rsidRPr="00C901EF">
        <w:rPr>
          <w:szCs w:val="28"/>
        </w:rPr>
        <w:t>с</w:t>
      </w:r>
      <w:proofErr w:type="gramEnd"/>
      <w:r w:rsidRPr="00C901EF">
        <w:rPr>
          <w:szCs w:val="28"/>
        </w:rPr>
        <w:t xml:space="preserve">. </w:t>
      </w:r>
      <w:proofErr w:type="gramStart"/>
      <w:r w:rsidRPr="00C901EF">
        <w:rPr>
          <w:szCs w:val="28"/>
        </w:rPr>
        <w:t>Малая</w:t>
      </w:r>
      <w:proofErr w:type="gramEnd"/>
      <w:r w:rsidRPr="00C901EF">
        <w:rPr>
          <w:szCs w:val="28"/>
        </w:rPr>
        <w:t xml:space="preserve"> Салаирка состоялась встреча с поэтами Гурьевского района «Словом чувства выражать». Участие приняли восемь творческих личностей со всего района. </w:t>
      </w:r>
      <w:r w:rsidRPr="00C901EF">
        <w:rPr>
          <w:szCs w:val="28"/>
        </w:rPr>
        <w:lastRenderedPageBreak/>
        <w:t xml:space="preserve">Вечер получился замечательным. Разговаривали, пили чай, читали стихи, прозу. Кто-то читал свои стихи о родной земле, о людях, что на ней трудятся, стихи о войне, кто-то увлечен философской, любовной лирикой. Так же здесь звучала  поэзия для детей и деревенская проза.  Было только одно условие – читаем то, что еще нигде не печаталось. </w:t>
      </w:r>
    </w:p>
    <w:p w:rsidR="0042140A" w:rsidRPr="00C901EF" w:rsidRDefault="0042140A" w:rsidP="00C901EF">
      <w:pPr>
        <w:ind w:firstLine="284"/>
        <w:jc w:val="both"/>
        <w:rPr>
          <w:szCs w:val="28"/>
        </w:rPr>
      </w:pPr>
    </w:p>
    <w:p w:rsidR="0042140A" w:rsidRPr="00C901EF" w:rsidRDefault="0042140A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2. Мероприятия, посвященные 95 - летию В.Д. Федорова</w:t>
      </w:r>
    </w:p>
    <w:p w:rsidR="000E6BFA" w:rsidRPr="00C901EF" w:rsidRDefault="000E6BFA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Активная читательница Модельной районной библиотеки Плотникова Виктория  приняла участие в Областном молодежном конкурсе научного и литературно-художественного творчества «Праздник Федоровской поэзии».  </w:t>
      </w:r>
    </w:p>
    <w:p w:rsidR="000E6BFA" w:rsidRPr="00C901EF" w:rsidRDefault="000E6BFA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 13 октября в Модельной районной библиотеке </w:t>
      </w:r>
      <w:proofErr w:type="gramStart"/>
      <w:r w:rsidRPr="00C901EF">
        <w:rPr>
          <w:szCs w:val="28"/>
        </w:rPr>
        <w:t>с</w:t>
      </w:r>
      <w:proofErr w:type="gramEnd"/>
      <w:r w:rsidRPr="00C901EF">
        <w:rPr>
          <w:szCs w:val="28"/>
        </w:rPr>
        <w:t xml:space="preserve">. </w:t>
      </w:r>
      <w:proofErr w:type="gramStart"/>
      <w:r w:rsidRPr="00C901EF">
        <w:rPr>
          <w:szCs w:val="28"/>
        </w:rPr>
        <w:t>Малая</w:t>
      </w:r>
      <w:proofErr w:type="gramEnd"/>
      <w:r w:rsidRPr="00C901EF">
        <w:rPr>
          <w:szCs w:val="28"/>
        </w:rPr>
        <w:t xml:space="preserve"> Салаирка состоялась встреча с поэтами Гурьевского района «Словом чувства выражать». Это мероприятие было приурочено к 95-летию В.Д. Федорова.</w:t>
      </w:r>
    </w:p>
    <w:p w:rsidR="000E6BFA" w:rsidRPr="00C901EF" w:rsidRDefault="000E6BFA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  </w:t>
      </w:r>
      <w:r w:rsidRPr="00C901EF">
        <w:rPr>
          <w:szCs w:val="28"/>
          <w:shd w:val="clear" w:color="auto" w:fill="FFFFFF"/>
        </w:rPr>
        <w:t xml:space="preserve">В библиотеке </w:t>
      </w:r>
      <w:proofErr w:type="gramStart"/>
      <w:r w:rsidRPr="00C901EF">
        <w:rPr>
          <w:szCs w:val="28"/>
          <w:shd w:val="clear" w:color="auto" w:fill="FFFFFF"/>
        </w:rPr>
        <w:t>с</w:t>
      </w:r>
      <w:proofErr w:type="gramEnd"/>
      <w:r w:rsidRPr="00C901EF">
        <w:rPr>
          <w:szCs w:val="28"/>
          <w:shd w:val="clear" w:color="auto" w:fill="FFFFFF"/>
        </w:rPr>
        <w:t xml:space="preserve">. </w:t>
      </w:r>
      <w:proofErr w:type="gramStart"/>
      <w:r w:rsidRPr="00C901EF">
        <w:rPr>
          <w:szCs w:val="28"/>
          <w:shd w:val="clear" w:color="auto" w:fill="FFFFFF"/>
        </w:rPr>
        <w:t>Сосновка</w:t>
      </w:r>
      <w:proofErr w:type="gramEnd"/>
      <w:r w:rsidRPr="00C901EF">
        <w:rPr>
          <w:szCs w:val="28"/>
          <w:shd w:val="clear" w:color="auto" w:fill="FFFFFF"/>
        </w:rPr>
        <w:t xml:space="preserve"> состоялся час поэзии памяти В.Д. Федорова – замечательного кузбасского поэта.</w:t>
      </w:r>
      <w:r w:rsidRPr="00C901EF">
        <w:rPr>
          <w:rStyle w:val="apple-converted-space"/>
          <w:szCs w:val="28"/>
          <w:shd w:val="clear" w:color="auto" w:fill="FFFFFF"/>
        </w:rPr>
        <w:t> </w:t>
      </w:r>
      <w:r w:rsidRPr="00C901EF">
        <w:rPr>
          <w:szCs w:val="28"/>
          <w:shd w:val="clear" w:color="auto" w:fill="FFFFFF"/>
        </w:rPr>
        <w:t>На этом мероприятии любители поэзии познакомились с жизнью и творчеством нашего земляка. С удовольствием как читались, так и слушались произведения автора. Дружеская атмосфера и плавно протекающая беседа доставила удовольствие всем присутствующим.</w:t>
      </w:r>
    </w:p>
    <w:p w:rsidR="004C6334" w:rsidRPr="00C901EF" w:rsidRDefault="004C6334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   В ноябре в Модельной районной библиотеке прошла персональная выставка декоративно-прикладного творчества «Фантазии из дерева» жителя села, постоянного читателя библиотеки, учителя по труду В.В. Михайлова. Владимир Васильевич занимается этим ремеслом с юношеских лет, сейчас обучает мастерству по работе с деревом и своих учеников в школе. Учащимся школы было приятно увидеть работы своего учителя на этой выставке.</w:t>
      </w:r>
    </w:p>
    <w:p w:rsidR="004C6334" w:rsidRPr="00C901EF" w:rsidRDefault="004C6334" w:rsidP="00C901EF">
      <w:pPr>
        <w:ind w:firstLine="284"/>
        <w:jc w:val="both"/>
        <w:rPr>
          <w:color w:val="000000"/>
          <w:szCs w:val="28"/>
        </w:rPr>
      </w:pPr>
      <w:r w:rsidRPr="00C901EF">
        <w:rPr>
          <w:color w:val="000000"/>
          <w:szCs w:val="28"/>
        </w:rPr>
        <w:t xml:space="preserve">    В сельской библиотеке-филиале № 1 д. </w:t>
      </w:r>
      <w:proofErr w:type="spellStart"/>
      <w:r w:rsidRPr="00C901EF">
        <w:rPr>
          <w:color w:val="000000"/>
          <w:szCs w:val="28"/>
        </w:rPr>
        <w:t>Шанда</w:t>
      </w:r>
      <w:proofErr w:type="spellEnd"/>
      <w:r w:rsidRPr="00C901EF">
        <w:rPr>
          <w:color w:val="000000"/>
          <w:szCs w:val="28"/>
        </w:rPr>
        <w:t xml:space="preserve"> состоялась встреча с местной мастерицей </w:t>
      </w:r>
      <w:proofErr w:type="spellStart"/>
      <w:r w:rsidRPr="00C901EF">
        <w:rPr>
          <w:color w:val="000000"/>
          <w:szCs w:val="28"/>
        </w:rPr>
        <w:t>Сыркашевой</w:t>
      </w:r>
      <w:proofErr w:type="spellEnd"/>
      <w:r w:rsidRPr="00C901EF">
        <w:rPr>
          <w:color w:val="000000"/>
          <w:szCs w:val="28"/>
        </w:rPr>
        <w:t xml:space="preserve"> Л.С., которая познакомила присутствующих с особенностями повседневной и праздничной </w:t>
      </w:r>
      <w:proofErr w:type="spellStart"/>
      <w:r w:rsidRPr="00C901EF">
        <w:rPr>
          <w:color w:val="000000"/>
          <w:szCs w:val="28"/>
        </w:rPr>
        <w:t>телеутской</w:t>
      </w:r>
      <w:proofErr w:type="spellEnd"/>
      <w:r w:rsidRPr="00C901EF">
        <w:rPr>
          <w:color w:val="000000"/>
          <w:szCs w:val="28"/>
        </w:rPr>
        <w:t xml:space="preserve"> одежды. Наглядно </w:t>
      </w:r>
      <w:proofErr w:type="gramStart"/>
      <w:r w:rsidRPr="00C901EF">
        <w:rPr>
          <w:color w:val="000000"/>
          <w:szCs w:val="28"/>
        </w:rPr>
        <w:t>показала</w:t>
      </w:r>
      <w:proofErr w:type="gramEnd"/>
      <w:r w:rsidRPr="00C901EF">
        <w:rPr>
          <w:color w:val="000000"/>
          <w:szCs w:val="28"/>
        </w:rPr>
        <w:t xml:space="preserve"> как плетется пояс, пришивается «</w:t>
      </w:r>
      <w:proofErr w:type="spellStart"/>
      <w:r w:rsidRPr="00C901EF">
        <w:rPr>
          <w:color w:val="000000"/>
          <w:szCs w:val="28"/>
        </w:rPr>
        <w:t>Тошток</w:t>
      </w:r>
      <w:proofErr w:type="spellEnd"/>
      <w:r w:rsidRPr="00C901EF">
        <w:rPr>
          <w:color w:val="000000"/>
          <w:szCs w:val="28"/>
        </w:rPr>
        <w:t>» (нагрудник) на платье, вышивается «</w:t>
      </w:r>
      <w:proofErr w:type="spellStart"/>
      <w:r w:rsidRPr="00C901EF">
        <w:rPr>
          <w:color w:val="000000"/>
          <w:szCs w:val="28"/>
        </w:rPr>
        <w:t>Тяка</w:t>
      </w:r>
      <w:proofErr w:type="spellEnd"/>
      <w:r w:rsidRPr="00C901EF">
        <w:rPr>
          <w:color w:val="000000"/>
          <w:szCs w:val="28"/>
        </w:rPr>
        <w:t>» - воротник-стойка на платье.</w:t>
      </w:r>
    </w:p>
    <w:p w:rsidR="001759CD" w:rsidRPr="00C901EF" w:rsidRDefault="001759CD" w:rsidP="00C901EF">
      <w:pPr>
        <w:ind w:firstLine="284"/>
        <w:jc w:val="both"/>
        <w:rPr>
          <w:szCs w:val="28"/>
        </w:rPr>
      </w:pPr>
      <w:r w:rsidRPr="00C901EF">
        <w:rPr>
          <w:bCs/>
          <w:szCs w:val="28"/>
        </w:rPr>
        <w:t>10 февраля</w:t>
      </w:r>
      <w:r w:rsidRPr="00C901EF">
        <w:rPr>
          <w:szCs w:val="28"/>
        </w:rPr>
        <w:t xml:space="preserve"> в библиотеке </w:t>
      </w:r>
      <w:proofErr w:type="gramStart"/>
      <w:r w:rsidRPr="00C901EF">
        <w:rPr>
          <w:szCs w:val="28"/>
        </w:rPr>
        <w:t>с</w:t>
      </w:r>
      <w:proofErr w:type="gramEnd"/>
      <w:r w:rsidRPr="00C901EF">
        <w:rPr>
          <w:szCs w:val="28"/>
        </w:rPr>
        <w:t xml:space="preserve">. </w:t>
      </w:r>
      <w:proofErr w:type="gramStart"/>
      <w:r w:rsidRPr="00C901EF">
        <w:rPr>
          <w:szCs w:val="28"/>
        </w:rPr>
        <w:t>Сосновка</w:t>
      </w:r>
      <w:proofErr w:type="gramEnd"/>
      <w:r w:rsidRPr="00C901EF">
        <w:rPr>
          <w:szCs w:val="28"/>
        </w:rPr>
        <w:t xml:space="preserve"> состоялся </w:t>
      </w:r>
      <w:r w:rsidRPr="00C901EF">
        <w:rPr>
          <w:i/>
          <w:szCs w:val="28"/>
        </w:rPr>
        <w:t xml:space="preserve">час поэзии </w:t>
      </w:r>
      <w:r w:rsidRPr="00C901EF">
        <w:rPr>
          <w:i/>
          <w:szCs w:val="28"/>
          <w:shd w:val="clear" w:color="auto" w:fill="FFFFFF"/>
        </w:rPr>
        <w:t>«Любовь, как настроение, любовь, как наваждение…»,</w:t>
      </w:r>
      <w:r w:rsidRPr="00C901EF">
        <w:rPr>
          <w:szCs w:val="28"/>
          <w:shd w:val="clear" w:color="auto" w:fill="FFFFFF"/>
        </w:rPr>
        <w:t xml:space="preserve"> посвященный </w:t>
      </w:r>
      <w:r w:rsidRPr="00C901EF">
        <w:rPr>
          <w:szCs w:val="28"/>
        </w:rPr>
        <w:t xml:space="preserve"> памяти В.Д. Федорова – замечательного кузбасского поэта. В 2013 году исполняется 95 лет со дня его рождения. Его перу принадлежит множество стихов на различные темы, а бард Василий Егоров составил сборник песен на стихи В. Федорова. Его поэзия глубоко правдива, гуманна, патриотична. Он любил родную землю, любил жизнь. Он был велик в своей любви к России. И красной строкой прошла тема любви в его произведениях. На этом мероприятии любители поэзии познакомились с жизнью и творчеством нашего земляка. С удовольствием как читались, так и слушались произведения автора. Дружеская атмосфера, плавно протекающая беседа доставила удовольствие всем присутствующим. Любовь в ее широком понимании присуща всем, хотя и у всех она совершенно разная. </w:t>
      </w:r>
      <w:proofErr w:type="gramStart"/>
      <w:r w:rsidRPr="00C901EF">
        <w:rPr>
          <w:szCs w:val="28"/>
        </w:rPr>
        <w:t xml:space="preserve">Любовь к Родине, любовь к отчему дому, любовь к детям и родителям, любовь к </w:t>
      </w:r>
      <w:r w:rsidRPr="00C901EF">
        <w:rPr>
          <w:szCs w:val="28"/>
        </w:rPr>
        <w:lastRenderedPageBreak/>
        <w:t>ближним – все это суть человеческой жизни.</w:t>
      </w:r>
      <w:proofErr w:type="gramEnd"/>
      <w:r w:rsidRPr="00C901EF">
        <w:rPr>
          <w:szCs w:val="28"/>
        </w:rPr>
        <w:t xml:space="preserve"> Обо всем этом важно и нужно говорить. Поэзия всегда была, есть и будет одной из струн души человеческой. Мероприятия подобного рода позволяют читателям шире раскрыть для себя творчество кузбасских писателей и поэтов.</w:t>
      </w:r>
    </w:p>
    <w:p w:rsidR="001759CD" w:rsidRPr="00C901EF" w:rsidRDefault="001759CD" w:rsidP="00C901EF">
      <w:pPr>
        <w:ind w:firstLine="284"/>
        <w:jc w:val="both"/>
        <w:rPr>
          <w:color w:val="000000"/>
          <w:szCs w:val="28"/>
        </w:rPr>
      </w:pPr>
    </w:p>
    <w:p w:rsidR="004C6334" w:rsidRPr="00C901EF" w:rsidRDefault="004C6334" w:rsidP="00C901EF">
      <w:pPr>
        <w:ind w:firstLine="284"/>
        <w:contextualSpacing/>
        <w:jc w:val="both"/>
        <w:rPr>
          <w:bCs/>
          <w:szCs w:val="28"/>
        </w:rPr>
      </w:pPr>
      <w:r w:rsidRPr="00C901EF">
        <w:rPr>
          <w:bCs/>
          <w:szCs w:val="28"/>
        </w:rPr>
        <w:t>3.Год мастерового - человека труда в Кузбассе</w:t>
      </w:r>
    </w:p>
    <w:p w:rsidR="00974858" w:rsidRPr="00C901EF" w:rsidRDefault="00974858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В ноябре в Модельной районной библиотеке прошла персональная выставка декоративно-прикладного творчества «Фантазии из дерева» жителя села, постоянного читателя библиотеки, учителя по труду В.В. Михайлова. Владимир Васильевич занимается этим ремеслом с юношеских лет, сейчас обучает мастерству по работе с деревом и своих учеников в школе. Учащимся школы было приятно увидеть работы своего учителя на этой выставке.</w:t>
      </w:r>
    </w:p>
    <w:p w:rsidR="00974858" w:rsidRPr="00C901EF" w:rsidRDefault="00974858" w:rsidP="00C901EF">
      <w:pPr>
        <w:ind w:firstLine="284"/>
        <w:jc w:val="both"/>
        <w:rPr>
          <w:color w:val="000000"/>
          <w:szCs w:val="28"/>
        </w:rPr>
      </w:pPr>
      <w:r w:rsidRPr="00C901EF">
        <w:rPr>
          <w:color w:val="000000"/>
          <w:szCs w:val="28"/>
        </w:rPr>
        <w:t xml:space="preserve">    В сельской библиотеке-филиале № 1 д. </w:t>
      </w:r>
      <w:proofErr w:type="spellStart"/>
      <w:r w:rsidRPr="00C901EF">
        <w:rPr>
          <w:color w:val="000000"/>
          <w:szCs w:val="28"/>
        </w:rPr>
        <w:t>Шанда</w:t>
      </w:r>
      <w:proofErr w:type="spellEnd"/>
      <w:r w:rsidRPr="00C901EF">
        <w:rPr>
          <w:color w:val="000000"/>
          <w:szCs w:val="28"/>
        </w:rPr>
        <w:t xml:space="preserve"> состоялась встреча с местной мастерицей </w:t>
      </w:r>
      <w:proofErr w:type="spellStart"/>
      <w:r w:rsidRPr="00C901EF">
        <w:rPr>
          <w:color w:val="000000"/>
          <w:szCs w:val="28"/>
        </w:rPr>
        <w:t>Сыркашевой</w:t>
      </w:r>
      <w:proofErr w:type="spellEnd"/>
      <w:r w:rsidRPr="00C901EF">
        <w:rPr>
          <w:color w:val="000000"/>
          <w:szCs w:val="28"/>
        </w:rPr>
        <w:t xml:space="preserve"> Л.С., которая познакомила присутствующих с особенностями повседневной и праздничной </w:t>
      </w:r>
      <w:proofErr w:type="spellStart"/>
      <w:r w:rsidRPr="00C901EF">
        <w:rPr>
          <w:color w:val="000000"/>
          <w:szCs w:val="28"/>
        </w:rPr>
        <w:t>телеутской</w:t>
      </w:r>
      <w:proofErr w:type="spellEnd"/>
      <w:r w:rsidRPr="00C901EF">
        <w:rPr>
          <w:color w:val="000000"/>
          <w:szCs w:val="28"/>
        </w:rPr>
        <w:t xml:space="preserve"> одежды. Наглядно </w:t>
      </w:r>
      <w:proofErr w:type="gramStart"/>
      <w:r w:rsidRPr="00C901EF">
        <w:rPr>
          <w:color w:val="000000"/>
          <w:szCs w:val="28"/>
        </w:rPr>
        <w:t>показала</w:t>
      </w:r>
      <w:proofErr w:type="gramEnd"/>
      <w:r w:rsidRPr="00C901EF">
        <w:rPr>
          <w:color w:val="000000"/>
          <w:szCs w:val="28"/>
        </w:rPr>
        <w:t xml:space="preserve"> как плетется пояс, пришивается «</w:t>
      </w:r>
      <w:proofErr w:type="spellStart"/>
      <w:r w:rsidRPr="00C901EF">
        <w:rPr>
          <w:color w:val="000000"/>
          <w:szCs w:val="28"/>
        </w:rPr>
        <w:t>Тошток</w:t>
      </w:r>
      <w:proofErr w:type="spellEnd"/>
      <w:r w:rsidRPr="00C901EF">
        <w:rPr>
          <w:color w:val="000000"/>
          <w:szCs w:val="28"/>
        </w:rPr>
        <w:t>» (нагрудник) на платье, вышивается «</w:t>
      </w:r>
      <w:proofErr w:type="spellStart"/>
      <w:r w:rsidRPr="00C901EF">
        <w:rPr>
          <w:color w:val="000000"/>
          <w:szCs w:val="28"/>
        </w:rPr>
        <w:t>Тяка</w:t>
      </w:r>
      <w:proofErr w:type="spellEnd"/>
      <w:r w:rsidRPr="00C901EF">
        <w:rPr>
          <w:color w:val="000000"/>
          <w:szCs w:val="28"/>
        </w:rPr>
        <w:t>» - воротник-стойка на платье.</w:t>
      </w:r>
    </w:p>
    <w:p w:rsidR="00974858" w:rsidRPr="00C901EF" w:rsidRDefault="002B332E" w:rsidP="00C901EF">
      <w:pPr>
        <w:ind w:firstLine="284"/>
        <w:jc w:val="both"/>
        <w:rPr>
          <w:szCs w:val="28"/>
        </w:rPr>
      </w:pPr>
      <w:r w:rsidRPr="00C901EF">
        <w:rPr>
          <w:spacing w:val="-6"/>
          <w:szCs w:val="28"/>
        </w:rPr>
        <w:t xml:space="preserve">Поддержка и популяризация чтения </w:t>
      </w:r>
      <w:r w:rsidRPr="00C901EF">
        <w:rPr>
          <w:szCs w:val="28"/>
        </w:rPr>
        <w:t>молодежи.</w:t>
      </w:r>
    </w:p>
    <w:p w:rsidR="002B332E" w:rsidRPr="00C901EF" w:rsidRDefault="002B332E" w:rsidP="00C901EF">
      <w:pPr>
        <w:ind w:firstLine="284"/>
        <w:jc w:val="both"/>
        <w:rPr>
          <w:szCs w:val="28"/>
        </w:rPr>
      </w:pPr>
      <w:r w:rsidRPr="00C901EF">
        <w:rPr>
          <w:noProof/>
          <w:szCs w:val="28"/>
        </w:rPr>
        <w:t xml:space="preserve">В августе был организован читальный зал  «Время читать!» под готкрытым небом. Сейчас многие у себя в квартирах убирают Мебельные стенки с книжными шкафами, а книги приносят в библиотеки. Мы их конечно принимаем, ведь не выкидывать на улицу, вот и решили провести такой читальный зал под открытым небом. </w:t>
      </w:r>
      <w:r w:rsidRPr="00C901EF">
        <w:rPr>
          <w:szCs w:val="28"/>
        </w:rPr>
        <w:t xml:space="preserve">Переносные стеллажи с книгами, так называемыми  «в дар», установили на Центральной площади  села. </w:t>
      </w:r>
      <w:r w:rsidRPr="00C901EF">
        <w:rPr>
          <w:noProof/>
          <w:szCs w:val="28"/>
        </w:rPr>
        <w:t>Любой желающий мог взять любую понравившуюся книгу и почитать на скамье или взять с собой</w:t>
      </w:r>
      <w:r w:rsidRPr="00C901EF">
        <w:rPr>
          <w:szCs w:val="28"/>
        </w:rPr>
        <w:t>.  Если книгу после прочтения вернули – хорошо, если нет, то тоже хорошо, значит, читателю эта книга понравилась. Книжный фонд не страдает, у читателей появится возможность приобрести себе понравившуюся книгу и книги найдут себе доброго хозяина. Такое новшество очень понравилось юному поколению, что порадовало  нас.</w:t>
      </w:r>
    </w:p>
    <w:p w:rsidR="002B332E" w:rsidRPr="00C901EF" w:rsidRDefault="002B332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В сентябре прошел День открытых дверей для учащихся 10 кадетского класса. Здесь обучаются дети со всей Кемеровской области. Учащиеся познакомились с библиотекой, ее фондом, с Виртуальным читальным залом, его возможностями. </w:t>
      </w:r>
    </w:p>
    <w:p w:rsidR="002B332E" w:rsidRPr="00C901EF" w:rsidRDefault="002B332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     В ноябре в Модельной библиотеке прошел мультимедиа лекторий «Если душа родилась крылатой»  к 90-летию Р. Гамзатова для учащихся 8 и 10 классов.   Рассказ о страницах жизни и творчества Р. Гамзатова сопровождался </w:t>
      </w:r>
      <w:proofErr w:type="gramStart"/>
      <w:r w:rsidRPr="00C901EF">
        <w:rPr>
          <w:szCs w:val="28"/>
        </w:rPr>
        <w:t>слайд-презентацией</w:t>
      </w:r>
      <w:proofErr w:type="gramEnd"/>
      <w:r w:rsidRPr="00C901EF">
        <w:rPr>
          <w:szCs w:val="28"/>
        </w:rPr>
        <w:t xml:space="preserve"> и видео-фильмом  «Поэт аула и страны». Ребята познакомились с историей создания песни «Журавли», а так же посмотрели музыкальный клип на эту песню с кадрами из фильма «Летят журавли». Специально для этой встречи преподаватель литературы Ирина Владимировна Голых  и ребята - </w:t>
      </w:r>
      <w:proofErr w:type="spellStart"/>
      <w:r w:rsidRPr="00C901EF">
        <w:rPr>
          <w:szCs w:val="28"/>
        </w:rPr>
        <w:t>Тарлавина</w:t>
      </w:r>
      <w:proofErr w:type="spellEnd"/>
      <w:r w:rsidRPr="00C901EF">
        <w:rPr>
          <w:szCs w:val="28"/>
        </w:rPr>
        <w:t xml:space="preserve"> Валерия, Коврижных Мария, Николенко Юлия, Гришин Захар, Богданов Федор подготовили и прочитали </w:t>
      </w:r>
      <w:r w:rsidRPr="00C901EF">
        <w:rPr>
          <w:szCs w:val="28"/>
        </w:rPr>
        <w:lastRenderedPageBreak/>
        <w:t>стихи, обращаясь к теме Родины, Земли, любви к матери, любви к женщине.  Те, чья молодость пришлась на 70–90–е годы прошлого века, очень хорошо помнят его, а молодежь 21 века, возможно, откроет для себя неизвестную страницу поэзии, к которой захочет вернуться снова и снова. Ведь хорошие стихи и песни не знают границ во времени и пространстве, а мощная творческая энергия поэта, заложенная в его стихах, пленяет и очаровывает каждого, кто к ней прикасается.</w:t>
      </w:r>
    </w:p>
    <w:p w:rsidR="00B92F88" w:rsidRPr="00C901EF" w:rsidRDefault="00B92F88" w:rsidP="00C901EF">
      <w:pPr>
        <w:shd w:val="clear" w:color="auto" w:fill="FFFFFF"/>
        <w:ind w:firstLine="284"/>
        <w:jc w:val="both"/>
        <w:rPr>
          <w:szCs w:val="28"/>
        </w:rPr>
      </w:pPr>
      <w:r w:rsidRPr="00C901EF">
        <w:rPr>
          <w:bCs/>
          <w:szCs w:val="28"/>
          <w:shd w:val="clear" w:color="auto" w:fill="FFFFFF"/>
        </w:rPr>
        <w:t>2 апреля</w:t>
      </w:r>
      <w:r w:rsidRPr="00C901EF">
        <w:rPr>
          <w:rStyle w:val="apple-converted-space"/>
          <w:bCs/>
          <w:szCs w:val="28"/>
          <w:shd w:val="clear" w:color="auto" w:fill="FFFFFF"/>
        </w:rPr>
        <w:t> </w:t>
      </w:r>
      <w:r w:rsidRPr="00C901EF">
        <w:rPr>
          <w:szCs w:val="28"/>
          <w:shd w:val="clear" w:color="auto" w:fill="FFFFFF"/>
        </w:rPr>
        <w:t xml:space="preserve">в Модельной библиотеке ко Дню православной книги прошла </w:t>
      </w:r>
      <w:r w:rsidRPr="00C901EF">
        <w:rPr>
          <w:i/>
          <w:szCs w:val="28"/>
          <w:shd w:val="clear" w:color="auto" w:fill="FFFFFF"/>
        </w:rPr>
        <w:t>встреча</w:t>
      </w:r>
      <w:r w:rsidRPr="00C901EF">
        <w:rPr>
          <w:szCs w:val="28"/>
          <w:shd w:val="clear" w:color="auto" w:fill="FFFFFF"/>
        </w:rPr>
        <w:t xml:space="preserve"> отца Александра Салаирской церкви св. </w:t>
      </w:r>
      <w:proofErr w:type="spellStart"/>
      <w:r w:rsidRPr="00C901EF">
        <w:rPr>
          <w:szCs w:val="28"/>
          <w:shd w:val="clear" w:color="auto" w:fill="FFFFFF"/>
        </w:rPr>
        <w:t>апп</w:t>
      </w:r>
      <w:proofErr w:type="spellEnd"/>
      <w:r w:rsidRPr="00C901EF">
        <w:rPr>
          <w:szCs w:val="28"/>
          <w:shd w:val="clear" w:color="auto" w:fill="FFFFFF"/>
        </w:rPr>
        <w:t>. Петра и Павла с кадетскими классами Малосалаирской средней школы. Ребята узнали о том, что тогда</w:t>
      </w:r>
      <w:r w:rsidRPr="00C901EF">
        <w:rPr>
          <w:rStyle w:val="apple-converted-space"/>
          <w:szCs w:val="28"/>
          <w:shd w:val="clear" w:color="auto" w:fill="FFFFFF"/>
        </w:rPr>
        <w:t> </w:t>
      </w:r>
      <w:r w:rsidRPr="00C901EF">
        <w:rPr>
          <w:szCs w:val="28"/>
          <w:shd w:val="clear" w:color="auto" w:fill="FFFFFF"/>
        </w:rPr>
        <w:t> книги писались от руки и украшались рисунками, </w:t>
      </w:r>
      <w:r w:rsidRPr="00C901EF">
        <w:rPr>
          <w:rStyle w:val="apple-converted-space"/>
          <w:szCs w:val="28"/>
          <w:shd w:val="clear" w:color="auto" w:fill="FFFFFF"/>
        </w:rPr>
        <w:t> </w:t>
      </w:r>
      <w:r w:rsidRPr="00C901EF">
        <w:rPr>
          <w:szCs w:val="28"/>
          <w:shd w:val="clear" w:color="auto" w:fill="FFFFFF"/>
        </w:rPr>
        <w:t>буквицами, орнаментом, </w:t>
      </w:r>
      <w:r w:rsidRPr="00C901EF">
        <w:rPr>
          <w:rStyle w:val="apple-converted-space"/>
          <w:szCs w:val="28"/>
          <w:shd w:val="clear" w:color="auto" w:fill="FFFFFF"/>
        </w:rPr>
        <w:t> </w:t>
      </w:r>
      <w:r w:rsidRPr="00C901EF">
        <w:rPr>
          <w:szCs w:val="28"/>
          <w:shd w:val="clear" w:color="auto" w:fill="FFFFFF"/>
        </w:rPr>
        <w:t>поэтому и отношение к ним было и остается сейчас особенным. Отец Александр отвечал на многочисленные вопросы ребят о вере, о семье и браке, о дружбе, о жизни священника. Побеседовали о святых местах нашего района и посмотрели фильм «Душеполезные истории и притчи для домашнего чтения», который не оставил равнодушным никого из присутствующих в зале. В завершении встречи о. Александр подарил Модельной библиотеке уникальные книги «Сквозь времена и годы» и «Жизнеописания кузбасских святых»</w:t>
      </w:r>
    </w:p>
    <w:p w:rsidR="005C518D" w:rsidRPr="00C901EF" w:rsidRDefault="002B332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В 20 декабря были  подведены итоги виртуального творческого конкурса «Напиши новогоднюю сказку»,  который стартовал 25 ноября.  Положение конкурса было опубликовано в местной печати и на сайте библиотеки. Победитель конкурса получил главный приз – подписку на </w:t>
      </w:r>
      <w:r w:rsidRPr="00C901EF">
        <w:rPr>
          <w:szCs w:val="28"/>
          <w:lang w:val="en-US"/>
        </w:rPr>
        <w:t>I</w:t>
      </w:r>
      <w:r w:rsidRPr="00C901EF">
        <w:rPr>
          <w:szCs w:val="28"/>
        </w:rPr>
        <w:t xml:space="preserve"> полугодие местной газеты «Знаменка».    </w:t>
      </w:r>
    </w:p>
    <w:p w:rsidR="00B54E5D" w:rsidRPr="00C901EF" w:rsidRDefault="005C518D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Экологическое просвещение</w:t>
      </w:r>
      <w:r w:rsidR="00B54E5D" w:rsidRPr="00C901EF">
        <w:rPr>
          <w:szCs w:val="28"/>
        </w:rPr>
        <w:t xml:space="preserve"> </w:t>
      </w:r>
    </w:p>
    <w:p w:rsidR="00750DBA" w:rsidRPr="00C901EF" w:rsidRDefault="00750DBA" w:rsidP="00C901EF">
      <w:pPr>
        <w:ind w:firstLine="284"/>
        <w:jc w:val="both"/>
        <w:rPr>
          <w:szCs w:val="28"/>
        </w:rPr>
      </w:pPr>
      <w:r w:rsidRPr="00C901EF">
        <w:rPr>
          <w:bCs/>
          <w:szCs w:val="28"/>
        </w:rPr>
        <w:t>28 ноября</w:t>
      </w:r>
      <w:r w:rsidRPr="00C901EF">
        <w:rPr>
          <w:szCs w:val="28"/>
        </w:rPr>
        <w:t xml:space="preserve"> в Районной модельной библиотеке состоялось подведение итогов </w:t>
      </w:r>
      <w:r w:rsidRPr="00C901EF">
        <w:rPr>
          <w:i/>
          <w:szCs w:val="28"/>
        </w:rPr>
        <w:t>Районного конкурса электронных презентаций по экологии «Мир, в котором я живу!»</w:t>
      </w:r>
      <w:r w:rsidRPr="00C901EF">
        <w:rPr>
          <w:szCs w:val="28"/>
        </w:rPr>
        <w:t xml:space="preserve">, посвященный Году охраны окружающей среды в России. Ситуация в мире складывается таким образом, что современный человек просто обязан быть экологически грамотным. Говоря о мировых экологических проблемах,  так же необходимо обратить внимание  и на проблемы местного масштаба. Поэтому, одним из приоритетных и наиглавнейших направлений работы библиотек районной библиотечной  системы Гурьевского района является экологическое просвещение населения. Это складывается из необходимости донести до каждого человека главную мудрость жизни, которая говорит о том, что, только оберегая природу, человечество сохранит жизнь на планете Земля. Сельские библиотеки Гурьевского района не остались в стороне от мировой экологической проблемы и приняли активное участие в районном конкурсе электронных презентаций «Мир, в котором я живу!». В течение нескольких месяцев шла кропотливая работа сельских библиотек по сбору информации и материала для презентации, помогали им в этом так же и юные читатели. Многие библиотекари  использовали фотографии своего родного края. Затраченные усилия не пропали даром, каждая библиотека отразила в </w:t>
      </w:r>
      <w:r w:rsidRPr="00C901EF">
        <w:rPr>
          <w:szCs w:val="28"/>
        </w:rPr>
        <w:lastRenderedPageBreak/>
        <w:t xml:space="preserve">электронных презентациях свой взгляд на глобальную экологическую проблему. Все конкурсные работы по- своему были оригинальны, красочно оформлены, у каждого материала представленного на конкурс была своя изюминка.  </w:t>
      </w:r>
      <w:proofErr w:type="gramStart"/>
      <w:r w:rsidRPr="00C901EF">
        <w:rPr>
          <w:szCs w:val="28"/>
        </w:rPr>
        <w:t>Победителями конкурса среди малых филиалов стали: 1 место - </w:t>
      </w:r>
      <w:r w:rsidRPr="00C901EF">
        <w:rPr>
          <w:szCs w:val="28"/>
          <w:shd w:val="clear" w:color="auto" w:fill="FFFFFF"/>
        </w:rPr>
        <w:t xml:space="preserve">Сельская библиотека – филиал №9 д. Мостовая, 2 место - Сельская библиотека – филиал №1 д. </w:t>
      </w:r>
      <w:proofErr w:type="spellStart"/>
      <w:r w:rsidRPr="00C901EF">
        <w:rPr>
          <w:szCs w:val="28"/>
          <w:shd w:val="clear" w:color="auto" w:fill="FFFFFF"/>
        </w:rPr>
        <w:t>Шанда</w:t>
      </w:r>
      <w:proofErr w:type="spellEnd"/>
      <w:r w:rsidRPr="00C901EF">
        <w:rPr>
          <w:szCs w:val="28"/>
          <w:shd w:val="clear" w:color="auto" w:fill="FFFFFF"/>
        </w:rPr>
        <w:t>, 3 место – Сельская библиотека – филиал №2 д. Чуваш – пай.</w:t>
      </w:r>
      <w:proofErr w:type="gramEnd"/>
      <w:r w:rsidRPr="00C901EF">
        <w:rPr>
          <w:szCs w:val="28"/>
          <w:shd w:val="clear" w:color="auto" w:fill="FFFFFF"/>
        </w:rPr>
        <w:t xml:space="preserve"> Среди крупных филиалов призовые места распределились таким образом: 1 место -  Районная детская библиотека, 2 место - Сельская библиотека – филиал №12 п. Раздольный, 3 место – Районная модельная библиотека </w:t>
      </w:r>
      <w:proofErr w:type="gramStart"/>
      <w:r w:rsidRPr="00C901EF">
        <w:rPr>
          <w:szCs w:val="28"/>
          <w:shd w:val="clear" w:color="auto" w:fill="FFFFFF"/>
        </w:rPr>
        <w:t>с</w:t>
      </w:r>
      <w:proofErr w:type="gramEnd"/>
      <w:r w:rsidRPr="00C901EF">
        <w:rPr>
          <w:szCs w:val="28"/>
          <w:shd w:val="clear" w:color="auto" w:fill="FFFFFF"/>
        </w:rPr>
        <w:t>. Малая Салаирка. Все победители были награждены почетными дипломами и ценными призами. Остальные участники конкурса получили благодарственные письма. Такая форма проведения районного конкурса, как  электронная презентация была использована  впервые и получила живой отклик, как от конкурсантов, так и от зрителей. Надеемся, что такая форма проведения мероприятий станет традиционной в нашей библиотечной системе.</w:t>
      </w:r>
    </w:p>
    <w:p w:rsidR="003D1B22" w:rsidRPr="00C901EF" w:rsidRDefault="003D1B22" w:rsidP="00C901EF">
      <w:pPr>
        <w:shd w:val="clear" w:color="auto" w:fill="FFFFFF"/>
        <w:ind w:firstLine="284"/>
        <w:jc w:val="both"/>
        <w:rPr>
          <w:szCs w:val="28"/>
        </w:rPr>
      </w:pPr>
      <w:r w:rsidRPr="00C901EF">
        <w:rPr>
          <w:bCs/>
          <w:szCs w:val="28"/>
        </w:rPr>
        <w:t>С 1 по 10 апреля</w:t>
      </w:r>
      <w:r w:rsidRPr="00C901EF">
        <w:rPr>
          <w:szCs w:val="28"/>
        </w:rPr>
        <w:t xml:space="preserve"> в библиотеке с. Новопестерево в рамках Года экологии прошла </w:t>
      </w:r>
      <w:r w:rsidRPr="00C901EF">
        <w:rPr>
          <w:i/>
          <w:szCs w:val="28"/>
        </w:rPr>
        <w:t>декада книг по экологии «</w:t>
      </w:r>
      <w:proofErr w:type="spellStart"/>
      <w:r w:rsidRPr="00C901EF">
        <w:rPr>
          <w:i/>
          <w:szCs w:val="28"/>
        </w:rPr>
        <w:t>Эконожка</w:t>
      </w:r>
      <w:proofErr w:type="spellEnd"/>
      <w:r w:rsidRPr="00C901EF">
        <w:rPr>
          <w:i/>
          <w:szCs w:val="28"/>
        </w:rPr>
        <w:t xml:space="preserve"> собирает друзей»</w:t>
      </w:r>
      <w:r w:rsidRPr="00C901EF">
        <w:rPr>
          <w:szCs w:val="28"/>
        </w:rPr>
        <w:t>. В первый день стартовала выставка-обзор «Мир птиц и зверей ждет поддержки от людей». А </w:t>
      </w:r>
      <w:r w:rsidRPr="00C901EF">
        <w:rPr>
          <w:bCs/>
          <w:szCs w:val="28"/>
        </w:rPr>
        <w:t>6 апреля</w:t>
      </w:r>
      <w:r w:rsidRPr="00C901EF">
        <w:rPr>
          <w:szCs w:val="28"/>
        </w:rPr>
        <w:t> - выставка молодой семьи  «Давай почитаем вместе!»</w:t>
      </w:r>
      <w:proofErr w:type="gramStart"/>
      <w:r w:rsidRPr="00C901EF">
        <w:rPr>
          <w:szCs w:val="28"/>
        </w:rPr>
        <w:t xml:space="preserve"> .</w:t>
      </w:r>
      <w:proofErr w:type="gramEnd"/>
      <w:r w:rsidRPr="00C901EF">
        <w:rPr>
          <w:szCs w:val="28"/>
        </w:rPr>
        <w:t xml:space="preserve">Красота Земли – это богатство, не в полной мере оцененное человечеством. Природа щедра, но она не потерпит грубого отношения к себе. Как сказал поэт: «Не только в гости ждет тебя природа». Задача библиотеки: донести до читателей, что любя и оберегая природу, мы сохраним и саму жизнь на Земле. На выставках было представлено более 40 ярких, красочных книг о природе, животных, растениях, книги по экологии. Они рассказывают о бережном отношении ко всему живому на Земле, о том, что человечество в погоне за улучшением условий своей жизни отравило воздух, вырубило леса, загрязнило воду.  На выставке молодой семье обращение к родителям и </w:t>
      </w:r>
      <w:proofErr w:type="gramStart"/>
      <w:r w:rsidRPr="00C901EF">
        <w:rPr>
          <w:szCs w:val="28"/>
        </w:rPr>
        <w:t>игра-вопрос</w:t>
      </w:r>
      <w:proofErr w:type="gramEnd"/>
      <w:r w:rsidRPr="00C901EF">
        <w:rPr>
          <w:szCs w:val="28"/>
        </w:rPr>
        <w:t xml:space="preserve"> «С какой птицей ассоциируется ваша семья?». За 10 дней декады посещение составило 39 человек. Представлено более 40 книг, из них выдано 21 экземпляр.</w:t>
      </w:r>
    </w:p>
    <w:p w:rsidR="003D1B22" w:rsidRPr="005F2B5F" w:rsidRDefault="003D1B22" w:rsidP="00C901EF">
      <w:pPr>
        <w:ind w:firstLine="284"/>
        <w:jc w:val="both"/>
        <w:rPr>
          <w:szCs w:val="28"/>
        </w:rPr>
      </w:pPr>
      <w:r w:rsidRPr="00C901EF">
        <w:rPr>
          <w:rStyle w:val="apple-converted-space"/>
          <w:szCs w:val="28"/>
          <w:shd w:val="clear" w:color="auto" w:fill="FFFFFF"/>
        </w:rPr>
        <w:t>28 июня в Модельная районная библиотека выступила в поддержку</w:t>
      </w:r>
      <w:proofErr w:type="gramStart"/>
      <w:r w:rsidRPr="00C901EF">
        <w:rPr>
          <w:rStyle w:val="apple-converted-space"/>
          <w:szCs w:val="28"/>
          <w:shd w:val="clear" w:color="auto" w:fill="FFFFFF"/>
        </w:rPr>
        <w:t xml:space="preserve"> </w:t>
      </w:r>
      <w:r w:rsidRPr="00C901EF">
        <w:rPr>
          <w:szCs w:val="28"/>
        </w:rPr>
        <w:t>В</w:t>
      </w:r>
      <w:proofErr w:type="gramEnd"/>
      <w:r w:rsidRPr="00C901EF">
        <w:rPr>
          <w:szCs w:val="28"/>
        </w:rPr>
        <w:t xml:space="preserve">се кузбасской акции «Деревья – памятники живой культуры».   Жителям села предлагались тематические листовки, изготовленные участниками  Молодежного клуба  «Поколение </w:t>
      </w:r>
      <w:r w:rsidRPr="00C901EF">
        <w:rPr>
          <w:szCs w:val="28"/>
          <w:lang w:val="en-US"/>
        </w:rPr>
        <w:t>NEXT</w:t>
      </w:r>
      <w:r w:rsidRPr="00C901EF">
        <w:rPr>
          <w:szCs w:val="28"/>
        </w:rPr>
        <w:t xml:space="preserve">», где рассказывалось о деревьях-памятниках Кемеровской области.  Участники акции напомнили жителям села о том, что на территории школы посажены деревья выпускниками прошлых лет и это тоже наша история, а так же 2013 год  объявлен Годом экологии и всем нам нужно бережно относиться ко всему, что нас окружает. Так же рассказали о местных достопримечательностях  Гурьевского района, где деревья стали памятниками живой культуры – это сосновый бор Парка культуры и отдыха металлургов, а так же о совсем молодой кедровой роще, что находится у Святого источника близ д. Гавриловка. И кто знает, может </w:t>
      </w:r>
      <w:r w:rsidRPr="00C901EF">
        <w:rPr>
          <w:szCs w:val="28"/>
        </w:rPr>
        <w:lastRenderedPageBreak/>
        <w:t xml:space="preserve">быть через много лет, именно они войдут </w:t>
      </w:r>
      <w:r w:rsidRPr="00C901E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901EF">
        <w:rPr>
          <w:color w:val="000000"/>
          <w:szCs w:val="28"/>
          <w:shd w:val="clear" w:color="auto" w:fill="FFFFFF"/>
        </w:rPr>
        <w:t xml:space="preserve">в реестр </w:t>
      </w:r>
      <w:proofErr w:type="spellStart"/>
      <w:r w:rsidRPr="00C901EF">
        <w:rPr>
          <w:color w:val="000000"/>
          <w:szCs w:val="28"/>
          <w:shd w:val="clear" w:color="auto" w:fill="FFFFFF"/>
        </w:rPr>
        <w:t>старовозрастных</w:t>
      </w:r>
      <w:proofErr w:type="spellEnd"/>
      <w:r w:rsidRPr="00C901EF">
        <w:rPr>
          <w:color w:val="000000"/>
          <w:szCs w:val="28"/>
          <w:shd w:val="clear" w:color="auto" w:fill="FFFFFF"/>
        </w:rPr>
        <w:t xml:space="preserve"> деревьев</w:t>
      </w:r>
      <w:r w:rsidRPr="001137B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Кузбасса и </w:t>
      </w:r>
      <w:r w:rsidRPr="001137BE">
        <w:rPr>
          <w:color w:val="000000"/>
          <w:szCs w:val="28"/>
          <w:shd w:val="clear" w:color="auto" w:fill="FFFFFF"/>
        </w:rPr>
        <w:t>России</w:t>
      </w:r>
      <w:r>
        <w:rPr>
          <w:color w:val="000000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C555F" w:rsidRDefault="001C555F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</w:p>
    <w:p w:rsidR="001C555F" w:rsidRPr="002C05E9" w:rsidRDefault="001C555F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Патриотическое, военно-патриотическое, гражданско-патриотическое направление</w:t>
      </w:r>
    </w:p>
    <w:p w:rsidR="00B54E5D" w:rsidRPr="005C2567" w:rsidRDefault="00B54E5D" w:rsidP="00C901EF">
      <w:pPr>
        <w:ind w:firstLine="284"/>
        <w:jc w:val="both"/>
        <w:rPr>
          <w:szCs w:val="28"/>
        </w:rPr>
      </w:pPr>
      <w:r w:rsidRPr="005C2567">
        <w:rPr>
          <w:szCs w:val="28"/>
        </w:rPr>
        <w:t>Сегодня важнейшей задачей является воспитание у граждан высокого патриотического сознания, чувства верности своему Отечеству, готовности к выполнению гражданского долга по защите интересов Родины, формирование чувства верности конституционному и воинскому долгу, а так же готовности к их проявлению в различных сферах жизни общества. Разумеется, библиотеки не могут находиться в стороне от этих задач. Основной идеей мероприятий по гражданскому и военно-патриотическому воспитанию в нашей библиотеке было раскрытие читателям понятия «Любовь к Родине», воспитание чувства уважения к Отечеству, обращение к отечественной истории, воинской доблести и славе, обращение к литературе, которая помогает гражданам, особенно молодежи, ощутить себя частью великой страны с героическим прошлым.</w:t>
      </w:r>
    </w:p>
    <w:p w:rsidR="00B54E5D" w:rsidRPr="00C901EF" w:rsidRDefault="00B54E5D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  <w:shd w:val="clear" w:color="auto" w:fill="FFFFFF"/>
        </w:rPr>
        <w:t>День Героев Отечества - памятная дата, которая отмечается в России ежегодно, 9 декабря. Своих героев надо знать в лицо – фраза, известная нам с детства. Люди, совершившие великое благо - подвиг во имя жизни, во имя человечества достойны нашего уважения и гордости.</w:t>
      </w:r>
      <w:r w:rsidRPr="005C2567">
        <w:rPr>
          <w:szCs w:val="28"/>
        </w:rPr>
        <w:t xml:space="preserve"> Именно в этот день на встречу в </w:t>
      </w:r>
      <w:r w:rsidRPr="00C901EF">
        <w:rPr>
          <w:szCs w:val="28"/>
        </w:rPr>
        <w:t xml:space="preserve">Модельную библиотеку, которая называется </w:t>
      </w:r>
      <w:r w:rsidRPr="00C901EF">
        <w:rPr>
          <w:i/>
          <w:szCs w:val="28"/>
        </w:rPr>
        <w:t>«Герои нашего времени»</w:t>
      </w:r>
      <w:r w:rsidRPr="00C901EF">
        <w:rPr>
          <w:szCs w:val="28"/>
        </w:rPr>
        <w:t>, была приглашена  сильная и отважная женщина, которая живет среди нас в мирное время, но познала всю тяжесть и боль войны в Афганистане. Ольга Николаевна Некрасова-участница афганских событий, ветеран боевых действий, заместитель председателя правления Гурьевского городского отделения  общероссийской организации «Российский союз ветеранов Афганистана». Ольга Николаевна рассказала ребятам о своей жизни, о том, как она написала заявление с просьбой отправить ее в Афганистан, о трудностях военной медицинской службы, как она помогала раненым и как тяжело переживала смерть молодых парней. Поделилась жизненным опытом с будущими защитниками Родины и пожелала им не бояться трудностей в жизни.</w:t>
      </w:r>
    </w:p>
    <w:p w:rsidR="00B54E5D" w:rsidRPr="005C2567" w:rsidRDefault="00B54E5D" w:rsidP="00C901EF">
      <w:pPr>
        <w:shd w:val="clear" w:color="auto" w:fill="FFFFFF"/>
        <w:ind w:firstLine="284"/>
        <w:jc w:val="both"/>
        <w:rPr>
          <w:szCs w:val="28"/>
        </w:rPr>
      </w:pPr>
      <w:r w:rsidRPr="00C901EF">
        <w:rPr>
          <w:bCs/>
          <w:szCs w:val="28"/>
        </w:rPr>
        <w:t>2 мая</w:t>
      </w:r>
      <w:r w:rsidRPr="00C901EF">
        <w:rPr>
          <w:szCs w:val="28"/>
        </w:rPr>
        <w:t>  в Модельной районной библиотеке</w:t>
      </w:r>
      <w:r w:rsidRPr="005C2567">
        <w:rPr>
          <w:szCs w:val="28"/>
        </w:rPr>
        <w:t xml:space="preserve"> </w:t>
      </w:r>
      <w:proofErr w:type="gramStart"/>
      <w:r w:rsidRPr="005C2567">
        <w:rPr>
          <w:szCs w:val="28"/>
        </w:rPr>
        <w:t>с</w:t>
      </w:r>
      <w:proofErr w:type="gramEnd"/>
      <w:r w:rsidRPr="005C2567">
        <w:rPr>
          <w:szCs w:val="28"/>
        </w:rPr>
        <w:t xml:space="preserve">. </w:t>
      </w:r>
      <w:proofErr w:type="gramStart"/>
      <w:r w:rsidRPr="005C2567">
        <w:rPr>
          <w:szCs w:val="28"/>
        </w:rPr>
        <w:t>Малая</w:t>
      </w:r>
      <w:proofErr w:type="gramEnd"/>
      <w:r w:rsidRPr="005C2567">
        <w:rPr>
          <w:szCs w:val="28"/>
        </w:rPr>
        <w:t xml:space="preserve"> Салаирка состоялся районный творческий конкурс «Былое в памяти не стерто», посвященный 68-летию Победы в Великой Отечественной войне.14 участников разных возрастов демонстрировали свое мастерство в трех номинациях: «Художественное чтение», «Театрализация» и «Слайд-презентация»</w:t>
      </w:r>
      <w:proofErr w:type="gramStart"/>
      <w:r w:rsidRPr="005C2567">
        <w:rPr>
          <w:szCs w:val="28"/>
        </w:rPr>
        <w:t>.В</w:t>
      </w:r>
      <w:proofErr w:type="gramEnd"/>
      <w:r w:rsidRPr="005C2567">
        <w:rPr>
          <w:szCs w:val="28"/>
        </w:rPr>
        <w:t xml:space="preserve"> номинации «Художественное чтение» были представлены следующие конкурсанты: Тарасова Елена (д. </w:t>
      </w:r>
      <w:proofErr w:type="spellStart"/>
      <w:r w:rsidRPr="005C2567">
        <w:rPr>
          <w:szCs w:val="28"/>
        </w:rPr>
        <w:t>Шанда</w:t>
      </w:r>
      <w:proofErr w:type="spellEnd"/>
      <w:r w:rsidRPr="005C2567">
        <w:rPr>
          <w:szCs w:val="28"/>
        </w:rPr>
        <w:t xml:space="preserve">), </w:t>
      </w:r>
      <w:proofErr w:type="spellStart"/>
      <w:r w:rsidRPr="005C2567">
        <w:rPr>
          <w:szCs w:val="28"/>
        </w:rPr>
        <w:t>Хугоян</w:t>
      </w:r>
      <w:proofErr w:type="spellEnd"/>
      <w:proofErr w:type="gramStart"/>
      <w:r w:rsidRPr="005C2567">
        <w:rPr>
          <w:szCs w:val="28"/>
        </w:rPr>
        <w:t xml:space="preserve"> Н</w:t>
      </w:r>
      <w:proofErr w:type="gramEnd"/>
      <w:r w:rsidRPr="005C2567">
        <w:rPr>
          <w:szCs w:val="28"/>
        </w:rPr>
        <w:t xml:space="preserve">арек (п. Раздольный), </w:t>
      </w:r>
      <w:proofErr w:type="spellStart"/>
      <w:r w:rsidRPr="005C2567">
        <w:rPr>
          <w:szCs w:val="28"/>
        </w:rPr>
        <w:t>Кутюмкина</w:t>
      </w:r>
      <w:proofErr w:type="spellEnd"/>
      <w:r w:rsidRPr="005C2567">
        <w:rPr>
          <w:szCs w:val="28"/>
        </w:rPr>
        <w:t xml:space="preserve"> Светлана (д. Мостовая), </w:t>
      </w:r>
      <w:proofErr w:type="spellStart"/>
      <w:r w:rsidRPr="005C2567">
        <w:rPr>
          <w:szCs w:val="28"/>
        </w:rPr>
        <w:t>Поткин</w:t>
      </w:r>
      <w:proofErr w:type="spellEnd"/>
      <w:r w:rsidRPr="005C2567">
        <w:rPr>
          <w:szCs w:val="28"/>
        </w:rPr>
        <w:t xml:space="preserve"> Александр (д. </w:t>
      </w:r>
      <w:proofErr w:type="spellStart"/>
      <w:r w:rsidRPr="005C2567">
        <w:rPr>
          <w:szCs w:val="28"/>
        </w:rPr>
        <w:t>Подкопенная</w:t>
      </w:r>
      <w:proofErr w:type="spellEnd"/>
      <w:r w:rsidRPr="005C2567">
        <w:rPr>
          <w:szCs w:val="28"/>
        </w:rPr>
        <w:t xml:space="preserve">), </w:t>
      </w:r>
      <w:proofErr w:type="spellStart"/>
      <w:r w:rsidRPr="005C2567">
        <w:rPr>
          <w:szCs w:val="28"/>
        </w:rPr>
        <w:t>Баяндин</w:t>
      </w:r>
      <w:proofErr w:type="spellEnd"/>
      <w:r w:rsidRPr="005C2567">
        <w:rPr>
          <w:szCs w:val="28"/>
        </w:rPr>
        <w:t xml:space="preserve"> Максим (д. Дмитриевка), </w:t>
      </w:r>
      <w:proofErr w:type="spellStart"/>
      <w:r w:rsidRPr="005C2567">
        <w:rPr>
          <w:szCs w:val="28"/>
        </w:rPr>
        <w:t>Сажникова</w:t>
      </w:r>
      <w:proofErr w:type="spellEnd"/>
      <w:r w:rsidRPr="005C2567">
        <w:rPr>
          <w:szCs w:val="28"/>
        </w:rPr>
        <w:t xml:space="preserve"> Светлана (д. </w:t>
      </w:r>
      <w:proofErr w:type="spellStart"/>
      <w:r w:rsidRPr="005C2567">
        <w:rPr>
          <w:szCs w:val="28"/>
        </w:rPr>
        <w:t>Касьма</w:t>
      </w:r>
      <w:proofErr w:type="spellEnd"/>
      <w:r w:rsidRPr="005C2567">
        <w:rPr>
          <w:szCs w:val="28"/>
        </w:rPr>
        <w:t xml:space="preserve">), Марченко Юлия (п. </w:t>
      </w:r>
      <w:proofErr w:type="spellStart"/>
      <w:r w:rsidRPr="005C2567">
        <w:rPr>
          <w:szCs w:val="28"/>
        </w:rPr>
        <w:t>Урск</w:t>
      </w:r>
      <w:proofErr w:type="spellEnd"/>
      <w:r w:rsidRPr="005C2567">
        <w:rPr>
          <w:szCs w:val="28"/>
        </w:rPr>
        <w:t xml:space="preserve">), </w:t>
      </w:r>
      <w:proofErr w:type="spellStart"/>
      <w:r w:rsidRPr="005C2567">
        <w:rPr>
          <w:szCs w:val="28"/>
        </w:rPr>
        <w:t>Шалаева</w:t>
      </w:r>
      <w:proofErr w:type="spellEnd"/>
      <w:r w:rsidRPr="005C2567">
        <w:rPr>
          <w:szCs w:val="28"/>
        </w:rPr>
        <w:t xml:space="preserve"> Марина (д. Кочкуровка), Баталова Алёна (д. Маслиха). В исполнении чтецов прозвучали произведения Константина </w:t>
      </w:r>
      <w:r w:rsidRPr="005C2567">
        <w:rPr>
          <w:szCs w:val="28"/>
        </w:rPr>
        <w:lastRenderedPageBreak/>
        <w:t xml:space="preserve">Симонова, Александра Твардовского, Роберта Рождественского, Булата Окуджавы, Давида Самойлова и Ольги </w:t>
      </w:r>
      <w:proofErr w:type="spellStart"/>
      <w:r w:rsidRPr="005C2567">
        <w:rPr>
          <w:szCs w:val="28"/>
        </w:rPr>
        <w:t>Бергольц</w:t>
      </w:r>
      <w:proofErr w:type="spellEnd"/>
      <w:r w:rsidRPr="005C2567">
        <w:rPr>
          <w:szCs w:val="28"/>
        </w:rPr>
        <w:t>. В номинации «Театрализация» свои выступления представили Модельная районная библиотека (</w:t>
      </w:r>
      <w:proofErr w:type="gramStart"/>
      <w:r w:rsidRPr="005C2567">
        <w:rPr>
          <w:szCs w:val="28"/>
        </w:rPr>
        <w:t>с</w:t>
      </w:r>
      <w:proofErr w:type="gramEnd"/>
      <w:r w:rsidRPr="005C2567">
        <w:rPr>
          <w:szCs w:val="28"/>
        </w:rPr>
        <w:t>. Малая Салаирка), сельская библиотека-филиал №3 (с. Горскино), сельская библиотека-филиал №7 (с. Кулебакино). В номинации «Слайд-презентация» свои творческие работы представили две библиотеки: Модельная районная библиотека (с. Малая Салаирка) и сельская библиотека-филиал №13 (с. Сосновка)</w:t>
      </w:r>
      <w:proofErr w:type="gramStart"/>
      <w:r w:rsidRPr="005C2567">
        <w:rPr>
          <w:szCs w:val="28"/>
        </w:rPr>
        <w:t>.П</w:t>
      </w:r>
      <w:proofErr w:type="gramEnd"/>
      <w:r w:rsidRPr="005C2567">
        <w:rPr>
          <w:szCs w:val="28"/>
        </w:rPr>
        <w:t>о итогам жюри были определены следующие победители:</w:t>
      </w:r>
    </w:p>
    <w:p w:rsidR="00B54E5D" w:rsidRPr="005C2567" w:rsidRDefault="00B54E5D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</w:rPr>
        <w:t>- </w:t>
      </w:r>
      <w:r w:rsidRPr="005C2567">
        <w:rPr>
          <w:szCs w:val="28"/>
          <w:lang w:val="en-US"/>
        </w:rPr>
        <w:t>I</w:t>
      </w:r>
      <w:r w:rsidRPr="005C2567">
        <w:rPr>
          <w:szCs w:val="28"/>
        </w:rPr>
        <w:t xml:space="preserve"> место в номинации «Художественное чтение» - Марченко Юлия (п. </w:t>
      </w:r>
      <w:proofErr w:type="spellStart"/>
      <w:r w:rsidRPr="005C2567">
        <w:rPr>
          <w:szCs w:val="28"/>
        </w:rPr>
        <w:t>Урск</w:t>
      </w:r>
      <w:proofErr w:type="spellEnd"/>
      <w:r w:rsidRPr="005C2567">
        <w:rPr>
          <w:szCs w:val="28"/>
        </w:rPr>
        <w:t>) – </w:t>
      </w:r>
    </w:p>
    <w:p w:rsidR="00B54E5D" w:rsidRPr="005C2567" w:rsidRDefault="00B54E5D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  <w:lang w:val="en-US"/>
        </w:rPr>
        <w:t>I</w:t>
      </w:r>
      <w:r w:rsidRPr="005C2567">
        <w:rPr>
          <w:szCs w:val="28"/>
        </w:rPr>
        <w:t> место в номинации «Театрализация» - сельская библиотека -филиал №7 (с. Кулебакино)</w:t>
      </w:r>
    </w:p>
    <w:p w:rsidR="00B54E5D" w:rsidRPr="005C2567" w:rsidRDefault="00B54E5D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</w:rPr>
        <w:t>- </w:t>
      </w:r>
      <w:r w:rsidRPr="005C2567">
        <w:rPr>
          <w:szCs w:val="28"/>
          <w:lang w:val="en-US"/>
        </w:rPr>
        <w:t>I</w:t>
      </w:r>
      <w:r w:rsidRPr="005C2567">
        <w:rPr>
          <w:szCs w:val="28"/>
        </w:rPr>
        <w:t>  место в номинации «Слайд – презентация» - Модельная районная библиотека (</w:t>
      </w:r>
      <w:proofErr w:type="gramStart"/>
      <w:r w:rsidRPr="005C2567">
        <w:rPr>
          <w:szCs w:val="28"/>
        </w:rPr>
        <w:t>с</w:t>
      </w:r>
      <w:proofErr w:type="gramEnd"/>
      <w:r w:rsidRPr="005C2567">
        <w:rPr>
          <w:szCs w:val="28"/>
        </w:rPr>
        <w:t>. Малая Салаирка). Победителям в каждой номинации были вручены грамоты и ценные подарки.  Остальные участники конкурса были награждены благодарственными письмами.</w:t>
      </w:r>
    </w:p>
    <w:p w:rsidR="00002D6B" w:rsidRPr="005C2567" w:rsidRDefault="00002D6B" w:rsidP="00C901EF">
      <w:pPr>
        <w:shd w:val="clear" w:color="auto" w:fill="FFFFFF"/>
        <w:ind w:firstLine="284"/>
        <w:jc w:val="both"/>
        <w:rPr>
          <w:szCs w:val="28"/>
          <w:shd w:val="clear" w:color="auto" w:fill="FFFFFF"/>
        </w:rPr>
      </w:pPr>
      <w:proofErr w:type="gramStart"/>
      <w:r w:rsidRPr="00C901EF">
        <w:rPr>
          <w:bCs/>
          <w:szCs w:val="28"/>
          <w:shd w:val="clear" w:color="auto" w:fill="FFFFFF"/>
        </w:rPr>
        <w:t>21 февраля</w:t>
      </w:r>
      <w:r w:rsidRPr="00C901EF">
        <w:rPr>
          <w:rStyle w:val="apple-converted-space"/>
          <w:szCs w:val="28"/>
          <w:shd w:val="clear" w:color="auto" w:fill="FFFFFF"/>
        </w:rPr>
        <w:t> </w:t>
      </w:r>
      <w:r w:rsidRPr="00C901EF">
        <w:rPr>
          <w:szCs w:val="28"/>
          <w:shd w:val="clear" w:color="auto" w:fill="FFFFFF"/>
        </w:rPr>
        <w:t xml:space="preserve">в Модельной библиотеке с. Мала Салаирка состоялась </w:t>
      </w:r>
      <w:r w:rsidRPr="00C901EF">
        <w:rPr>
          <w:i/>
          <w:szCs w:val="28"/>
          <w:shd w:val="clear" w:color="auto" w:fill="FFFFFF"/>
        </w:rPr>
        <w:t>встреча "Никто не создан для войны"</w:t>
      </w:r>
      <w:r w:rsidRPr="005C2567">
        <w:rPr>
          <w:szCs w:val="28"/>
          <w:shd w:val="clear" w:color="auto" w:fill="FFFFFF"/>
        </w:rPr>
        <w:t xml:space="preserve"> для учащихся 9 классов с участникам локальных войн Кудреватых Л</w:t>
      </w:r>
      <w:r w:rsidRPr="006410FE">
        <w:t xml:space="preserve">.Н., Соколовым С.А., </w:t>
      </w:r>
      <w:proofErr w:type="spellStart"/>
      <w:r w:rsidRPr="006410FE">
        <w:t>Шаминым</w:t>
      </w:r>
      <w:proofErr w:type="spellEnd"/>
      <w:r w:rsidRPr="006410FE">
        <w:t xml:space="preserve"> Л.В. </w:t>
      </w:r>
      <w:r w:rsidRPr="006410FE">
        <w:br/>
        <w:t>       Эта встреча прошла на рубеже двух очень значимых праздников  -  День вывода советских войск из Афганистана, который отмечался 15 февраля и 23 февраля - Дня защитников Отечества.</w:t>
      </w:r>
      <w:proofErr w:type="gramEnd"/>
      <w:r w:rsidRPr="005C2567">
        <w:rPr>
          <w:szCs w:val="28"/>
          <w:shd w:val="clear" w:color="auto" w:fill="FFFFFF"/>
        </w:rPr>
        <w:t> </w:t>
      </w:r>
      <w:r w:rsidRPr="005C2567">
        <w:rPr>
          <w:szCs w:val="28"/>
        </w:rPr>
        <w:br/>
      </w:r>
      <w:r w:rsidRPr="005C2567">
        <w:rPr>
          <w:szCs w:val="28"/>
          <w:shd w:val="clear" w:color="auto" w:fill="FFFFFF"/>
        </w:rPr>
        <w:t xml:space="preserve">       Ребята узнали историю праздника Дня защитника Отечества, </w:t>
      </w:r>
      <w:proofErr w:type="gramStart"/>
      <w:r w:rsidRPr="005C2567">
        <w:rPr>
          <w:szCs w:val="28"/>
          <w:shd w:val="clear" w:color="auto" w:fill="FFFFFF"/>
        </w:rPr>
        <w:t>которая</w:t>
      </w:r>
      <w:proofErr w:type="gramEnd"/>
      <w:r w:rsidRPr="005C2567">
        <w:rPr>
          <w:szCs w:val="28"/>
          <w:shd w:val="clear" w:color="auto" w:fill="FFFFFF"/>
        </w:rPr>
        <w:t xml:space="preserve"> уносит нас в далекий 1922 год. Человечество всегда хранит в своей памяти образ солдата, </w:t>
      </w:r>
      <w:proofErr w:type="gramStart"/>
      <w:r w:rsidRPr="005C2567">
        <w:rPr>
          <w:szCs w:val="28"/>
          <w:shd w:val="clear" w:color="auto" w:fill="FFFFFF"/>
        </w:rPr>
        <w:t>война-освободителя</w:t>
      </w:r>
      <w:proofErr w:type="gramEnd"/>
      <w:r w:rsidRPr="005C2567">
        <w:rPr>
          <w:szCs w:val="28"/>
          <w:shd w:val="clear" w:color="auto" w:fill="FFFFFF"/>
        </w:rPr>
        <w:t xml:space="preserve">, который воевал для того, чтобы на земле наступил мир. Тема войны всегда трагична. Война - это кровь и смерть, боль и горечь утрат, безмерные страдания людей, беспримерное мужество. Но война была и не одна... Великая Отечественная война, где солдаты знали, что идут сражаться за землю, политую кровью предков, что в их жилах течет кровь тех, кто не отдал и пяди родной земли. Так уж повелось у русского солдата защищать не только свою Родину, но и помогать братским народам. И называлось это "выполнением интернационального долга". Так начиналось то, что хочется забыть, но обязательно надо помнить! Помнить, чтобы не повторить!  Войны-интернационалисты рассказали ребятам о себе, как они стали свидетелями той войны в Афганистане и Чеченской войне, о своих воспоминаниях, о солдатской дружбе, о том, что сейчас мирное время и другие заботы, но иногда все же снятся прошлые бои и те ребята, которые были тогда рядом. Участники встречи также рассказали   о работе Гурьевского отделения «Российского союза ветеранов Афганистана» и отвечали на вопросы ребят.  Фильм о матерях и женах нашего Гурьевского района,  чьи сыновья и мужья погибли в тех войнах, тронул всех до глубины души. Для близких и родных тех, кто погиб или был искалечен телом и душой, война не закончилась с выводом войск 15 февраля 1989 года из </w:t>
      </w:r>
      <w:r w:rsidRPr="005C2567">
        <w:rPr>
          <w:szCs w:val="28"/>
          <w:shd w:val="clear" w:color="auto" w:fill="FFFFFF"/>
        </w:rPr>
        <w:lastRenderedPageBreak/>
        <w:t>Афганистана или окончанием Чеченской войны 1996 года. Она остается кровоточащей раной, которую даже время излечить не в состоянии. Все присутствующие помянули минутой скорбного молчания героев Гурьевского района и других россиян, кто пал при выполнении интернационального долга. В заключени</w:t>
      </w:r>
      <w:proofErr w:type="gramStart"/>
      <w:r w:rsidRPr="005C2567">
        <w:rPr>
          <w:szCs w:val="28"/>
          <w:shd w:val="clear" w:color="auto" w:fill="FFFFFF"/>
        </w:rPr>
        <w:t>и</w:t>
      </w:r>
      <w:proofErr w:type="gramEnd"/>
      <w:r w:rsidRPr="005C2567">
        <w:rPr>
          <w:szCs w:val="28"/>
          <w:shd w:val="clear" w:color="auto" w:fill="FFFFFF"/>
        </w:rPr>
        <w:t>, гости дали напутствие  молодым ребятам, кому выпадет честь служить в армии,  защищать достойно нашу Родину. Участников локальных войн  поблагодарили за встречу, поздравили с наступающим праздником Днем защитников Отечества и вручили памятные сувениры.</w:t>
      </w:r>
    </w:p>
    <w:p w:rsidR="00002D6B" w:rsidRPr="005C2567" w:rsidRDefault="00002D6B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</w:rPr>
        <w:t>В истории Великой Отечественной войны много ярких страниц, которые мы должны знать и помнить. Одному из таких событий подвига народа нашей страны  исполнилось в этом году 2 февраля 70 лет.  Это Сталинградская битва, начавшаяся 17 июля 1942 года и оконченная 2 февраля 1943года.</w:t>
      </w:r>
    </w:p>
    <w:p w:rsidR="00002D6B" w:rsidRPr="005C2567" w:rsidRDefault="00002D6B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</w:rPr>
        <w:t>    Уважение к прошлому страны, родному краю, своей семье – основа воспитания патриотизма. Вот потому  </w:t>
      </w:r>
      <w:r w:rsidRPr="00C901EF">
        <w:rPr>
          <w:bCs/>
          <w:szCs w:val="28"/>
        </w:rPr>
        <w:t>3 февраля</w:t>
      </w:r>
      <w:r w:rsidRPr="00C901EF">
        <w:rPr>
          <w:szCs w:val="28"/>
        </w:rPr>
        <w:t xml:space="preserve"> в читальном зале Новопестеревской  сельской библиотеки, совместно с ДК была проведена </w:t>
      </w:r>
      <w:r w:rsidRPr="00C901EF">
        <w:rPr>
          <w:i/>
          <w:szCs w:val="28"/>
        </w:rPr>
        <w:t>литературно-музыкальная композиция «200 дней Сталинградской битвы»</w:t>
      </w:r>
      <w:r w:rsidRPr="00C901EF">
        <w:rPr>
          <w:szCs w:val="28"/>
        </w:rPr>
        <w:t>. </w:t>
      </w:r>
      <w:r w:rsidRPr="005C2567">
        <w:rPr>
          <w:szCs w:val="28"/>
        </w:rPr>
        <w:t xml:space="preserve"> Собрались жители села, труженики тыла и конечно молодое поколение. Именно для них, молодых ребятишек, не знавших трагедию войны, подвиги простых русских солдат явились примером для подражания, и вызвало чувство гордости за историю своей страны, своей малой Родины. Ведь наряду с героями Сталинградской битвы, наши односельчане: </w:t>
      </w:r>
      <w:proofErr w:type="spellStart"/>
      <w:r w:rsidRPr="005C2567">
        <w:rPr>
          <w:szCs w:val="28"/>
        </w:rPr>
        <w:t>Шатских</w:t>
      </w:r>
      <w:proofErr w:type="spellEnd"/>
      <w:r w:rsidRPr="005C2567">
        <w:rPr>
          <w:szCs w:val="28"/>
        </w:rPr>
        <w:t xml:space="preserve"> Иван Петрович, </w:t>
      </w:r>
      <w:proofErr w:type="spellStart"/>
      <w:r w:rsidRPr="005C2567">
        <w:rPr>
          <w:szCs w:val="28"/>
        </w:rPr>
        <w:t>Шацкий</w:t>
      </w:r>
      <w:proofErr w:type="spellEnd"/>
      <w:r w:rsidRPr="005C2567">
        <w:rPr>
          <w:szCs w:val="28"/>
        </w:rPr>
        <w:t xml:space="preserve"> Трофим Петрович, Любимцев Павел Иванович, Горбунов Иван Сергеевич, Евдокимов Иван Васильевич проявили мужество и стойкость в этой героической странице истории нашего народа.</w:t>
      </w:r>
    </w:p>
    <w:p w:rsidR="00002D6B" w:rsidRPr="005C2567" w:rsidRDefault="00002D6B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</w:rPr>
        <w:t xml:space="preserve"> Особенно трогательно прозвучали стихи И. Уткина, К. Симонова, Н. Заболоцкого, которые прочитали ребята 2-6классов. Лирично и душевно </w:t>
      </w:r>
      <w:proofErr w:type="gramStart"/>
      <w:r w:rsidRPr="005C2567">
        <w:rPr>
          <w:szCs w:val="28"/>
        </w:rPr>
        <w:t>-т</w:t>
      </w:r>
      <w:proofErr w:type="gramEnd"/>
      <w:r w:rsidRPr="005C2567">
        <w:rPr>
          <w:szCs w:val="28"/>
        </w:rPr>
        <w:t xml:space="preserve">рогательно были исполнены песни «Нам нужна одна победа», «На Мамаевом кургане тишина» и др. Торжественно в исполнении председателя совета ветеранов </w:t>
      </w:r>
      <w:proofErr w:type="spellStart"/>
      <w:r w:rsidRPr="005C2567">
        <w:rPr>
          <w:szCs w:val="28"/>
        </w:rPr>
        <w:t>Г.Е.Савидова</w:t>
      </w:r>
      <w:proofErr w:type="spellEnd"/>
      <w:r w:rsidRPr="005C2567">
        <w:rPr>
          <w:szCs w:val="28"/>
        </w:rPr>
        <w:t xml:space="preserve"> прозвучала клятва гвардейцев. Завершила композицию викторина, которая охватила главные события Сталинградской битвы. Победителем стал Макеев Алексей (7 </w:t>
      </w:r>
      <w:proofErr w:type="spellStart"/>
      <w:r w:rsidRPr="005C2567">
        <w:rPr>
          <w:szCs w:val="28"/>
        </w:rPr>
        <w:t>кл</w:t>
      </w:r>
      <w:proofErr w:type="spellEnd"/>
      <w:r w:rsidRPr="005C2567">
        <w:rPr>
          <w:szCs w:val="28"/>
        </w:rPr>
        <w:t>.).  Пройдут века, а немеркнущая слава доблестных защитников будет вечно жить в памяти народов мира как ярчайший образец беспримерного в военной истории мужества и героизма. Ведь будущее есть только у того государства, молодое поколение которого воспитывается в патриотизме.</w:t>
      </w:r>
    </w:p>
    <w:p w:rsidR="00002D6B" w:rsidRPr="005C2567" w:rsidRDefault="00002D6B" w:rsidP="00C901EF">
      <w:pPr>
        <w:shd w:val="clear" w:color="auto" w:fill="FFFFFF"/>
        <w:ind w:firstLine="284"/>
        <w:jc w:val="both"/>
        <w:rPr>
          <w:szCs w:val="28"/>
        </w:rPr>
      </w:pPr>
      <w:r w:rsidRPr="005C2567">
        <w:rPr>
          <w:szCs w:val="28"/>
        </w:rPr>
        <w:t>Все дальше и дальше уходят от нас героические и трагические годы Великой Отечественной войны. Событием недели для  всей страны, стал юбилей Сталинградской битвы – это символ невиданного в мировой истории мужества и стойкости нашего народа. В те дни под Сталинградом решалось будущее нашей Родины и всего человечества.</w:t>
      </w:r>
    </w:p>
    <w:p w:rsidR="00002D6B" w:rsidRPr="00C901EF" w:rsidRDefault="00002D6B" w:rsidP="00C901EF">
      <w:pPr>
        <w:shd w:val="clear" w:color="auto" w:fill="FFFFFF"/>
        <w:ind w:firstLine="284"/>
        <w:jc w:val="both"/>
        <w:rPr>
          <w:szCs w:val="28"/>
        </w:rPr>
      </w:pPr>
      <w:r w:rsidRPr="00C901EF">
        <w:rPr>
          <w:bCs/>
          <w:szCs w:val="28"/>
        </w:rPr>
        <w:t>1 февраля</w:t>
      </w:r>
      <w:r w:rsidRPr="00C901EF">
        <w:rPr>
          <w:szCs w:val="28"/>
        </w:rPr>
        <w:t xml:space="preserve"> в Модельной районной библиотеке с. Малая Салаирка  состоялся </w:t>
      </w:r>
      <w:proofErr w:type="gramStart"/>
      <w:r w:rsidRPr="00C901EF">
        <w:rPr>
          <w:szCs w:val="28"/>
        </w:rPr>
        <w:t>военно-исторический</w:t>
      </w:r>
      <w:proofErr w:type="gramEnd"/>
      <w:r w:rsidRPr="00C901EF">
        <w:rPr>
          <w:szCs w:val="28"/>
        </w:rPr>
        <w:t xml:space="preserve"> медиа-лекторий, посвященное </w:t>
      </w:r>
      <w:r w:rsidRPr="00C901EF">
        <w:rPr>
          <w:szCs w:val="28"/>
        </w:rPr>
        <w:lastRenderedPageBreak/>
        <w:t xml:space="preserve">этой годовщине. Были приглашены обучающиеся 7 класса, и кадеты </w:t>
      </w:r>
      <w:proofErr w:type="spellStart"/>
      <w:r w:rsidRPr="00C901EF">
        <w:rPr>
          <w:szCs w:val="28"/>
        </w:rPr>
        <w:t>Малосалаирского</w:t>
      </w:r>
      <w:proofErr w:type="spellEnd"/>
      <w:r w:rsidRPr="00C901EF">
        <w:rPr>
          <w:szCs w:val="28"/>
        </w:rPr>
        <w:t xml:space="preserve"> кадетского </w:t>
      </w:r>
      <w:proofErr w:type="spellStart"/>
      <w:r w:rsidRPr="00C901EF">
        <w:rPr>
          <w:szCs w:val="28"/>
        </w:rPr>
        <w:t>корпуса</w:t>
      </w:r>
      <w:proofErr w:type="gramStart"/>
      <w:r w:rsidRPr="00C901EF">
        <w:rPr>
          <w:szCs w:val="28"/>
        </w:rPr>
        <w:t>.К</w:t>
      </w:r>
      <w:proofErr w:type="spellEnd"/>
      <w:proofErr w:type="gramEnd"/>
      <w:r w:rsidRPr="00C901EF">
        <w:rPr>
          <w:szCs w:val="28"/>
        </w:rPr>
        <w:t xml:space="preserve"> этой встрече было подобрано и показано множество исторических документальных материалов связанных с этой битвой. Была представлена  книжная выставка «Сталинградские очерки», раскрывающая фото и документальные материалы тех лет, книжный фонд библиотеки по данной теме. А рассказ о том, какой ценой досталась победа русским солдатам в этом сражении, сопровождался </w:t>
      </w:r>
      <w:proofErr w:type="gramStart"/>
      <w:r w:rsidRPr="00C901EF">
        <w:rPr>
          <w:szCs w:val="28"/>
        </w:rPr>
        <w:t>слайд-презентацией</w:t>
      </w:r>
      <w:proofErr w:type="gramEnd"/>
      <w:r w:rsidRPr="00C901EF">
        <w:rPr>
          <w:szCs w:val="28"/>
        </w:rPr>
        <w:t xml:space="preserve"> «Как это было». Неизгладимое впечатление на ребят произвели все тяготы и лишения, перенесенные людьми при обороне Сталинграда.</w:t>
      </w:r>
    </w:p>
    <w:p w:rsidR="00002D6B" w:rsidRPr="00C901EF" w:rsidRDefault="00002D6B" w:rsidP="00C901EF">
      <w:pPr>
        <w:shd w:val="clear" w:color="auto" w:fill="FFFFFF"/>
        <w:ind w:firstLine="284"/>
        <w:jc w:val="both"/>
        <w:rPr>
          <w:szCs w:val="28"/>
        </w:rPr>
      </w:pPr>
      <w:r w:rsidRPr="00C901EF">
        <w:rPr>
          <w:szCs w:val="28"/>
        </w:rPr>
        <w:t>Во славу подвига нашего народа воздвигнуты памятники в граните и мраморе. «Мамаев курган» - памятник-ансамбль Героям Сталинградской битвы. Этот самый крупный военный памятник в мире является и самой большой братской могилой русским солдатам, погибшим в ВОВ. В конце встречи ребята совершили уникальную виртуальную экскурсию по «Мамаеву Кургану», который находится в Волгограде.</w:t>
      </w:r>
    </w:p>
    <w:p w:rsidR="0045049A" w:rsidRDefault="0045049A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Работа в дни каникул</w:t>
      </w:r>
    </w:p>
    <w:p w:rsidR="00B311BE" w:rsidRDefault="00B311BE" w:rsidP="00C901E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каникул в Модельной библиотеке  работал молодежный клуб «Поколение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», компьютерный зал, а на осенних каникулах после открытия приступил к работе  виртуальный читальный зал. Ребята занимались сбором материалов для своих фильмов, слайд презентаций, учились, как делать монтаж фильмов. </w:t>
      </w:r>
    </w:p>
    <w:p w:rsidR="0074703A" w:rsidRDefault="0074703A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Работа с одаренными молодыми людьми</w:t>
      </w:r>
    </w:p>
    <w:p w:rsidR="00454B0F" w:rsidRPr="00C901EF" w:rsidRDefault="00454B0F" w:rsidP="00C901EF">
      <w:pPr>
        <w:shd w:val="clear" w:color="auto" w:fill="FFFFFF"/>
        <w:ind w:firstLine="284"/>
        <w:jc w:val="both"/>
        <w:rPr>
          <w:szCs w:val="28"/>
        </w:rPr>
      </w:pPr>
      <w:r w:rsidRPr="009B3B41">
        <w:rPr>
          <w:szCs w:val="28"/>
        </w:rPr>
        <w:t>В преддвери</w:t>
      </w:r>
      <w:r>
        <w:rPr>
          <w:szCs w:val="28"/>
        </w:rPr>
        <w:t>и</w:t>
      </w:r>
      <w:r w:rsidRPr="009B3B41">
        <w:rPr>
          <w:szCs w:val="28"/>
        </w:rPr>
        <w:t xml:space="preserve"> юбилея села Малая Салаирка </w:t>
      </w:r>
      <w:r w:rsidRPr="00547B05">
        <w:rPr>
          <w:bCs/>
          <w:szCs w:val="28"/>
        </w:rPr>
        <w:t>28 марта</w:t>
      </w:r>
      <w:r w:rsidRPr="00547B05">
        <w:rPr>
          <w:szCs w:val="28"/>
        </w:rPr>
        <w:t xml:space="preserve"> в Модельной библиотеке открылась фотовыставка работ </w:t>
      </w:r>
      <w:r w:rsidRPr="00547B05">
        <w:rPr>
          <w:b/>
          <w:szCs w:val="28"/>
        </w:rPr>
        <w:t>«</w:t>
      </w:r>
      <w:r w:rsidRPr="00C901EF">
        <w:rPr>
          <w:szCs w:val="28"/>
        </w:rPr>
        <w:t xml:space="preserve">Я вырос здесь и край мне этот дорог»  </w:t>
      </w:r>
      <w:proofErr w:type="spellStart"/>
      <w:r w:rsidRPr="00C901EF">
        <w:rPr>
          <w:szCs w:val="28"/>
        </w:rPr>
        <w:t>Макарейкиной</w:t>
      </w:r>
      <w:proofErr w:type="spellEnd"/>
      <w:r w:rsidRPr="00C901EF">
        <w:rPr>
          <w:szCs w:val="28"/>
        </w:rPr>
        <w:t xml:space="preserve"> Ольги ученицы 9 класса Малосалаирской средней школы. Юля увлекается чтением и фотографией. Ей удалось запечатлеть красоту своей малой родины во все времена года, подметить настроение природы и в теплый летний день и в морозный январь. Читатели библиотеки были очень благодарны за эту фотовыставку, ведь здесь они смогли увидеть </w:t>
      </w:r>
      <w:proofErr w:type="gramStart"/>
      <w:r w:rsidRPr="00C901EF">
        <w:rPr>
          <w:szCs w:val="28"/>
        </w:rPr>
        <w:t>совсем иначе</w:t>
      </w:r>
      <w:proofErr w:type="gramEnd"/>
      <w:r w:rsidRPr="00C901EF">
        <w:rPr>
          <w:szCs w:val="28"/>
        </w:rPr>
        <w:t xml:space="preserve"> все знакомое с детства и свой родной дом, и свою березу или калину у калитки, и речку, что бежит за селом. </w:t>
      </w:r>
    </w:p>
    <w:p w:rsidR="006C407B" w:rsidRDefault="006C407B" w:rsidP="00C901EF">
      <w:pPr>
        <w:shd w:val="clear" w:color="auto" w:fill="FFFFFF"/>
        <w:ind w:firstLine="284"/>
        <w:jc w:val="both"/>
        <w:rPr>
          <w:noProof/>
          <w:szCs w:val="28"/>
        </w:rPr>
      </w:pPr>
      <w:r w:rsidRPr="00C901EF">
        <w:rPr>
          <w:szCs w:val="28"/>
        </w:rPr>
        <w:t>Плотникова Виктория ученица 9 класса увлекается чтением и рисованием. В этом году Виктория стала участницей областного молодежного конкурса «Праздник федоровской поэзии» в номинации «Мир федоровского образа»,</w:t>
      </w:r>
      <w:r>
        <w:rPr>
          <w:b/>
          <w:szCs w:val="28"/>
        </w:rPr>
        <w:t xml:space="preserve"> </w:t>
      </w:r>
      <w:r w:rsidRPr="00D246F0">
        <w:rPr>
          <w:szCs w:val="28"/>
        </w:rPr>
        <w:t>который проходил в ОНБ им</w:t>
      </w:r>
      <w:proofErr w:type="gramStart"/>
      <w:r w:rsidRPr="00D246F0">
        <w:rPr>
          <w:szCs w:val="28"/>
        </w:rPr>
        <w:t>.Ф</w:t>
      </w:r>
      <w:proofErr w:type="gramEnd"/>
      <w:r w:rsidRPr="00D246F0">
        <w:rPr>
          <w:szCs w:val="28"/>
        </w:rPr>
        <w:t>едорова в г. Кемерово.</w:t>
      </w:r>
      <w:r>
        <w:rPr>
          <w:szCs w:val="28"/>
        </w:rPr>
        <w:t xml:space="preserve">  Она нарисовала гуашью иллюстрацию к стихотворению В.Д. Федорова «Костер».</w:t>
      </w:r>
      <w:r w:rsidRPr="002C5E23">
        <w:rPr>
          <w:noProof/>
          <w:szCs w:val="28"/>
        </w:rPr>
        <w:t xml:space="preserve"> </w:t>
      </w:r>
    </w:p>
    <w:p w:rsidR="001247A1" w:rsidRDefault="001247A1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Алексеев Валентин Сергеевич, студент, увлекается информационными технологиями. В настоящее время работает у нас в системе РЦБС программистом. Является тренером программы «Твой курс: основы компьютерной грамотности».  Валентин совместно с участниками молодежного клуба «Поколение </w:t>
      </w:r>
      <w:r>
        <w:rPr>
          <w:szCs w:val="28"/>
          <w:lang w:val="en-US"/>
        </w:rPr>
        <w:t>NEXT</w:t>
      </w:r>
      <w:r>
        <w:rPr>
          <w:szCs w:val="28"/>
        </w:rPr>
        <w:t>» занимается созданием видеофильмов. Обучается сам, помогает  в работе нам и учит  молодых людей секретами мастерства.</w:t>
      </w:r>
    </w:p>
    <w:p w:rsidR="00934B86" w:rsidRPr="00934B86" w:rsidRDefault="00934B86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934B86">
        <w:rPr>
          <w:rFonts w:ascii="Times New Roman" w:hAnsi="Times New Roman" w:cs="Times New Roman"/>
          <w:szCs w:val="28"/>
        </w:rPr>
        <w:lastRenderedPageBreak/>
        <w:t xml:space="preserve">В Кулебакинской библиотеке одаренных молодых ребят привлекают в первую очередь к проведению мероприятий, приглашают принимать участие в районных конкурсах. Так, Старцев Вадим принимал участие в конкурсе «Надежды района», где получили грант. </w:t>
      </w:r>
    </w:p>
    <w:p w:rsidR="00097E14" w:rsidRPr="002C05E9" w:rsidRDefault="00097E14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Работа с юношами и девушками, имеющими ограниченные возможности здоровья</w:t>
      </w:r>
    </w:p>
    <w:p w:rsidR="00934B86" w:rsidRPr="00D94018" w:rsidRDefault="003F5C16" w:rsidP="00C901EF">
      <w:pPr>
        <w:shd w:val="clear" w:color="auto" w:fill="FFFFFF"/>
        <w:ind w:firstLine="284"/>
        <w:jc w:val="both"/>
        <w:rPr>
          <w:szCs w:val="28"/>
          <w:shd w:val="clear" w:color="auto" w:fill="FFFFFF"/>
        </w:rPr>
      </w:pPr>
      <w:r w:rsidRPr="00C01474">
        <w:rPr>
          <w:bCs/>
          <w:szCs w:val="28"/>
          <w:shd w:val="clear" w:color="auto" w:fill="FFFFFF"/>
        </w:rPr>
        <w:t>25 января</w:t>
      </w:r>
      <w:r w:rsidRPr="00C01474">
        <w:rPr>
          <w:rStyle w:val="apple-converted-space"/>
          <w:szCs w:val="28"/>
          <w:shd w:val="clear" w:color="auto" w:fill="FFFFFF"/>
        </w:rPr>
        <w:t> </w:t>
      </w:r>
      <w:r w:rsidRPr="00C01474">
        <w:rPr>
          <w:szCs w:val="28"/>
          <w:shd w:val="clear" w:color="auto" w:fill="FFFFFF"/>
        </w:rPr>
        <w:t xml:space="preserve">в РДК </w:t>
      </w:r>
      <w:proofErr w:type="gramStart"/>
      <w:r w:rsidRPr="00C01474">
        <w:rPr>
          <w:szCs w:val="28"/>
          <w:shd w:val="clear" w:color="auto" w:fill="FFFFFF"/>
        </w:rPr>
        <w:t>с</w:t>
      </w:r>
      <w:proofErr w:type="gramEnd"/>
      <w:r w:rsidRPr="00C01474">
        <w:rPr>
          <w:szCs w:val="28"/>
          <w:shd w:val="clear" w:color="auto" w:fill="FFFFFF"/>
        </w:rPr>
        <w:t xml:space="preserve">. </w:t>
      </w:r>
      <w:proofErr w:type="gramStart"/>
      <w:r w:rsidRPr="00C01474">
        <w:rPr>
          <w:szCs w:val="28"/>
          <w:shd w:val="clear" w:color="auto" w:fill="FFFFFF"/>
        </w:rPr>
        <w:t>Малая</w:t>
      </w:r>
      <w:proofErr w:type="gramEnd"/>
      <w:r w:rsidRPr="00C01474">
        <w:rPr>
          <w:szCs w:val="28"/>
          <w:shd w:val="clear" w:color="auto" w:fill="FFFFFF"/>
        </w:rPr>
        <w:t xml:space="preserve"> Салаирка Гурьевского района прошел фестиваль молодежных инициатив </w:t>
      </w:r>
      <w:r w:rsidRPr="00C01474">
        <w:rPr>
          <w:b/>
          <w:szCs w:val="28"/>
          <w:shd w:val="clear" w:color="auto" w:fill="FFFFFF"/>
        </w:rPr>
        <w:t>«Новый формат»</w:t>
      </w:r>
      <w:r>
        <w:rPr>
          <w:b/>
          <w:szCs w:val="28"/>
          <w:shd w:val="clear" w:color="auto" w:fill="FFFFFF"/>
        </w:rPr>
        <w:t xml:space="preserve"> </w:t>
      </w:r>
      <w:r w:rsidRPr="003555F2">
        <w:rPr>
          <w:szCs w:val="28"/>
          <w:shd w:val="clear" w:color="auto" w:fill="FFFFFF"/>
        </w:rPr>
        <w:t>к 70-летию Кемеровской области.</w:t>
      </w:r>
      <w:r w:rsidRPr="003555F2">
        <w:rPr>
          <w:rStyle w:val="apple-converted-space"/>
          <w:szCs w:val="28"/>
          <w:shd w:val="clear" w:color="auto" w:fill="FFFFFF"/>
        </w:rPr>
        <w:t> </w:t>
      </w:r>
      <w:r w:rsidRPr="003555F2">
        <w:rPr>
          <w:szCs w:val="28"/>
          <w:shd w:val="clear" w:color="auto" w:fill="FFFFFF"/>
        </w:rPr>
        <w:t> </w:t>
      </w:r>
      <w:r w:rsidRPr="00C01474">
        <w:rPr>
          <w:szCs w:val="28"/>
          <w:shd w:val="clear" w:color="auto" w:fill="FFFFFF"/>
        </w:rPr>
        <w:t xml:space="preserve">РЦБС </w:t>
      </w:r>
      <w:proofErr w:type="spellStart"/>
      <w:r w:rsidRPr="00C01474">
        <w:rPr>
          <w:szCs w:val="28"/>
          <w:shd w:val="clear" w:color="auto" w:fill="FFFFFF"/>
        </w:rPr>
        <w:t>Гурьеского</w:t>
      </w:r>
      <w:proofErr w:type="spellEnd"/>
      <w:r w:rsidRPr="00C01474">
        <w:rPr>
          <w:szCs w:val="28"/>
          <w:shd w:val="clear" w:color="auto" w:fill="FFFFFF"/>
        </w:rPr>
        <w:t xml:space="preserve"> района на фестивале представляла постоянный читатель и активист Модельной районной библиотеки - Мачехина Елена. Она стала обладателем Диплома</w:t>
      </w:r>
      <w:r w:rsidRPr="00C01474">
        <w:rPr>
          <w:rStyle w:val="apple-converted-space"/>
          <w:szCs w:val="28"/>
          <w:shd w:val="clear" w:color="auto" w:fill="FFFFFF"/>
        </w:rPr>
        <w:t> </w:t>
      </w:r>
      <w:r w:rsidRPr="00C01474">
        <w:rPr>
          <w:szCs w:val="28"/>
          <w:shd w:val="clear" w:color="auto" w:fill="FFFFFF"/>
          <w:lang w:val="en-US"/>
        </w:rPr>
        <w:t>II</w:t>
      </w:r>
      <w:r w:rsidRPr="00C01474">
        <w:rPr>
          <w:szCs w:val="28"/>
          <w:shd w:val="clear" w:color="auto" w:fill="FFFFFF"/>
        </w:rPr>
        <w:t> </w:t>
      </w:r>
      <w:r w:rsidRPr="00C01474">
        <w:rPr>
          <w:rStyle w:val="apple-converted-space"/>
          <w:szCs w:val="28"/>
          <w:shd w:val="clear" w:color="auto" w:fill="FFFFFF"/>
        </w:rPr>
        <w:t> </w:t>
      </w:r>
      <w:r w:rsidRPr="00C01474">
        <w:rPr>
          <w:szCs w:val="28"/>
          <w:shd w:val="clear" w:color="auto" w:fill="FFFFFF"/>
        </w:rPr>
        <w:t>степени в номинации «Художественное слово».</w:t>
      </w:r>
      <w:r w:rsidRPr="00C01474">
        <w:rPr>
          <w:rStyle w:val="apple-converted-space"/>
          <w:szCs w:val="28"/>
          <w:shd w:val="clear" w:color="auto" w:fill="FFFFFF"/>
        </w:rPr>
        <w:t> </w:t>
      </w:r>
      <w:r w:rsidRPr="00C01474">
        <w:rPr>
          <w:szCs w:val="28"/>
          <w:shd w:val="clear" w:color="auto" w:fill="FFFFFF"/>
        </w:rPr>
        <w:t> Елена </w:t>
      </w:r>
      <w:r w:rsidRPr="00C01474">
        <w:rPr>
          <w:rStyle w:val="apple-converted-space"/>
          <w:szCs w:val="28"/>
          <w:shd w:val="clear" w:color="auto" w:fill="FFFFFF"/>
        </w:rPr>
        <w:t> </w:t>
      </w:r>
      <w:r>
        <w:rPr>
          <w:rStyle w:val="apple-converted-space"/>
          <w:szCs w:val="28"/>
          <w:shd w:val="clear" w:color="auto" w:fill="FFFFFF"/>
        </w:rPr>
        <w:t xml:space="preserve">инвалид с детства.  Это </w:t>
      </w:r>
      <w:r w:rsidRPr="00C01474">
        <w:rPr>
          <w:szCs w:val="28"/>
          <w:shd w:val="clear" w:color="auto" w:fill="FFFFFF"/>
        </w:rPr>
        <w:t xml:space="preserve">очень добрый и позитивный человек, вот и на этот раз она читала стихотворение Людмилы </w:t>
      </w:r>
      <w:proofErr w:type="spellStart"/>
      <w:r w:rsidRPr="00C01474">
        <w:rPr>
          <w:szCs w:val="28"/>
          <w:shd w:val="clear" w:color="auto" w:fill="FFFFFF"/>
        </w:rPr>
        <w:t>Теляковой</w:t>
      </w:r>
      <w:proofErr w:type="spellEnd"/>
      <w:r w:rsidRPr="00C01474">
        <w:rPr>
          <w:szCs w:val="28"/>
          <w:shd w:val="clear" w:color="auto" w:fill="FFFFFF"/>
        </w:rPr>
        <w:t xml:space="preserve"> «Подарить хочу вам счастье».</w:t>
      </w:r>
      <w:r w:rsidRPr="00C01474">
        <w:rPr>
          <w:rStyle w:val="apple-converted-space"/>
          <w:szCs w:val="28"/>
          <w:shd w:val="clear" w:color="auto" w:fill="FFFFFF"/>
        </w:rPr>
        <w:t> </w:t>
      </w:r>
      <w:r w:rsidRPr="00C01474">
        <w:rPr>
          <w:szCs w:val="28"/>
          <w:shd w:val="clear" w:color="auto" w:fill="FFFFFF"/>
        </w:rPr>
        <w:t xml:space="preserve"> Елена уже не раз принимала участие в городских и районных конкурсах чтецов и каждый раз она дарит своим слушателям добро, вселяет </w:t>
      </w:r>
      <w:r>
        <w:rPr>
          <w:szCs w:val="28"/>
          <w:shd w:val="clear" w:color="auto" w:fill="FFFFFF"/>
        </w:rPr>
        <w:t xml:space="preserve"> </w:t>
      </w:r>
      <w:r w:rsidRPr="00C01474">
        <w:rPr>
          <w:szCs w:val="28"/>
          <w:shd w:val="clear" w:color="auto" w:fill="FFFFFF"/>
        </w:rPr>
        <w:t xml:space="preserve">веру в их сердца о том, что все будет </w:t>
      </w:r>
      <w:r>
        <w:rPr>
          <w:szCs w:val="28"/>
          <w:shd w:val="clear" w:color="auto" w:fill="FFFFFF"/>
        </w:rPr>
        <w:t xml:space="preserve">хорошо.     </w:t>
      </w:r>
    </w:p>
    <w:p w:rsidR="001247A1" w:rsidRDefault="001247A1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Работа с молодыми семьями, работа с женщинами, ожидающими ребенка.</w:t>
      </w:r>
    </w:p>
    <w:p w:rsidR="00D94018" w:rsidRPr="00F36275" w:rsidRDefault="00D94018" w:rsidP="00C901EF">
      <w:pPr>
        <w:ind w:left="360" w:firstLine="284"/>
        <w:jc w:val="both"/>
        <w:rPr>
          <w:szCs w:val="28"/>
        </w:rPr>
      </w:pPr>
      <w:r w:rsidRPr="00F36275">
        <w:rPr>
          <w:szCs w:val="28"/>
        </w:rPr>
        <w:t>Работа ведется индивидуально и носит рекомендательный характер.</w:t>
      </w:r>
    </w:p>
    <w:p w:rsidR="00D94018" w:rsidRPr="005A0118" w:rsidRDefault="00D94018" w:rsidP="00C901EF">
      <w:pPr>
        <w:shd w:val="clear" w:color="auto" w:fill="FFFFFF"/>
        <w:ind w:firstLine="284"/>
        <w:jc w:val="both"/>
        <w:rPr>
          <w:szCs w:val="28"/>
        </w:rPr>
      </w:pPr>
      <w:r w:rsidRPr="005A0118">
        <w:rPr>
          <w:szCs w:val="28"/>
        </w:rPr>
        <w:t xml:space="preserve"> </w:t>
      </w:r>
      <w:r w:rsidRPr="005A0118">
        <w:rPr>
          <w:bCs/>
          <w:szCs w:val="28"/>
        </w:rPr>
        <w:t>19</w:t>
      </w:r>
      <w:r>
        <w:rPr>
          <w:bCs/>
          <w:szCs w:val="28"/>
        </w:rPr>
        <w:t xml:space="preserve"> </w:t>
      </w:r>
      <w:r w:rsidRPr="005A0118">
        <w:rPr>
          <w:bCs/>
          <w:szCs w:val="28"/>
        </w:rPr>
        <w:t>апреля</w:t>
      </w:r>
      <w:r w:rsidRPr="005A0118">
        <w:rPr>
          <w:b/>
          <w:bCs/>
          <w:szCs w:val="28"/>
        </w:rPr>
        <w:t> </w:t>
      </w:r>
      <w:r w:rsidRPr="005A0118">
        <w:rPr>
          <w:szCs w:val="28"/>
        </w:rPr>
        <w:t xml:space="preserve">Модельная районная библиотека приняла участие в Международной сетевой акции </w:t>
      </w:r>
      <w:r w:rsidRPr="00C901EF">
        <w:rPr>
          <w:szCs w:val="28"/>
        </w:rPr>
        <w:t>«</w:t>
      </w:r>
      <w:proofErr w:type="spellStart"/>
      <w:r w:rsidRPr="00C901EF">
        <w:rPr>
          <w:szCs w:val="28"/>
        </w:rPr>
        <w:t>Библионочь</w:t>
      </w:r>
      <w:proofErr w:type="spellEnd"/>
      <w:r w:rsidRPr="00C901EF">
        <w:rPr>
          <w:szCs w:val="28"/>
        </w:rPr>
        <w:t xml:space="preserve"> 2013».</w:t>
      </w:r>
      <w:r w:rsidRPr="005A0118">
        <w:rPr>
          <w:szCs w:val="28"/>
        </w:rPr>
        <w:t>  Программа</w:t>
      </w:r>
      <w:r>
        <w:rPr>
          <w:szCs w:val="28"/>
        </w:rPr>
        <w:t xml:space="preserve"> была рассчитана на людей разного возраста  и</w:t>
      </w:r>
      <w:r w:rsidRPr="005A0118">
        <w:rPr>
          <w:szCs w:val="28"/>
        </w:rPr>
        <w:t xml:space="preserve"> состояла из нескольких блоков:</w:t>
      </w:r>
    </w:p>
    <w:p w:rsidR="00D94018" w:rsidRPr="005A0118" w:rsidRDefault="00D94018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Pr="005A0118">
        <w:rPr>
          <w:szCs w:val="28"/>
        </w:rPr>
        <w:t>- Виртуальная экскурсия «Самые красивые библиотеки мира» вниманию зрителей  на экране телевизора с помощью Интернет</w:t>
      </w:r>
      <w:r>
        <w:rPr>
          <w:szCs w:val="28"/>
        </w:rPr>
        <w:t>-</w:t>
      </w:r>
      <w:r w:rsidRPr="005A0118">
        <w:rPr>
          <w:szCs w:val="28"/>
        </w:rPr>
        <w:t xml:space="preserve">ресурсов   были представлены самые красивые библиотеки мира; показан рекламный ролик о библиотеке </w:t>
      </w:r>
      <w:proofErr w:type="gramStart"/>
      <w:r w:rsidRPr="005A0118">
        <w:rPr>
          <w:szCs w:val="28"/>
        </w:rPr>
        <w:t>с</w:t>
      </w:r>
      <w:proofErr w:type="gramEnd"/>
      <w:r w:rsidRPr="005A0118">
        <w:rPr>
          <w:szCs w:val="28"/>
        </w:rPr>
        <w:t>. Малая Салаирка;</w:t>
      </w:r>
      <w:r>
        <w:rPr>
          <w:szCs w:val="28"/>
        </w:rPr>
        <w:t xml:space="preserve">  в</w:t>
      </w:r>
      <w:r w:rsidRPr="00F36275">
        <w:rPr>
          <w:szCs w:val="28"/>
        </w:rPr>
        <w:t xml:space="preserve"> </w:t>
      </w:r>
      <w:r>
        <w:rPr>
          <w:szCs w:val="28"/>
        </w:rPr>
        <w:t>своих</w:t>
      </w:r>
      <w:r w:rsidRPr="005A0118">
        <w:rPr>
          <w:szCs w:val="28"/>
        </w:rPr>
        <w:t xml:space="preserve"> моделях</w:t>
      </w:r>
      <w:r>
        <w:rPr>
          <w:szCs w:val="28"/>
        </w:rPr>
        <w:t xml:space="preserve"> наши юные</w:t>
      </w:r>
      <w:r w:rsidRPr="00F36275">
        <w:rPr>
          <w:szCs w:val="28"/>
        </w:rPr>
        <w:t xml:space="preserve"> </w:t>
      </w:r>
      <w:proofErr w:type="spellStart"/>
      <w:r w:rsidRPr="005A0118">
        <w:rPr>
          <w:szCs w:val="28"/>
        </w:rPr>
        <w:t>библио-кутюрье</w:t>
      </w:r>
      <w:proofErr w:type="spellEnd"/>
    </w:p>
    <w:p w:rsidR="00D94018" w:rsidRDefault="00D94018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     </w:t>
      </w:r>
      <w:r w:rsidRPr="005A0118">
        <w:rPr>
          <w:szCs w:val="28"/>
        </w:rPr>
        <w:t>- Литературное дефиле «Радужные перспективы или Больше позитива». </w:t>
      </w:r>
      <w:proofErr w:type="gramStart"/>
      <w:r w:rsidRPr="005A0118">
        <w:rPr>
          <w:szCs w:val="28"/>
        </w:rPr>
        <w:t>В</w:t>
      </w:r>
      <w:r>
        <w:rPr>
          <w:szCs w:val="28"/>
        </w:rPr>
        <w:t xml:space="preserve"> </w:t>
      </w:r>
      <w:r w:rsidRPr="005A0118">
        <w:rPr>
          <w:szCs w:val="28"/>
        </w:rPr>
        <w:t>попытались</w:t>
      </w:r>
      <w:proofErr w:type="gramEnd"/>
      <w:r w:rsidRPr="005A0118">
        <w:rPr>
          <w:szCs w:val="28"/>
        </w:rPr>
        <w:t xml:space="preserve"> соединить литературные произведения и цветовые гаммы. Кроме того, модели повторяли все цвета радуги от красного </w:t>
      </w:r>
      <w:proofErr w:type="gramStart"/>
      <w:r w:rsidRPr="005A0118">
        <w:rPr>
          <w:szCs w:val="28"/>
        </w:rPr>
        <w:t>до</w:t>
      </w:r>
      <w:proofErr w:type="gramEnd"/>
      <w:r w:rsidRPr="005A0118">
        <w:rPr>
          <w:szCs w:val="28"/>
        </w:rPr>
        <w:t xml:space="preserve"> фиолетового;</w:t>
      </w:r>
    </w:p>
    <w:p w:rsidR="00D94018" w:rsidRPr="005A0118" w:rsidRDefault="00D94018" w:rsidP="00C901EF">
      <w:pPr>
        <w:shd w:val="clear" w:color="auto" w:fill="FFFFFF"/>
        <w:ind w:firstLine="284"/>
        <w:jc w:val="both"/>
        <w:rPr>
          <w:szCs w:val="28"/>
        </w:rPr>
      </w:pPr>
      <w:r w:rsidRPr="005A0118">
        <w:rPr>
          <w:szCs w:val="28"/>
        </w:rPr>
        <w:t>- Литературный гороскоп «С книгой по жизни» включал в себя характеристику литературного персонажа и  литературу, соотве</w:t>
      </w:r>
      <w:r>
        <w:rPr>
          <w:szCs w:val="28"/>
        </w:rPr>
        <w:t>тствующую каждому знаку зодиаку. И даже самому маленькому посетителю составили свой литературный гороскоп, что было очень приятно его родителям.</w:t>
      </w:r>
    </w:p>
    <w:p w:rsidR="00D94018" w:rsidRPr="005A0118" w:rsidRDefault="00D94018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   </w:t>
      </w:r>
      <w:r w:rsidRPr="005A0118">
        <w:rPr>
          <w:szCs w:val="28"/>
        </w:rPr>
        <w:t xml:space="preserve">- Интерактивная игра  «Это нашей истории строки» проходила по принципу  интерактивной программы «Своя игра», где вопросы проецировались на большом экране.  Участникам было предложено 3 темы по Гурьевскому району: «Живая природа», «Страницы истории», «Ассорти» и супер-игра. Каждая тема состояла из пяти вопросов разной степени сложности. Победитель получил подарочный сертификат на 30 минут бесплатного выхода в </w:t>
      </w:r>
      <w:proofErr w:type="spellStart"/>
      <w:r w:rsidRPr="005A0118">
        <w:rPr>
          <w:szCs w:val="28"/>
        </w:rPr>
        <w:t>Инетернет</w:t>
      </w:r>
      <w:proofErr w:type="spellEnd"/>
      <w:r w:rsidRPr="005A0118">
        <w:rPr>
          <w:szCs w:val="28"/>
        </w:rPr>
        <w:t>.</w:t>
      </w:r>
    </w:p>
    <w:p w:rsidR="00D94018" w:rsidRDefault="00D94018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    </w:t>
      </w:r>
      <w:r w:rsidRPr="005A0118">
        <w:rPr>
          <w:szCs w:val="28"/>
        </w:rPr>
        <w:t xml:space="preserve">Между блоками были представлены разнообразные костюмированные юмористические сценки, которые повышали настроение всех </w:t>
      </w:r>
      <w:r w:rsidRPr="005A0118">
        <w:rPr>
          <w:szCs w:val="28"/>
        </w:rPr>
        <w:lastRenderedPageBreak/>
        <w:t>присутствующих. Так же акция включала: предсказание «Сорока на хвосте принесла», где всем желающим предсказывали будущее. Розыгрыш телефонного номера, где обладатель номера  получил сертификат на 30 минут бесплатного выхода в Интернет. Гости разного возраста  остались довольны  разнообразной и интересной программой  акции «</w:t>
      </w:r>
      <w:proofErr w:type="spellStart"/>
      <w:r w:rsidRPr="005A0118">
        <w:rPr>
          <w:szCs w:val="28"/>
        </w:rPr>
        <w:t>Библионочь</w:t>
      </w:r>
      <w:proofErr w:type="spellEnd"/>
      <w:r w:rsidRPr="005A0118">
        <w:rPr>
          <w:szCs w:val="28"/>
        </w:rPr>
        <w:t xml:space="preserve"> </w:t>
      </w:r>
      <w:r>
        <w:rPr>
          <w:szCs w:val="28"/>
        </w:rPr>
        <w:t>-</w:t>
      </w:r>
      <w:r w:rsidRPr="005A0118">
        <w:rPr>
          <w:szCs w:val="28"/>
        </w:rPr>
        <w:t>2013»</w:t>
      </w:r>
      <w:r>
        <w:rPr>
          <w:szCs w:val="28"/>
        </w:rPr>
        <w:t>.</w:t>
      </w:r>
      <w:r w:rsidRPr="005A0118">
        <w:rPr>
          <w:szCs w:val="28"/>
        </w:rPr>
        <w:t xml:space="preserve"> </w:t>
      </w:r>
    </w:p>
    <w:p w:rsidR="00D94018" w:rsidRPr="00D227A6" w:rsidRDefault="00D94018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На базе Модельной библиотеки работает Женский клуб «Берегиня- </w:t>
      </w:r>
      <w:r>
        <w:rPr>
          <w:szCs w:val="28"/>
          <w:lang w:val="en-US"/>
        </w:rPr>
        <w:t>Online</w:t>
      </w:r>
      <w:r>
        <w:rPr>
          <w:szCs w:val="28"/>
        </w:rPr>
        <w:t>», где проводятся встречи с психологом, консультантами по красоте, мастер-классы по декоративно-прикладному творчеству, знакомство с интернет-сайтами по воспитанию детей и др.</w:t>
      </w:r>
    </w:p>
    <w:p w:rsidR="00D94018" w:rsidRDefault="00D94018" w:rsidP="00C901EF">
      <w:pPr>
        <w:shd w:val="clear" w:color="auto" w:fill="FFFFFF"/>
        <w:ind w:firstLine="284"/>
        <w:jc w:val="both"/>
        <w:rPr>
          <w:szCs w:val="28"/>
        </w:rPr>
      </w:pPr>
      <w:r>
        <w:rPr>
          <w:szCs w:val="28"/>
        </w:rPr>
        <w:t xml:space="preserve"> Так же читателям Модельной библиотеки данной категории оказывают индивидуальное информирование, приглашают на семинары по </w:t>
      </w:r>
      <w:proofErr w:type="spellStart"/>
      <w:r>
        <w:rPr>
          <w:szCs w:val="28"/>
        </w:rPr>
        <w:t>госуслугам</w:t>
      </w:r>
      <w:proofErr w:type="spellEnd"/>
      <w:r>
        <w:rPr>
          <w:szCs w:val="28"/>
        </w:rPr>
        <w:t>, которые проводятся на базе модельной библиотеки, предлагают стать участниками проекта «Твой курс: основы компьютерной грамотности», что может помочь при поиске работы.</w:t>
      </w:r>
    </w:p>
    <w:p w:rsidR="00150490" w:rsidRDefault="00150490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Профилактика безнадзорности и правонарушений несовершеннолетних, работа с трудными подростками</w:t>
      </w:r>
    </w:p>
    <w:p w:rsidR="000976A2" w:rsidRDefault="000976A2" w:rsidP="00C901EF">
      <w:pPr>
        <w:pStyle w:val="20"/>
        <w:spacing w:after="0" w:line="240" w:lineRule="auto"/>
        <w:ind w:left="0" w:firstLine="284"/>
        <w:jc w:val="both"/>
        <w:rPr>
          <w:rStyle w:val="a8"/>
          <w:rFonts w:ascii="Times New Roman" w:hAnsi="Times New Roman" w:cs="Times New Roman"/>
          <w:b w:val="0"/>
          <w:szCs w:val="28"/>
          <w:shd w:val="clear" w:color="auto" w:fill="FFFFFF"/>
        </w:rPr>
      </w:pPr>
      <w:r w:rsidRPr="000976A2">
        <w:rPr>
          <w:rStyle w:val="a8"/>
          <w:rFonts w:ascii="Times New Roman" w:hAnsi="Times New Roman" w:cs="Times New Roman"/>
          <w:b w:val="0"/>
          <w:szCs w:val="28"/>
          <w:shd w:val="clear" w:color="auto" w:fill="FFFFFF"/>
        </w:rPr>
        <w:t xml:space="preserve">К Областной неделе жизни и ко Дню памяти и скорби </w:t>
      </w:r>
      <w:r>
        <w:rPr>
          <w:rStyle w:val="a8"/>
          <w:rFonts w:ascii="Times New Roman" w:hAnsi="Times New Roman" w:cs="Times New Roman"/>
          <w:b w:val="0"/>
          <w:szCs w:val="28"/>
          <w:shd w:val="clear" w:color="auto" w:fill="FFFFFF"/>
        </w:rPr>
        <w:t xml:space="preserve">в Модельной библиотеке </w:t>
      </w:r>
      <w:r w:rsidRPr="000976A2">
        <w:rPr>
          <w:rStyle w:val="a8"/>
          <w:rFonts w:ascii="Times New Roman" w:hAnsi="Times New Roman" w:cs="Times New Roman"/>
          <w:b w:val="0"/>
          <w:szCs w:val="28"/>
          <w:shd w:val="clear" w:color="auto" w:fill="FFFFFF"/>
        </w:rPr>
        <w:t>прошла акция "Жизнь - это счастье! Молодость - это здорово!" о популяризации здорового образа. Было заранее изготовлено изображение ствола дерева. Пришлось пройти по селу, заглянуть в школу, а уж только потом вернуться в библиотеку. Ребятам предлагалось продолжить фразу "Здоровый образ жизни - это</w:t>
      </w:r>
      <w:proofErr w:type="gramStart"/>
      <w:r w:rsidRPr="000976A2">
        <w:rPr>
          <w:rStyle w:val="a8"/>
          <w:rFonts w:ascii="Times New Roman" w:hAnsi="Times New Roman" w:cs="Times New Roman"/>
          <w:b w:val="0"/>
          <w:szCs w:val="28"/>
          <w:shd w:val="clear" w:color="auto" w:fill="FFFFFF"/>
        </w:rPr>
        <w:t>......", "</w:t>
      </w:r>
      <w:proofErr w:type="gramEnd"/>
      <w:r w:rsidRPr="000976A2">
        <w:rPr>
          <w:rStyle w:val="a8"/>
          <w:rFonts w:ascii="Times New Roman" w:hAnsi="Times New Roman" w:cs="Times New Roman"/>
          <w:b w:val="0"/>
          <w:szCs w:val="28"/>
          <w:shd w:val="clear" w:color="auto" w:fill="FFFFFF"/>
        </w:rPr>
        <w:t>Молодость - это..." и написать свой ответ на заранее приготовленных листьях и плодах. Они с большим удовольствием откликнулись. В итоге получилось цветущее дерево-символ здоровья, молодости, и мира!!!</w:t>
      </w:r>
    </w:p>
    <w:p w:rsidR="00F9120E" w:rsidRDefault="00F9120E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     В марте ребята старших классов посетили в Модельной библиотеке  семинар по теме </w:t>
      </w:r>
      <w:r w:rsidRPr="00C901EF">
        <w:rPr>
          <w:szCs w:val="28"/>
        </w:rPr>
        <w:t>«Дети и Интернет».</w:t>
      </w:r>
      <w:r>
        <w:rPr>
          <w:szCs w:val="28"/>
        </w:rPr>
        <w:t xml:space="preserve"> Ребята узнали, какие бывают </w:t>
      </w:r>
      <w:proofErr w:type="gramStart"/>
      <w:r>
        <w:rPr>
          <w:szCs w:val="28"/>
        </w:rPr>
        <w:t>Интернет-опасности</w:t>
      </w:r>
      <w:proofErr w:type="gramEnd"/>
      <w:r>
        <w:rPr>
          <w:szCs w:val="28"/>
        </w:rPr>
        <w:t xml:space="preserve"> и как их избежать, а так же познакомились с какими молодежными сайтами можно дружить.  Слайд-презентация о видах </w:t>
      </w:r>
      <w:proofErr w:type="gramStart"/>
      <w:r>
        <w:rPr>
          <w:szCs w:val="28"/>
        </w:rPr>
        <w:t>Интернет-опасностей</w:t>
      </w:r>
      <w:proofErr w:type="gramEnd"/>
      <w:r>
        <w:rPr>
          <w:szCs w:val="28"/>
        </w:rPr>
        <w:t xml:space="preserve"> была прекрасным дополнением к этому занятию. Некоторые ребята рассказали, что у них дома на компьютере установлена функция «Родительский контроль» и сами они относятся к этому положительно. То, что взрослым небезразлично влияние негативной информации посредством Интернета на их детей, вызывает уважение к этим родителям. В заключении, все слушатели семинара получили буклет «Безопасный Интернет».</w:t>
      </w:r>
    </w:p>
    <w:p w:rsidR="00F9120E" w:rsidRPr="00C901EF" w:rsidRDefault="00F9120E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       В ноябре в Модельной библиотеке  прошел медиа калейдоскоп </w:t>
      </w:r>
      <w:r w:rsidRPr="008E2F8B">
        <w:rPr>
          <w:b/>
          <w:szCs w:val="28"/>
        </w:rPr>
        <w:t>«</w:t>
      </w:r>
      <w:r w:rsidRPr="00C901EF">
        <w:rPr>
          <w:szCs w:val="28"/>
        </w:rPr>
        <w:t xml:space="preserve">Жаркие. Зимние. Твои.»  и книжная выставка-обзор  «Олимпиада в гости к нам идет» к Олимпийским играм 2014 г.   Рассказ ведущего об истории возникновения Олимпийских игр, их завершении и нового возрождения сопровождался электронной </w:t>
      </w:r>
      <w:proofErr w:type="gramStart"/>
      <w:r w:rsidRPr="00C901EF">
        <w:rPr>
          <w:szCs w:val="28"/>
        </w:rPr>
        <w:t>слайд-презентацией</w:t>
      </w:r>
      <w:proofErr w:type="gramEnd"/>
      <w:r w:rsidRPr="00C901EF">
        <w:rPr>
          <w:szCs w:val="28"/>
        </w:rPr>
        <w:t xml:space="preserve">. Интересны были фильмы «Древние Олимпиады» и «История Олимпийских игр». Ребята познакомились с Олимпийской символикой, олимпийскими талисманами, а </w:t>
      </w:r>
      <w:r w:rsidRPr="00C901EF">
        <w:rPr>
          <w:szCs w:val="28"/>
        </w:rPr>
        <w:lastRenderedPageBreak/>
        <w:t>также посмотрели фильм «Эстафета олимпийского огня «Сочи-2014». Встреча завершилась видеоклипом «Гимн Олимпиады в Сочи -2014</w:t>
      </w:r>
    </w:p>
    <w:p w:rsidR="00F9120E" w:rsidRDefault="00F9120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   К всемирному дню борьбы со СПИДом 4 декабря в Модельной библиотеке  прошла встреча «СПИД не спит»</w:t>
      </w:r>
      <w:r>
        <w:rPr>
          <w:b/>
          <w:szCs w:val="28"/>
        </w:rPr>
        <w:t xml:space="preserve"> </w:t>
      </w:r>
      <w:r>
        <w:rPr>
          <w:szCs w:val="28"/>
        </w:rPr>
        <w:t>учащихся 11 классов с врачом-педиатром Районной поликлиники Князевой Е.В.</w:t>
      </w:r>
      <w:r w:rsidRPr="007D042C">
        <w:rPr>
          <w:szCs w:val="28"/>
        </w:rPr>
        <w:t xml:space="preserve">    О</w:t>
      </w:r>
      <w:r>
        <w:rPr>
          <w:szCs w:val="28"/>
        </w:rPr>
        <w:t>б</w:t>
      </w:r>
      <w:r w:rsidRPr="007D042C">
        <w:rPr>
          <w:szCs w:val="28"/>
        </w:rPr>
        <w:t xml:space="preserve"> </w:t>
      </w:r>
      <w:r>
        <w:rPr>
          <w:szCs w:val="28"/>
        </w:rPr>
        <w:t>эт</w:t>
      </w:r>
      <w:r w:rsidRPr="007D042C">
        <w:rPr>
          <w:szCs w:val="28"/>
        </w:rPr>
        <w:t xml:space="preserve">ом заболевании должен знать каждый, дабы суметь защитить свое здоровье от этой неизлечимой болезни. </w:t>
      </w:r>
      <w:r>
        <w:rPr>
          <w:szCs w:val="28"/>
        </w:rPr>
        <w:t xml:space="preserve">Да, </w:t>
      </w:r>
      <w:r w:rsidRPr="007D042C">
        <w:rPr>
          <w:szCs w:val="28"/>
        </w:rPr>
        <w:t>СПИД невозможно вылечить, проходя множество медицинских процедур можно лишь уменьшить прогрессирование болезни, но только на начальных стадиях заражения. Как правило, тот, кто заражен СПИДО</w:t>
      </w:r>
      <w:r>
        <w:rPr>
          <w:szCs w:val="28"/>
        </w:rPr>
        <w:t>М</w:t>
      </w:r>
      <w:r w:rsidRPr="007D042C">
        <w:rPr>
          <w:szCs w:val="28"/>
        </w:rPr>
        <w:t xml:space="preserve">, обречен. </w:t>
      </w:r>
    </w:p>
    <w:p w:rsidR="00F9120E" w:rsidRDefault="00F9120E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    Ребята узнали, каким путем передается это страшное заболевание. Представленные фильмы показали ребятам, как легко стать ВИЧ-инфицированным, и как скоро приходит раскаяние за свою легкомысленность.</w:t>
      </w:r>
      <w:r w:rsidRPr="004566AE">
        <w:rPr>
          <w:szCs w:val="28"/>
        </w:rPr>
        <w:t xml:space="preserve"> </w:t>
      </w:r>
    </w:p>
    <w:p w:rsidR="00F9120E" w:rsidRDefault="00F9120E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Pr="007D042C">
        <w:rPr>
          <w:szCs w:val="28"/>
        </w:rPr>
        <w:t xml:space="preserve">Ежегодно от этой болезни умирают сотни тысяч людей по всему миру. </w:t>
      </w:r>
      <w:r>
        <w:rPr>
          <w:szCs w:val="28"/>
        </w:rPr>
        <w:t xml:space="preserve">Статистические цифры заставляют задуматься каждого. </w:t>
      </w:r>
      <w:r w:rsidRPr="007D042C">
        <w:rPr>
          <w:szCs w:val="28"/>
        </w:rPr>
        <w:t>Остановить эпидемию практически невозможно, если не предпринимать усиленные меры.</w:t>
      </w:r>
      <w:r>
        <w:rPr>
          <w:szCs w:val="28"/>
        </w:rPr>
        <w:t xml:space="preserve"> В ходе беседы, ребята сделали вывод – лучше предотвратить это страшное заболевание, ведь вылечить его невозможно. </w:t>
      </w:r>
    </w:p>
    <w:p w:rsidR="00F9120E" w:rsidRDefault="00442229" w:rsidP="00C901EF">
      <w:pPr>
        <w:ind w:firstLine="284"/>
        <w:jc w:val="both"/>
      </w:pPr>
      <w:r>
        <w:t xml:space="preserve">В </w:t>
      </w:r>
      <w:proofErr w:type="spellStart"/>
      <w:r>
        <w:t>Кулебакинской</w:t>
      </w:r>
      <w:proofErr w:type="spellEnd"/>
      <w:r>
        <w:t xml:space="preserve"> библиотеке </w:t>
      </w:r>
      <w:r w:rsidR="00CD7568">
        <w:t>про</w:t>
      </w:r>
      <w:r>
        <w:t>шло</w:t>
      </w:r>
      <w:r w:rsidRPr="00442229">
        <w:t xml:space="preserve"> </w:t>
      </w:r>
      <w:r>
        <w:t>мероприятие</w:t>
      </w:r>
      <w:r w:rsidR="00CD7568">
        <w:t xml:space="preserve"> для учащихся 7-9 классов. Предварительно была приготовлена тематическая подборка «Читать о спорте книги надо, мы ждем тебя, Олимпиада!» Изначально был проведен обзор представленной литературы.  Затем детям предложили проверить свои знания о спорте, об олимпийских играх. Для этого ребята должны были самостоятельно составить кроссворды, ребусы, </w:t>
      </w:r>
      <w:proofErr w:type="spellStart"/>
      <w:r w:rsidR="00CD7568">
        <w:t>сканворды</w:t>
      </w:r>
      <w:proofErr w:type="spellEnd"/>
      <w:r w:rsidR="00CD7568">
        <w:t xml:space="preserve">. Использовать можно было всю литературу, которая была им представлена. Дети увлеченно и с азартом принялись за работу. Конечно,  не у всех получались идеальные головоломки, но они сами читали, выбирали, составляли, а это залог того, что большая часть информации у них отложится в памяти. Когда ребята закончили работу, </w:t>
      </w:r>
      <w:r>
        <w:t xml:space="preserve">был </w:t>
      </w:r>
      <w:r w:rsidR="00CD7568">
        <w:t xml:space="preserve"> выбра</w:t>
      </w:r>
      <w:r>
        <w:t>н</w:t>
      </w:r>
      <w:r w:rsidR="00CD7568">
        <w:t xml:space="preserve"> самый большой и правильный кроссворд. Его оформил Парфенов Олег, ученик 8-го </w:t>
      </w:r>
      <w:r>
        <w:t xml:space="preserve">класса. </w:t>
      </w:r>
      <w:r w:rsidR="00CD7568" w:rsidRPr="00442229">
        <w:t xml:space="preserve">А самый лучший ребус получился у </w:t>
      </w:r>
      <w:proofErr w:type="spellStart"/>
      <w:r w:rsidR="00CD7568" w:rsidRPr="00442229">
        <w:t>Шолгина</w:t>
      </w:r>
      <w:proofErr w:type="spellEnd"/>
      <w:r w:rsidR="00CD7568" w:rsidRPr="00442229">
        <w:t xml:space="preserve"> Сережи, ученика 7-го класса, он зашифровал девиз олимпийских игр – Быстрее. Выше. Сильнее</w:t>
      </w:r>
      <w:r w:rsidR="00DB3C60">
        <w:t>.</w:t>
      </w:r>
    </w:p>
    <w:p w:rsidR="00DB3C60" w:rsidRDefault="00DB3C60" w:rsidP="00C901EF">
      <w:pPr>
        <w:ind w:firstLine="284"/>
        <w:contextualSpacing/>
        <w:jc w:val="both"/>
        <w:rPr>
          <w:rFonts w:cs="Arial"/>
          <w:szCs w:val="28"/>
        </w:rPr>
      </w:pPr>
      <w:r>
        <w:rPr>
          <w:szCs w:val="28"/>
        </w:rPr>
        <w:t xml:space="preserve">  </w:t>
      </w:r>
      <w:r w:rsidRPr="00C74C96">
        <w:rPr>
          <w:szCs w:val="28"/>
        </w:rPr>
        <w:t>Тревогу бьют не только наркологические служ</w:t>
      </w:r>
      <w:r>
        <w:rPr>
          <w:szCs w:val="28"/>
        </w:rPr>
        <w:t xml:space="preserve">бы, милиция, школы, родители - </w:t>
      </w:r>
      <w:r w:rsidRPr="00C74C96">
        <w:rPr>
          <w:szCs w:val="28"/>
        </w:rPr>
        <w:t xml:space="preserve">библиотеки также не должны оставаться в стороне. Цикл мероприятий, посвященных здоровому образу жизни, был проведен в </w:t>
      </w:r>
      <w:r>
        <w:rPr>
          <w:szCs w:val="28"/>
        </w:rPr>
        <w:t>Горскинской библиотеке</w:t>
      </w:r>
      <w:r w:rsidRPr="00C74C96">
        <w:rPr>
          <w:szCs w:val="28"/>
        </w:rPr>
        <w:t xml:space="preserve">: устные журналы </w:t>
      </w:r>
      <w:r w:rsidRPr="00C901EF">
        <w:rPr>
          <w:szCs w:val="28"/>
        </w:rPr>
        <w:t xml:space="preserve">«Губительная сигарета» и «Трезво жить – век не </w:t>
      </w:r>
      <w:proofErr w:type="gramStart"/>
      <w:r w:rsidRPr="00C901EF">
        <w:rPr>
          <w:szCs w:val="28"/>
        </w:rPr>
        <w:t>тужить</w:t>
      </w:r>
      <w:proofErr w:type="gramEnd"/>
      <w:r w:rsidRPr="00C901EF">
        <w:rPr>
          <w:szCs w:val="28"/>
        </w:rPr>
        <w:t>», беседа «Горькие плоды сладкой жизни», тематический час «Не отнимай у себя завтра».</w:t>
      </w:r>
      <w:r w:rsidRPr="00C74C96">
        <w:rPr>
          <w:b/>
          <w:szCs w:val="28"/>
        </w:rPr>
        <w:t xml:space="preserve"> </w:t>
      </w:r>
      <w:r w:rsidRPr="00C74C96">
        <w:rPr>
          <w:szCs w:val="28"/>
        </w:rPr>
        <w:t>Темы наркомании и  табакокурения очень актуальны в наше время. На всех мероприятиях и юные читатели</w:t>
      </w:r>
      <w:r>
        <w:rPr>
          <w:szCs w:val="28"/>
        </w:rPr>
        <w:t>,</w:t>
      </w:r>
      <w:r w:rsidRPr="00C74C96">
        <w:rPr>
          <w:szCs w:val="28"/>
        </w:rPr>
        <w:t xml:space="preserve"> и подростки,  </w:t>
      </w:r>
      <w:r>
        <w:rPr>
          <w:rFonts w:cs="Arial"/>
          <w:szCs w:val="28"/>
        </w:rPr>
        <w:t xml:space="preserve">которые сами </w:t>
      </w:r>
      <w:r w:rsidRPr="00C74C96">
        <w:rPr>
          <w:rFonts w:cs="Arial"/>
          <w:szCs w:val="28"/>
        </w:rPr>
        <w:t xml:space="preserve"> назвали вредные привычки: курение, уп</w:t>
      </w:r>
      <w:r>
        <w:rPr>
          <w:rFonts w:cs="Arial"/>
          <w:szCs w:val="28"/>
        </w:rPr>
        <w:t>отребление алкоголя и наркотики</w:t>
      </w:r>
      <w:r w:rsidRPr="00C74C96">
        <w:rPr>
          <w:rFonts w:cs="Arial"/>
          <w:szCs w:val="28"/>
        </w:rPr>
        <w:t>, к которым пристращается и страдает  юное поколение.</w:t>
      </w:r>
      <w:r>
        <w:rPr>
          <w:rFonts w:cs="Arial"/>
          <w:szCs w:val="28"/>
        </w:rPr>
        <w:t xml:space="preserve"> Почти на всех наших мероприятиях, связанных  с ЗОЖ, присутствует медицинский работник </w:t>
      </w:r>
      <w:proofErr w:type="spellStart"/>
      <w:r>
        <w:rPr>
          <w:rFonts w:cs="Arial"/>
          <w:szCs w:val="28"/>
        </w:rPr>
        <w:t>Зяйкина</w:t>
      </w:r>
      <w:proofErr w:type="spellEnd"/>
      <w:r>
        <w:rPr>
          <w:rFonts w:cs="Arial"/>
          <w:szCs w:val="28"/>
        </w:rPr>
        <w:t xml:space="preserve"> Светлана Валерьевна, </w:t>
      </w:r>
      <w:r w:rsidRPr="00325EAD">
        <w:rPr>
          <w:rFonts w:cs="Arial"/>
          <w:szCs w:val="28"/>
        </w:rPr>
        <w:t xml:space="preserve">которая  </w:t>
      </w:r>
      <w:r w:rsidRPr="00325EAD">
        <w:rPr>
          <w:rFonts w:cs="Arial"/>
          <w:szCs w:val="28"/>
        </w:rPr>
        <w:lastRenderedPageBreak/>
        <w:t>рассказала</w:t>
      </w:r>
      <w:r>
        <w:rPr>
          <w:rFonts w:cs="Arial"/>
          <w:szCs w:val="28"/>
        </w:rPr>
        <w:t xml:space="preserve">, </w:t>
      </w:r>
      <w:r w:rsidRPr="00325EAD">
        <w:rPr>
          <w:rFonts w:cs="Arial"/>
          <w:szCs w:val="28"/>
        </w:rPr>
        <w:t xml:space="preserve"> какой вред человеку наносят эти коварные разрушители здоровья.  В заключительной части  наших встреч мы желали им бережно относиться к </w:t>
      </w:r>
      <w:r>
        <w:rPr>
          <w:rFonts w:cs="Arial"/>
          <w:szCs w:val="28"/>
        </w:rPr>
        <w:t>своему здоровью и к своей жизни:  «</w:t>
      </w:r>
      <w:r w:rsidRPr="00325EAD">
        <w:rPr>
          <w:rFonts w:cs="Arial"/>
          <w:szCs w:val="28"/>
        </w:rPr>
        <w:t>Здоровье потерять легко, а вот вернуть трудно, или уже  бывает невозможно</w:t>
      </w:r>
      <w:r>
        <w:rPr>
          <w:rFonts w:cs="Arial"/>
          <w:szCs w:val="28"/>
        </w:rPr>
        <w:t>».</w:t>
      </w:r>
    </w:p>
    <w:p w:rsidR="00DB3C60" w:rsidRPr="00442229" w:rsidRDefault="00DB3C60" w:rsidP="00C901EF">
      <w:pPr>
        <w:ind w:firstLine="284"/>
        <w:jc w:val="both"/>
      </w:pPr>
    </w:p>
    <w:p w:rsidR="00F6200E" w:rsidRDefault="00F6200E" w:rsidP="00C901EF">
      <w:pPr>
        <w:pStyle w:val="2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Правовая культура</w:t>
      </w:r>
    </w:p>
    <w:p w:rsidR="009D00B7" w:rsidRPr="009D00B7" w:rsidRDefault="009D00B7" w:rsidP="00C901EF">
      <w:pPr>
        <w:pStyle w:val="2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Cs w:val="28"/>
        </w:rPr>
      </w:pPr>
      <w:r w:rsidRPr="009D00B7">
        <w:rPr>
          <w:rFonts w:ascii="Times New Roman" w:eastAsia="Times New Roman" w:hAnsi="Times New Roman" w:cs="Times New Roman"/>
          <w:bCs/>
          <w:szCs w:val="28"/>
        </w:rPr>
        <w:t>Построение правового государства начинается с воспитания чувства ответственности за свои действия и поступки, широкого информирования каждого о его правах и обязанностях. Библиотек</w:t>
      </w:r>
      <w:r>
        <w:rPr>
          <w:rFonts w:ascii="Times New Roman" w:eastAsia="Times New Roman" w:hAnsi="Times New Roman" w:cs="Times New Roman"/>
          <w:bCs/>
          <w:szCs w:val="28"/>
        </w:rPr>
        <w:t>и</w:t>
      </w:r>
      <w:r w:rsidRPr="009D00B7">
        <w:rPr>
          <w:rFonts w:ascii="Times New Roman" w:eastAsia="Times New Roman" w:hAnsi="Times New Roman" w:cs="Times New Roman"/>
          <w:bCs/>
          <w:szCs w:val="28"/>
        </w:rPr>
        <w:t xml:space="preserve"> в отчетном году по-прежнему пытал</w:t>
      </w:r>
      <w:r>
        <w:rPr>
          <w:rFonts w:ascii="Times New Roman" w:eastAsia="Times New Roman" w:hAnsi="Times New Roman" w:cs="Times New Roman"/>
          <w:bCs/>
          <w:szCs w:val="28"/>
        </w:rPr>
        <w:t>и</w:t>
      </w:r>
      <w:r w:rsidRPr="009D00B7">
        <w:rPr>
          <w:rFonts w:ascii="Times New Roman" w:eastAsia="Times New Roman" w:hAnsi="Times New Roman" w:cs="Times New Roman"/>
          <w:bCs/>
          <w:szCs w:val="28"/>
        </w:rPr>
        <w:t>сь формировать позитивное отношение к закону, праву у читателей, знакомить их со своими обязанностями и правами перед государством и обществом, опираясь на законодательно-правовую часть книжного фонда.</w:t>
      </w:r>
    </w:p>
    <w:p w:rsidR="004F7720" w:rsidRPr="002C05E9" w:rsidRDefault="004F7720" w:rsidP="00C901EF">
      <w:pPr>
        <w:ind w:left="-284" w:firstLine="284"/>
        <w:jc w:val="both"/>
        <w:rPr>
          <w:szCs w:val="28"/>
        </w:rPr>
      </w:pPr>
      <w:r w:rsidRPr="002C05E9">
        <w:rPr>
          <w:szCs w:val="28"/>
        </w:rPr>
        <w:t>Пользователями ЦПИ являются все категории населения, не только нашего села,  но и из других населенных пунктов.</w:t>
      </w:r>
    </w:p>
    <w:p w:rsidR="004F7720" w:rsidRPr="002C05E9" w:rsidRDefault="004F7720" w:rsidP="00C901EF">
      <w:pPr>
        <w:ind w:left="-284" w:firstLine="284"/>
        <w:jc w:val="both"/>
        <w:rPr>
          <w:szCs w:val="28"/>
        </w:rPr>
      </w:pPr>
      <w:r w:rsidRPr="002C05E9">
        <w:rPr>
          <w:szCs w:val="28"/>
        </w:rPr>
        <w:t>Оказывается методическая помощь библиотекарям других филиалов нашего района в проведении массовых мероприятий.</w:t>
      </w:r>
      <w:r>
        <w:rPr>
          <w:szCs w:val="28"/>
        </w:rPr>
        <w:t xml:space="preserve"> </w:t>
      </w:r>
      <w:r w:rsidRPr="002C05E9">
        <w:rPr>
          <w:szCs w:val="28"/>
        </w:rPr>
        <w:t>Наша база данных невелика - она слабо пополняется.</w:t>
      </w:r>
      <w:r w:rsidRPr="002C05E9">
        <w:rPr>
          <w:b/>
          <w:szCs w:val="28"/>
        </w:rPr>
        <w:t xml:space="preserve"> «</w:t>
      </w:r>
      <w:r w:rsidRPr="00C901EF">
        <w:rPr>
          <w:szCs w:val="28"/>
        </w:rPr>
        <w:t>Домашняя правовая энциклопедия»- системы «Гарант».</w:t>
      </w:r>
      <w:r>
        <w:rPr>
          <w:b/>
          <w:szCs w:val="28"/>
        </w:rPr>
        <w:t xml:space="preserve"> </w:t>
      </w:r>
      <w:r w:rsidRPr="002C05E9">
        <w:rPr>
          <w:szCs w:val="28"/>
        </w:rPr>
        <w:t xml:space="preserve">Охватывает все важнейшие сферы жизни современного человека – семейные отношения, воспитание детей, взаимоотношения с банками, автомобиль, туризм, трудоустройство, пенсионное обеспечение, служба в Армии и многое другое. </w:t>
      </w:r>
    </w:p>
    <w:p w:rsidR="004F7720" w:rsidRPr="002C05E9" w:rsidRDefault="004F7720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    Серия книг «Что вам могут не сказать…»</w:t>
      </w:r>
    </w:p>
    <w:p w:rsidR="004F7720" w:rsidRPr="00C901EF" w:rsidRDefault="004F7720" w:rsidP="00C901EF">
      <w:pPr>
        <w:numPr>
          <w:ilvl w:val="0"/>
          <w:numId w:val="3"/>
        </w:numPr>
        <w:ind w:firstLine="284"/>
        <w:jc w:val="both"/>
        <w:rPr>
          <w:szCs w:val="28"/>
        </w:rPr>
      </w:pPr>
      <w:r w:rsidRPr="00C901EF">
        <w:rPr>
          <w:szCs w:val="28"/>
        </w:rPr>
        <w:t>«Права потребителя»</w:t>
      </w:r>
    </w:p>
    <w:p w:rsidR="004F7720" w:rsidRPr="00C901EF" w:rsidRDefault="004F7720" w:rsidP="00C901EF">
      <w:pPr>
        <w:numPr>
          <w:ilvl w:val="0"/>
          <w:numId w:val="3"/>
        </w:numPr>
        <w:ind w:firstLine="284"/>
        <w:jc w:val="both"/>
        <w:rPr>
          <w:szCs w:val="28"/>
        </w:rPr>
      </w:pPr>
      <w:r w:rsidRPr="00C901EF">
        <w:rPr>
          <w:szCs w:val="28"/>
        </w:rPr>
        <w:t>«Досрочные пенсии»</w:t>
      </w:r>
    </w:p>
    <w:p w:rsidR="004F7720" w:rsidRPr="00C901EF" w:rsidRDefault="004F7720" w:rsidP="00C901EF">
      <w:pPr>
        <w:numPr>
          <w:ilvl w:val="0"/>
          <w:numId w:val="3"/>
        </w:numPr>
        <w:ind w:firstLine="284"/>
        <w:jc w:val="both"/>
        <w:rPr>
          <w:szCs w:val="28"/>
        </w:rPr>
      </w:pPr>
      <w:r w:rsidRPr="00C901EF">
        <w:rPr>
          <w:szCs w:val="28"/>
        </w:rPr>
        <w:t>«Обращаемся в суд»</w:t>
      </w:r>
    </w:p>
    <w:p w:rsidR="004F7720" w:rsidRPr="00C901EF" w:rsidRDefault="004F7720" w:rsidP="00C901EF">
      <w:pPr>
        <w:numPr>
          <w:ilvl w:val="0"/>
          <w:numId w:val="3"/>
        </w:numPr>
        <w:ind w:firstLine="284"/>
        <w:jc w:val="both"/>
        <w:rPr>
          <w:szCs w:val="28"/>
        </w:rPr>
      </w:pPr>
      <w:r w:rsidRPr="00C901EF">
        <w:rPr>
          <w:szCs w:val="28"/>
        </w:rPr>
        <w:t>«Наследники и наследство»</w:t>
      </w:r>
    </w:p>
    <w:p w:rsidR="004F7720" w:rsidRPr="00C901EF" w:rsidRDefault="004F7720" w:rsidP="00C901EF">
      <w:pPr>
        <w:numPr>
          <w:ilvl w:val="0"/>
          <w:numId w:val="3"/>
        </w:numPr>
        <w:ind w:firstLine="284"/>
        <w:jc w:val="both"/>
        <w:rPr>
          <w:szCs w:val="28"/>
        </w:rPr>
      </w:pPr>
      <w:r w:rsidRPr="00C901EF">
        <w:rPr>
          <w:szCs w:val="28"/>
        </w:rPr>
        <w:t>«Призывник»</w:t>
      </w:r>
    </w:p>
    <w:p w:rsidR="004F7720" w:rsidRPr="00C901EF" w:rsidRDefault="004F7720" w:rsidP="00C901EF">
      <w:pPr>
        <w:numPr>
          <w:ilvl w:val="0"/>
          <w:numId w:val="3"/>
        </w:numPr>
        <w:ind w:firstLine="284"/>
        <w:jc w:val="both"/>
        <w:rPr>
          <w:szCs w:val="28"/>
        </w:rPr>
      </w:pPr>
      <w:r w:rsidRPr="00C901EF">
        <w:rPr>
          <w:szCs w:val="28"/>
        </w:rPr>
        <w:t xml:space="preserve">«Выплаты и льготы»   </w:t>
      </w:r>
    </w:p>
    <w:p w:rsidR="004F7720" w:rsidRPr="002C05E9" w:rsidRDefault="004F7720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 В них юристы с многолетним опытом рассказывают  в простой и доступной форме, с чего надо начинать, к кому обращаться при возникновении проблем. И как вы сможете отстоять свои интересы. </w:t>
      </w:r>
    </w:p>
    <w:p w:rsidR="004F7720" w:rsidRPr="002C05E9" w:rsidRDefault="004F7720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В течение года проводились различные беседы, выставки, часы информации, викторины, конкурсы рисунков с применением элементов игры.</w:t>
      </w:r>
    </w:p>
    <w:p w:rsidR="004F7720" w:rsidRDefault="004F7720" w:rsidP="00C901E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в Модельной библиотеке прошла презентация сайтов </w:t>
      </w:r>
      <w:r w:rsidRPr="00C901EF">
        <w:rPr>
          <w:rFonts w:ascii="Times New Roman" w:hAnsi="Times New Roman" w:cs="Times New Roman"/>
          <w:sz w:val="28"/>
          <w:szCs w:val="28"/>
        </w:rPr>
        <w:t xml:space="preserve">«Права человека – твои права» </w:t>
      </w:r>
      <w:r>
        <w:rPr>
          <w:rFonts w:ascii="Times New Roman" w:hAnsi="Times New Roman" w:cs="Times New Roman"/>
          <w:sz w:val="28"/>
          <w:szCs w:val="28"/>
        </w:rPr>
        <w:t xml:space="preserve">по государственным услугам Кемеровской области к Международному дню прав человека для юношеской аудитории. Возможно, пока ученикам старших классов еще не приходилось обращаться за информацией правового характера в государственные структуры, но данная информация обязательно пригодится им в дальнейшем. Ребята узнали, как выйти на портал государственных услуг, как найти нужный сайт и получить необходимую информацию.  </w:t>
      </w:r>
    </w:p>
    <w:p w:rsidR="009D00B7" w:rsidRDefault="009D00B7" w:rsidP="00C901EF">
      <w:pPr>
        <w:ind w:firstLine="284"/>
        <w:jc w:val="both"/>
        <w:rPr>
          <w:rFonts w:cs="Arial"/>
          <w:bCs/>
          <w:iCs/>
          <w:szCs w:val="28"/>
        </w:rPr>
      </w:pPr>
      <w:r w:rsidRPr="0014460F">
        <w:rPr>
          <w:rFonts w:cs="Arial"/>
          <w:bCs/>
          <w:iCs/>
          <w:szCs w:val="28"/>
        </w:rPr>
        <w:t xml:space="preserve">  </w:t>
      </w:r>
      <w:r w:rsidRPr="0014460F">
        <w:rPr>
          <w:szCs w:val="28"/>
        </w:rPr>
        <w:t xml:space="preserve">  </w:t>
      </w:r>
      <w:r w:rsidRPr="0014460F">
        <w:rPr>
          <w:rFonts w:cs="Arial"/>
          <w:bCs/>
          <w:iCs/>
          <w:szCs w:val="28"/>
        </w:rPr>
        <w:t xml:space="preserve">В каждом стране существует триединство символов: герб, флаг, гимн. Это главные отличительные знаки любого государства, символы суверенитета и государственной власти. Изучение истории государственных </w:t>
      </w:r>
      <w:r w:rsidRPr="0014460F">
        <w:rPr>
          <w:rFonts w:cs="Arial"/>
          <w:bCs/>
          <w:iCs/>
          <w:szCs w:val="28"/>
        </w:rPr>
        <w:lastRenderedPageBreak/>
        <w:t>символов России имеет большое значение в деле воспитания нового поколения людей, любящих Родину, ощущающих духовное и кровное родство с далекими предками, отстаивающими честь, свободу и независимость России.</w:t>
      </w:r>
    </w:p>
    <w:p w:rsidR="009D00B7" w:rsidRPr="00C901EF" w:rsidRDefault="009D00B7" w:rsidP="00C901EF">
      <w:pPr>
        <w:ind w:firstLine="284"/>
        <w:jc w:val="both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 xml:space="preserve">В Горскинской библиотеке </w:t>
      </w:r>
      <w:r w:rsidRPr="0014460F">
        <w:rPr>
          <w:rFonts w:cs="Arial"/>
          <w:bCs/>
          <w:iCs/>
          <w:szCs w:val="28"/>
        </w:rPr>
        <w:t xml:space="preserve"> 22 августа, ко Дню Российского Флага, было проведен тематический час </w:t>
      </w:r>
      <w:r w:rsidRPr="00C901EF">
        <w:rPr>
          <w:rFonts w:cs="Arial"/>
          <w:bCs/>
          <w:iCs/>
          <w:szCs w:val="28"/>
        </w:rPr>
        <w:t>«Овеянные славой флаг наш и герб» в форме презентации. На мероприятии прозвучало много стихов, посвященных России, песни о Родине и гимны разных веков. Ведущие рассказали об истории создания гербов, флагов и гимнов Руси, России и СССР.</w:t>
      </w:r>
    </w:p>
    <w:p w:rsidR="009D00B7" w:rsidRPr="00C901EF" w:rsidRDefault="009D00B7" w:rsidP="00C901EF">
      <w:pPr>
        <w:ind w:firstLine="284"/>
        <w:jc w:val="both"/>
        <w:rPr>
          <w:rFonts w:cs="Arial"/>
          <w:bCs/>
          <w:iCs/>
          <w:szCs w:val="28"/>
        </w:rPr>
      </w:pPr>
      <w:r w:rsidRPr="00C901EF">
        <w:rPr>
          <w:rFonts w:cs="Arial"/>
          <w:bCs/>
          <w:iCs/>
          <w:szCs w:val="28"/>
        </w:rPr>
        <w:t xml:space="preserve">  К Горскинской библиотеке  выборам для юных читателей  был проведен правовой час  «Я гражданин России»,  который состоял из следующих страниц: беседа «История возникновения паспорта», слайд – презентация «Твои права, подросток», викторин: «Что я знаю о праве» и «Я соблюдаю законы».</w:t>
      </w:r>
    </w:p>
    <w:p w:rsidR="009D00B7" w:rsidRPr="00C901EF" w:rsidRDefault="009D00B7" w:rsidP="00C901EF">
      <w:pPr>
        <w:ind w:firstLine="284"/>
        <w:jc w:val="both"/>
        <w:rPr>
          <w:rFonts w:cs="Arial"/>
          <w:bCs/>
          <w:iCs/>
          <w:szCs w:val="28"/>
        </w:rPr>
      </w:pPr>
      <w:r w:rsidRPr="00C901EF">
        <w:rPr>
          <w:rFonts w:cs="Arial"/>
          <w:bCs/>
          <w:iCs/>
          <w:szCs w:val="28"/>
        </w:rPr>
        <w:t xml:space="preserve">«Мы  конституции верны» тематический час в Горскинской библиотеке.  </w:t>
      </w:r>
    </w:p>
    <w:p w:rsidR="009D00B7" w:rsidRDefault="009D00B7" w:rsidP="00C901EF">
      <w:pPr>
        <w:ind w:firstLine="284"/>
        <w:jc w:val="both"/>
        <w:rPr>
          <w:szCs w:val="28"/>
        </w:rPr>
      </w:pPr>
      <w:r w:rsidRPr="00C901EF">
        <w:rPr>
          <w:bCs/>
          <w:szCs w:val="28"/>
        </w:rPr>
        <w:t>Цель:</w:t>
      </w:r>
      <w:r w:rsidRPr="003F0687">
        <w:rPr>
          <w:b/>
          <w:bCs/>
          <w:szCs w:val="28"/>
        </w:rPr>
        <w:t xml:space="preserve"> </w:t>
      </w:r>
      <w:r w:rsidRPr="003F0687">
        <w:rPr>
          <w:szCs w:val="28"/>
        </w:rPr>
        <w:t>патриотическое воспитание молодежи и детей</w:t>
      </w:r>
      <w:proofErr w:type="gramStart"/>
      <w:r w:rsidRPr="003F0687">
        <w:rPr>
          <w:szCs w:val="28"/>
        </w:rPr>
        <w:t xml:space="preserve"> ,</w:t>
      </w:r>
      <w:proofErr w:type="gramEnd"/>
      <w:r w:rsidRPr="003F0687">
        <w:rPr>
          <w:szCs w:val="28"/>
        </w:rPr>
        <w:t xml:space="preserve"> распространение знаний об истории создания Конституции РФ, правовое воспитание молодежи, повышение электоральной активности избирателей</w:t>
      </w:r>
      <w:r>
        <w:rPr>
          <w:szCs w:val="28"/>
        </w:rPr>
        <w:t>.</w:t>
      </w:r>
    </w:p>
    <w:p w:rsidR="009D00B7" w:rsidRPr="003F0687" w:rsidRDefault="009D00B7" w:rsidP="00C901EF">
      <w:pPr>
        <w:shd w:val="clear" w:color="auto" w:fill="FFFFFF"/>
        <w:ind w:firstLine="284"/>
        <w:jc w:val="both"/>
        <w:rPr>
          <w:rFonts w:cs="Arial"/>
          <w:i/>
          <w:iCs/>
          <w:szCs w:val="28"/>
        </w:rPr>
      </w:pPr>
      <w:r w:rsidRPr="003F0687">
        <w:rPr>
          <w:rFonts w:cs="Arial"/>
          <w:szCs w:val="28"/>
        </w:rPr>
        <w:t>«Главная цель государства - не создать рай на земле, </w:t>
      </w:r>
      <w:r w:rsidRPr="003F0687">
        <w:rPr>
          <w:rFonts w:cs="Arial"/>
          <w:szCs w:val="28"/>
        </w:rPr>
        <w:br/>
        <w:t>а не допустить ада» - 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</w:t>
      </w:r>
      <w:r>
        <w:rPr>
          <w:rFonts w:cs="Arial"/>
          <w:szCs w:val="28"/>
        </w:rPr>
        <w:t>. В начале мероприятия рассказали об истории возникновения конституции, ее значению для человека. Далее провели несколько конкурсных заданий, относящихся к знанию данной темы.</w:t>
      </w:r>
    </w:p>
    <w:p w:rsidR="0071294F" w:rsidRDefault="0071294F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Эстетическое развитие молодежи</w:t>
      </w:r>
    </w:p>
    <w:p w:rsidR="0087168D" w:rsidRPr="004634A7" w:rsidRDefault="0087168D" w:rsidP="00C901EF">
      <w:pPr>
        <w:pStyle w:val="ac"/>
        <w:spacing w:before="0" w:after="0"/>
        <w:ind w:firstLine="284"/>
        <w:rPr>
          <w:rFonts w:ascii="Times New Roman" w:hAnsi="Times New Roman"/>
          <w:color w:val="auto"/>
          <w:sz w:val="28"/>
          <w:szCs w:val="28"/>
        </w:rPr>
      </w:pPr>
      <w:r w:rsidRPr="004634A7">
        <w:rPr>
          <w:rFonts w:ascii="Times New Roman" w:hAnsi="Times New Roman"/>
          <w:color w:val="auto"/>
          <w:sz w:val="28"/>
          <w:szCs w:val="28"/>
        </w:rPr>
        <w:t>Эстетическое воспитание личности происходит с первых шагов маленького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34A7">
        <w:rPr>
          <w:rFonts w:ascii="Times New Roman" w:hAnsi="Times New Roman"/>
          <w:color w:val="auto"/>
          <w:sz w:val="28"/>
          <w:szCs w:val="28"/>
        </w:rPr>
        <w:t xml:space="preserve">человека, с первых его слов, поступков. </w:t>
      </w:r>
      <w:proofErr w:type="gramStart"/>
      <w:r w:rsidRPr="004634A7">
        <w:rPr>
          <w:rFonts w:ascii="Times New Roman" w:hAnsi="Times New Roman"/>
          <w:color w:val="auto"/>
          <w:sz w:val="28"/>
          <w:szCs w:val="28"/>
        </w:rPr>
        <w:t>Ни что иное, как</w:t>
      </w:r>
      <w:proofErr w:type="gramEnd"/>
      <w:r w:rsidRPr="004634A7">
        <w:rPr>
          <w:rFonts w:ascii="Times New Roman" w:hAnsi="Times New Roman"/>
          <w:color w:val="auto"/>
          <w:sz w:val="28"/>
          <w:szCs w:val="28"/>
        </w:rPr>
        <w:t xml:space="preserve"> окружающая среда не откладывает в душе его отпечаток на всю последующую жизнь.</w:t>
      </w:r>
    </w:p>
    <w:p w:rsidR="0087168D" w:rsidRPr="004634A7" w:rsidRDefault="0087168D" w:rsidP="00C901EF">
      <w:pPr>
        <w:ind w:firstLine="284"/>
        <w:contextualSpacing/>
        <w:jc w:val="both"/>
        <w:rPr>
          <w:b/>
          <w:szCs w:val="28"/>
        </w:rPr>
      </w:pPr>
      <w:r w:rsidRPr="004634A7">
        <w:rPr>
          <w:szCs w:val="28"/>
        </w:rPr>
        <w:t xml:space="preserve">   Цель эстетического воспитания – выявление природных задатков и дарований человека и формирование на их основе способностей к творческому преобразованию мира по законам красоты, установление гармонии между всеми сторонами личности: умом, чувствами, волей.</w:t>
      </w:r>
      <w:r w:rsidRPr="004634A7">
        <w:rPr>
          <w:b/>
          <w:szCs w:val="28"/>
        </w:rPr>
        <w:t xml:space="preserve"> </w:t>
      </w:r>
      <w:r w:rsidRPr="004634A7">
        <w:rPr>
          <w:szCs w:val="28"/>
        </w:rPr>
        <w:t>Эстетическое воспитание гармонизирует и развивает все духовные способности человека, необходимые в различных областях творчества; оно тесно связано с нравственным воспитанием, так как красота выступает своеобразным регулятором человеческих взаимоотношений</w:t>
      </w:r>
      <w:r w:rsidRPr="004634A7">
        <w:t>.</w:t>
      </w:r>
    </w:p>
    <w:p w:rsidR="0087168D" w:rsidRPr="004634A7" w:rsidRDefault="0087168D" w:rsidP="00C901EF">
      <w:pPr>
        <w:ind w:firstLine="284"/>
        <w:contextualSpacing/>
        <w:jc w:val="both"/>
        <w:rPr>
          <w:bCs/>
          <w:szCs w:val="28"/>
        </w:rPr>
      </w:pPr>
      <w:r w:rsidRPr="004634A7">
        <w:rPr>
          <w:szCs w:val="28"/>
        </w:rPr>
        <w:t xml:space="preserve">    Работая по данному направлению, библиотека  учит читателей воспринимать, оценивать и осознавать </w:t>
      </w:r>
      <w:proofErr w:type="gramStart"/>
      <w:r w:rsidRPr="004634A7">
        <w:rPr>
          <w:szCs w:val="28"/>
        </w:rPr>
        <w:t>красивое</w:t>
      </w:r>
      <w:proofErr w:type="gramEnd"/>
      <w:r w:rsidRPr="004634A7">
        <w:rPr>
          <w:szCs w:val="28"/>
        </w:rPr>
        <w:t xml:space="preserve"> в жизни, природе и искусстве, приобщает их к эстетическим ценностям, формирует и развивает эстетический вкус и идеал, способность к творчеству по законам красоты, к созданию эстетических ценностей. </w:t>
      </w:r>
      <w:r w:rsidRPr="004634A7">
        <w:rPr>
          <w:bCs/>
          <w:szCs w:val="28"/>
        </w:rPr>
        <w:t xml:space="preserve">Свою работу в данном направлении библиотека вела таким образом, чтобы противопоставить заполонившим </w:t>
      </w:r>
      <w:r w:rsidRPr="004634A7">
        <w:rPr>
          <w:bCs/>
          <w:szCs w:val="28"/>
        </w:rPr>
        <w:lastRenderedPageBreak/>
        <w:t xml:space="preserve">массовое сознание телевидению, компьютеру и Интернету, живое человеческое общение, обсуждение насущных проблем, прочитанных книг. </w:t>
      </w:r>
    </w:p>
    <w:p w:rsidR="0087168D" w:rsidRPr="00C901EF" w:rsidRDefault="0087168D" w:rsidP="00C901E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Модельная библиотека продолжает сотрудничать с художественным отделением  ДШИ №32 Гурьевского района. В этом году прошли выставки-экспозиции </w:t>
      </w:r>
      <w:r w:rsidRPr="00C901EF">
        <w:rPr>
          <w:rFonts w:ascii="Times New Roman" w:hAnsi="Times New Roman" w:cs="Times New Roman"/>
          <w:sz w:val="28"/>
          <w:szCs w:val="28"/>
        </w:rPr>
        <w:t>«Рождественские чудеса», и «Осенние зарисовки».  Работы детей привлекли внимание всех читателей своей непосредственностью,  новизной, и актуальностью. Ведь на Рождество интересны работы зимней тематики, а «Осенние зарисовки» отражают настроение читателей осенью.</w:t>
      </w:r>
    </w:p>
    <w:p w:rsidR="0087168D" w:rsidRPr="00C901EF" w:rsidRDefault="0087168D" w:rsidP="00C901E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1EF">
        <w:rPr>
          <w:rFonts w:ascii="Times New Roman" w:hAnsi="Times New Roman" w:cs="Times New Roman"/>
          <w:sz w:val="28"/>
          <w:szCs w:val="28"/>
        </w:rPr>
        <w:t xml:space="preserve">Выставка «Познай себя» в Новопестеревской библиотеке предложила молодым  читателям литературу о красоте, эстетике, этике, тем самым расширяет их знания, раскрывает новые, часто незнакомые темы. Б-ка выполняет справки эстетической направленности (биографии писателей, художников, поэтов и </w:t>
      </w:r>
      <w:proofErr w:type="spellStart"/>
      <w:r w:rsidRPr="00C901E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901EF">
        <w:rPr>
          <w:rFonts w:ascii="Times New Roman" w:hAnsi="Times New Roman" w:cs="Times New Roman"/>
          <w:sz w:val="28"/>
          <w:szCs w:val="28"/>
        </w:rPr>
        <w:t>.) осуществляется помощь в написании рефератов, сообщений по темам эстетического воспитания. Б-ка, обладает огромным интеллектуальным и духовным богатством, связывает читателя окружающим миром, открывает ему через книгу окно в мир знаний, информации, даёт возможность для духовного развития, образования и самообразования</w:t>
      </w:r>
      <w:r w:rsidR="00BD76AE" w:rsidRPr="00C901EF">
        <w:rPr>
          <w:rFonts w:ascii="Times New Roman" w:hAnsi="Times New Roman" w:cs="Times New Roman"/>
          <w:sz w:val="28"/>
          <w:szCs w:val="28"/>
        </w:rPr>
        <w:t>.</w:t>
      </w:r>
    </w:p>
    <w:p w:rsidR="00BD76AE" w:rsidRPr="00C901EF" w:rsidRDefault="00BD76A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Профориентационная работа с юношеством</w:t>
      </w:r>
    </w:p>
    <w:p w:rsidR="009C79AE" w:rsidRPr="00C901EF" w:rsidRDefault="009C79A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В марте в Модельной библиотеке  прошла встреча «Куда пойти учиться» с представителями разных учебных заведений, которые рассказали о профессиях, которые востребованы на рынке труда в наше время, а так же виртуальная экскурсия по сайтам учебных заведений для учащихся 9 и 11 классов.  </w:t>
      </w:r>
    </w:p>
    <w:p w:rsidR="009C79AE" w:rsidRPr="00C901EF" w:rsidRDefault="009C79AE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В апреле учащиеся старших классов вновь встретились в модельной библиотеке с представителями высших учебных заведений, познакомились с условиями поступления. Организован стенд  «</w:t>
      </w:r>
      <w:proofErr w:type="spellStart"/>
      <w:r w:rsidRPr="00C901EF">
        <w:rPr>
          <w:szCs w:val="28"/>
        </w:rPr>
        <w:t>Абитурент</w:t>
      </w:r>
      <w:proofErr w:type="spellEnd"/>
      <w:r w:rsidRPr="00C901EF">
        <w:rPr>
          <w:szCs w:val="28"/>
        </w:rPr>
        <w:t xml:space="preserve"> – 2013», где была представлена информация в виде фотографий, проспектов, буклетов, листовок, газет более чем 20  учебных заведений Кемеровской, а так же других областей.</w:t>
      </w:r>
    </w:p>
    <w:p w:rsidR="009C79AE" w:rsidRPr="00C901EF" w:rsidRDefault="009C79AE" w:rsidP="00C901EF">
      <w:pPr>
        <w:ind w:firstLine="284"/>
        <w:jc w:val="both"/>
        <w:rPr>
          <w:szCs w:val="28"/>
        </w:rPr>
      </w:pPr>
      <w:proofErr w:type="gramStart"/>
      <w:r w:rsidRPr="00C901EF">
        <w:rPr>
          <w:szCs w:val="28"/>
        </w:rPr>
        <w:t>В марте в Модельной библиотеке  прошли  семинары  «Профессии будущего» и «Информационные технологии для молодежи» в рамках проекта «</w:t>
      </w:r>
      <w:r w:rsidRPr="00C901EF">
        <w:rPr>
          <w:szCs w:val="28"/>
          <w:lang w:val="en-US"/>
        </w:rPr>
        <w:t>IT</w:t>
      </w:r>
      <w:r w:rsidRPr="00C901EF">
        <w:rPr>
          <w:szCs w:val="28"/>
        </w:rPr>
        <w:t>-для молодежи, где учащиеся старших классов познакомились с профессиями, наиболее востребованными в наше время на рынке труда: программист, системный администратор, разработчик программного обеспечения и др. Ребята узнали - где можно получить эти профессии, какими качествами характера нужно  обладать и какие перспективы их ждут, если</w:t>
      </w:r>
      <w:proofErr w:type="gramEnd"/>
      <w:r w:rsidRPr="00C901EF">
        <w:rPr>
          <w:szCs w:val="28"/>
        </w:rPr>
        <w:t xml:space="preserve"> стать хорошим специалистом. </w:t>
      </w:r>
    </w:p>
    <w:p w:rsidR="00A6049A" w:rsidRPr="00C901EF" w:rsidRDefault="00C51155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 xml:space="preserve"> </w:t>
      </w:r>
      <w:r w:rsidR="00A6049A" w:rsidRPr="00C901EF">
        <w:rPr>
          <w:szCs w:val="28"/>
        </w:rPr>
        <w:t>«Мы играем в профессию»</w:t>
      </w:r>
      <w:r w:rsidR="006E7736" w:rsidRPr="00C901EF">
        <w:rPr>
          <w:szCs w:val="28"/>
        </w:rPr>
        <w:t xml:space="preserve"> </w:t>
      </w:r>
      <w:r w:rsidR="00A6049A" w:rsidRPr="00C901EF">
        <w:rPr>
          <w:szCs w:val="28"/>
        </w:rPr>
        <w:t xml:space="preserve">- беседа-тест проходила в Кулебакинской  библиотеке, для  учеников </w:t>
      </w:r>
      <w:r w:rsidR="006E7736" w:rsidRPr="00C901EF">
        <w:rPr>
          <w:szCs w:val="28"/>
        </w:rPr>
        <w:t>9</w:t>
      </w:r>
      <w:r w:rsidR="00A6049A" w:rsidRPr="00C901EF">
        <w:rPr>
          <w:szCs w:val="28"/>
        </w:rPr>
        <w:t xml:space="preserve"> классов. В начале беседы  библиотекарь рассказал ребятам  о том, что 2013 год у нас в Кузбассе объявлен Годом мастерового человека, это сделано для поднятия престижа статуса работающего человека.  Затем, остановились на тех профессиях, которые детям нравятся. Провели </w:t>
      </w:r>
      <w:r w:rsidR="00A6049A" w:rsidRPr="00C901EF">
        <w:rPr>
          <w:bCs/>
          <w:szCs w:val="28"/>
        </w:rPr>
        <w:t>игру «</w:t>
      </w:r>
      <w:proofErr w:type="gramStart"/>
      <w:r w:rsidR="00A6049A" w:rsidRPr="00C901EF">
        <w:rPr>
          <w:bCs/>
          <w:szCs w:val="28"/>
        </w:rPr>
        <w:t>Самая</w:t>
      </w:r>
      <w:proofErr w:type="gramEnd"/>
      <w:r w:rsidR="00A6049A" w:rsidRPr="00C901EF">
        <w:rPr>
          <w:bCs/>
          <w:szCs w:val="28"/>
        </w:rPr>
        <w:t xml:space="preserve"> – самая».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 xml:space="preserve">Библиотекарь предложил интересные характеристики профессий, а ребята  </w:t>
      </w:r>
      <w:r w:rsidRPr="00A6049A">
        <w:rPr>
          <w:szCs w:val="28"/>
        </w:rPr>
        <w:lastRenderedPageBreak/>
        <w:t>должны были назвать профессию и пояснить, почему данная профессия подходит под эту характеристику.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детская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волосатая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зелёная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сладкая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денежная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весёлая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нервная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общительная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серьёзная профессия;</w:t>
      </w:r>
    </w:p>
    <w:p w:rsidR="00A6049A" w:rsidRPr="00A6049A" w:rsidRDefault="00A6049A" w:rsidP="00C901EF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6049A">
        <w:rPr>
          <w:szCs w:val="28"/>
        </w:rPr>
        <w:t>· Самая вкусная профессия.</w:t>
      </w:r>
    </w:p>
    <w:p w:rsidR="00A6049A" w:rsidRPr="00A6049A" w:rsidRDefault="00A6049A" w:rsidP="00C901EF">
      <w:pPr>
        <w:ind w:firstLine="284"/>
        <w:jc w:val="both"/>
        <w:rPr>
          <w:bCs/>
          <w:szCs w:val="28"/>
        </w:rPr>
      </w:pPr>
      <w:r w:rsidRPr="00A6049A">
        <w:rPr>
          <w:bCs/>
          <w:szCs w:val="28"/>
        </w:rPr>
        <w:t xml:space="preserve">Далее, детям был предложен тест « Я и профессия моя». Тест состоит из 9 вопросов, ответив на него и подсчитав баллы, дети выявили сферу деятельности, которая для них более будет комфортна исходя из их психологических характеристик. </w:t>
      </w:r>
    </w:p>
    <w:p w:rsidR="00A6049A" w:rsidRPr="00A6049A" w:rsidRDefault="00A6049A" w:rsidP="00C901EF">
      <w:pPr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A6049A">
        <w:rPr>
          <w:bCs/>
          <w:szCs w:val="28"/>
        </w:rPr>
        <w:t xml:space="preserve">В заключении, библиотекарь пожелал ребятам ответственно подойти к выбору будущей профессии, выразил надежду, что сегодняшняя беседа  поможет им в этом. </w:t>
      </w:r>
    </w:p>
    <w:p w:rsidR="008A1938" w:rsidRDefault="008A1938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Краеведение</w:t>
      </w:r>
    </w:p>
    <w:p w:rsidR="008A1938" w:rsidRPr="00C901EF" w:rsidRDefault="008A1938" w:rsidP="00C901EF">
      <w:pPr>
        <w:ind w:firstLine="284"/>
        <w:contextualSpacing/>
        <w:jc w:val="both"/>
        <w:rPr>
          <w:szCs w:val="28"/>
        </w:rPr>
      </w:pPr>
      <w:r w:rsidRPr="00C901EF">
        <w:rPr>
          <w:szCs w:val="28"/>
        </w:rPr>
        <w:t>Смотреть выше</w:t>
      </w:r>
      <w:r w:rsidR="008D3E2F" w:rsidRPr="00C901EF">
        <w:rPr>
          <w:szCs w:val="28"/>
        </w:rPr>
        <w:t xml:space="preserve"> </w:t>
      </w:r>
      <w:r w:rsidRPr="00C901EF">
        <w:rPr>
          <w:szCs w:val="28"/>
        </w:rPr>
        <w:t>разделы</w:t>
      </w:r>
    </w:p>
    <w:p w:rsidR="008A1938" w:rsidRPr="008A1938" w:rsidRDefault="008A1938" w:rsidP="00C901EF">
      <w:pPr>
        <w:ind w:firstLine="284"/>
        <w:contextualSpacing/>
        <w:jc w:val="both"/>
        <w:rPr>
          <w:szCs w:val="28"/>
        </w:rPr>
      </w:pPr>
      <w:r w:rsidRPr="008A1938">
        <w:rPr>
          <w:szCs w:val="28"/>
        </w:rPr>
        <w:t xml:space="preserve">1.Мероприятия, посвященные 70 – летию Кемеровской области </w:t>
      </w:r>
    </w:p>
    <w:p w:rsidR="008A1938" w:rsidRPr="008A1938" w:rsidRDefault="008A1938" w:rsidP="00C901EF">
      <w:pPr>
        <w:ind w:firstLine="284"/>
        <w:contextualSpacing/>
        <w:jc w:val="both"/>
        <w:rPr>
          <w:szCs w:val="28"/>
        </w:rPr>
      </w:pPr>
      <w:r w:rsidRPr="008A1938">
        <w:rPr>
          <w:szCs w:val="28"/>
        </w:rPr>
        <w:t>2. Мероприятия, посвященные 95 - летию В.Д. Федорова</w:t>
      </w:r>
    </w:p>
    <w:p w:rsidR="008A1938" w:rsidRDefault="008A1938" w:rsidP="00C901EF">
      <w:pPr>
        <w:ind w:firstLine="284"/>
        <w:contextualSpacing/>
        <w:jc w:val="both"/>
        <w:rPr>
          <w:bCs/>
          <w:szCs w:val="28"/>
        </w:rPr>
      </w:pPr>
      <w:r w:rsidRPr="008A1938">
        <w:rPr>
          <w:bCs/>
          <w:szCs w:val="28"/>
        </w:rPr>
        <w:t>3.Год мастерового - человека труда в Кузбассе</w:t>
      </w:r>
    </w:p>
    <w:p w:rsidR="00C72AFD" w:rsidRDefault="00C72AFD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Психологическая поддержка молодежи</w:t>
      </w:r>
    </w:p>
    <w:p w:rsidR="00324704" w:rsidRPr="002C05E9" w:rsidRDefault="00324704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3B7402">
        <w:rPr>
          <w:rFonts w:ascii="Times New Roman" w:hAnsi="Times New Roman" w:cs="Times New Roman"/>
          <w:szCs w:val="28"/>
        </w:rPr>
        <w:t>Приглашаем молодежь на мероприятия, проводимые в библиотеке,</w:t>
      </w:r>
      <w:r>
        <w:rPr>
          <w:rFonts w:ascii="Times New Roman" w:hAnsi="Times New Roman" w:cs="Times New Roman"/>
          <w:szCs w:val="28"/>
        </w:rPr>
        <w:t xml:space="preserve"> а так же к участию в проекте «</w:t>
      </w:r>
      <w:r>
        <w:rPr>
          <w:rFonts w:ascii="Times New Roman" w:hAnsi="Times New Roman" w:cs="Times New Roman"/>
          <w:szCs w:val="28"/>
          <w:lang w:val="en-US"/>
        </w:rPr>
        <w:t>IT</w:t>
      </w:r>
      <w:r>
        <w:rPr>
          <w:rFonts w:ascii="Times New Roman" w:hAnsi="Times New Roman" w:cs="Times New Roman"/>
          <w:szCs w:val="28"/>
        </w:rPr>
        <w:t xml:space="preserve">- для молодежи. Твой курс», чтобы адаптироваться в информационной среде.  </w:t>
      </w:r>
      <w:r w:rsidRPr="0089710A">
        <w:rPr>
          <w:rFonts w:ascii="Times New Roman" w:hAnsi="Times New Roman" w:cs="Times New Roman"/>
          <w:szCs w:val="28"/>
        </w:rPr>
        <w:t>Психологическая поддержка молодежи проводится в форме индивидуальных рекомендательных бесед. При посещении библиотеки их информируют о поступившей или уже имеющейся литературе по разным тематикам.</w:t>
      </w:r>
    </w:p>
    <w:p w:rsidR="00476CF6" w:rsidRDefault="00476CF6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  <w:r w:rsidRPr="00522BF5">
        <w:rPr>
          <w:szCs w:val="28"/>
        </w:rPr>
        <w:t xml:space="preserve">Юношество </w:t>
      </w:r>
      <w:r>
        <w:rPr>
          <w:szCs w:val="28"/>
        </w:rPr>
        <w:t xml:space="preserve">в силу особенностей своего возраста и неокрепшей психики часто попадают в различные конфликтные ситуации, и поэтому нуждается в поддержке взрослых. </w:t>
      </w:r>
      <w:proofErr w:type="gramStart"/>
      <w:r>
        <w:rPr>
          <w:szCs w:val="28"/>
        </w:rPr>
        <w:t>Стараясь им помочь Новопестеревская библиотека   разработала</w:t>
      </w:r>
      <w:proofErr w:type="gramEnd"/>
      <w:r>
        <w:rPr>
          <w:szCs w:val="28"/>
        </w:rPr>
        <w:t xml:space="preserve"> выставку: «Познай себя», где расположена литература по психологии. Например, книга «Почему я одинок?», в первую очередь, настраивает ребят к тому, что знай, чтобы не случилось – ты не одинок! Есть люди, к которым ты можешь обратиться за помощью. «Я не такой как все?» - психологические тесты, кстати, тесты по психологии часто используются в проведении мероприятий для молодёжи и подростков. В 2013 году были проведены тесты на уроке нравственности «Береги честь смолоду», как избежать конфликтов в семье, школе, на улице? «Культура поведения в общественных местах».</w:t>
      </w:r>
    </w:p>
    <w:p w:rsidR="000F567B" w:rsidRPr="002C05E9" w:rsidRDefault="000F567B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lastRenderedPageBreak/>
        <w:t>Наиболее популярные формы работы с юношеством:</w:t>
      </w:r>
      <w:r w:rsidRPr="00E73CAA">
        <w:rPr>
          <w:szCs w:val="28"/>
        </w:rPr>
        <w:t xml:space="preserve"> </w:t>
      </w:r>
      <w:proofErr w:type="gramStart"/>
      <w:r w:rsidRPr="00C870DC">
        <w:rPr>
          <w:szCs w:val="28"/>
        </w:rPr>
        <w:t>Мультимедиа-лектории</w:t>
      </w:r>
      <w:r>
        <w:rPr>
          <w:szCs w:val="28"/>
        </w:rPr>
        <w:t>, - калейдоскопы, виртуальные экскурсии, встречи с интересными людьми, интерактивные игры,</w:t>
      </w:r>
      <w:r w:rsidRPr="002C05E9">
        <w:rPr>
          <w:b/>
          <w:szCs w:val="28"/>
        </w:rPr>
        <w:t xml:space="preserve"> </w:t>
      </w:r>
      <w:r w:rsidRPr="00E73CAA">
        <w:rPr>
          <w:szCs w:val="28"/>
        </w:rPr>
        <w:t>круглые столы, беседы, ток - шоу, где молодежь может высказать свое мнение.</w:t>
      </w:r>
      <w:proofErr w:type="gramEnd"/>
    </w:p>
    <w:p w:rsidR="000F567B" w:rsidRDefault="000F567B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</w:p>
    <w:p w:rsidR="008C4BDE" w:rsidRPr="002C05E9" w:rsidRDefault="008C4BDE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Перечислите и проанализируйте комплексные формы работы. В том числе:</w:t>
      </w:r>
    </w:p>
    <w:p w:rsidR="00AB0E21" w:rsidRPr="002318BA" w:rsidRDefault="00AB0E21" w:rsidP="00C901EF">
      <w:pPr>
        <w:ind w:firstLine="284"/>
        <w:jc w:val="both"/>
        <w:rPr>
          <w:szCs w:val="28"/>
          <w:u w:val="single"/>
        </w:rPr>
      </w:pPr>
      <w:r w:rsidRPr="002318BA">
        <w:rPr>
          <w:szCs w:val="28"/>
          <w:u w:val="single"/>
        </w:rPr>
        <w:t>Неделя молодежной книги.</w:t>
      </w:r>
    </w:p>
    <w:p w:rsidR="00AB0E21" w:rsidRDefault="00AB0E21" w:rsidP="00C901EF">
      <w:pPr>
        <w:tabs>
          <w:tab w:val="left" w:pos="0"/>
        </w:tabs>
        <w:ind w:firstLine="284"/>
        <w:jc w:val="both"/>
        <w:rPr>
          <w:szCs w:val="28"/>
        </w:rPr>
      </w:pPr>
      <w:r>
        <w:t xml:space="preserve">Проблема чтения – одна из самых значимых в культуре и образовании. Особую тревогу вызывает чтение молодежи, как самой динамичной социальной группы. Ведущую роль в продвижении чтения в молодежную среду может и должна взять на себя библиотека, где на первое место ставится проблема приобщения молодого читателя к литературе, которая будет источником самовоспитания, самообразования и саморазвития. Каждый год в конце октября в библиотеках страны проходит всероссийская неделя молодежной книги. В этом году она была с25 октября по 31 октября. В Неделю  Молодежной книги в Горскинской библиотеке  провели </w:t>
      </w:r>
      <w:r>
        <w:rPr>
          <w:szCs w:val="28"/>
        </w:rPr>
        <w:t xml:space="preserve">18 ноября на пиар – акцию </w:t>
      </w:r>
      <w:r w:rsidRPr="00C901EF">
        <w:rPr>
          <w:szCs w:val="28"/>
        </w:rPr>
        <w:t>«Читай пока молодой</w:t>
      </w:r>
      <w:r w:rsidRPr="00B56156">
        <w:rPr>
          <w:b/>
          <w:szCs w:val="28"/>
        </w:rPr>
        <w:t xml:space="preserve">» </w:t>
      </w:r>
      <w:r>
        <w:rPr>
          <w:szCs w:val="28"/>
        </w:rPr>
        <w:t xml:space="preserve">в библиотеку пришло 10 читателей, старше 14 лет. Заранее было приобретено много  новых журналов, из которых сформировали тематическую подборку «Забойные журналы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продвинутых </w:t>
      </w:r>
      <w:proofErr w:type="spellStart"/>
      <w:r>
        <w:rPr>
          <w:szCs w:val="28"/>
        </w:rPr>
        <w:t>пиплов</w:t>
      </w:r>
      <w:proofErr w:type="spellEnd"/>
      <w:r>
        <w:rPr>
          <w:szCs w:val="28"/>
        </w:rPr>
        <w:t>». Читателям показали слайд - презентацию «Молодежные журналы», рассказали о журнальных новинках. В заключение мероприятия провели литературную викторину.</w:t>
      </w:r>
    </w:p>
    <w:p w:rsidR="00AB0E21" w:rsidRPr="002318BA" w:rsidRDefault="00AB0E21" w:rsidP="00C901EF">
      <w:pPr>
        <w:tabs>
          <w:tab w:val="left" w:pos="0"/>
        </w:tabs>
        <w:ind w:firstLine="284"/>
        <w:jc w:val="both"/>
        <w:rPr>
          <w:szCs w:val="28"/>
          <w:u w:val="single"/>
        </w:rPr>
      </w:pPr>
      <w:r w:rsidRPr="002318BA">
        <w:rPr>
          <w:szCs w:val="28"/>
          <w:u w:val="single"/>
        </w:rPr>
        <w:t>Неделя жизни</w:t>
      </w:r>
    </w:p>
    <w:p w:rsidR="00AB0E21" w:rsidRDefault="00AB0E21" w:rsidP="00C901EF">
      <w:pPr>
        <w:pStyle w:val="210"/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С 6 по 10 июня в Новопестеревской библиотеке прошла Неделя жизни, </w:t>
      </w:r>
      <w:r w:rsidR="0080042D">
        <w:rPr>
          <w:szCs w:val="28"/>
        </w:rPr>
        <w:t>мероприятия,</w:t>
      </w:r>
      <w:r>
        <w:rPr>
          <w:szCs w:val="28"/>
        </w:rPr>
        <w:t xml:space="preserve"> проходившие в эту неделю</w:t>
      </w:r>
      <w:r w:rsidR="0080042D">
        <w:rPr>
          <w:szCs w:val="28"/>
        </w:rPr>
        <w:t>,</w:t>
      </w:r>
      <w:r>
        <w:rPr>
          <w:szCs w:val="28"/>
        </w:rPr>
        <w:t xml:space="preserve"> настроены на помощь молодым людям понять, что каждый новый день можно встречать с улыбкой и наполнять его радостными событиями, </w:t>
      </w:r>
      <w:proofErr w:type="gramStart"/>
      <w:r>
        <w:rPr>
          <w:szCs w:val="28"/>
        </w:rPr>
        <w:t>жить ярко с удовольствием делиться</w:t>
      </w:r>
      <w:proofErr w:type="gramEnd"/>
      <w:r>
        <w:rPr>
          <w:szCs w:val="28"/>
        </w:rPr>
        <w:t xml:space="preserve"> с окружающими своими увлечениями, раскрывающие позитивные стороны жизни. Для молодых людей б</w:t>
      </w:r>
      <w:r w:rsidR="0080042D">
        <w:rPr>
          <w:szCs w:val="28"/>
        </w:rPr>
        <w:t>иблиотека</w:t>
      </w:r>
      <w:r>
        <w:rPr>
          <w:szCs w:val="28"/>
        </w:rPr>
        <w:t xml:space="preserve"> предложила посетить выставку: «Книжные красавицы», где красавицы Бунина, Некрасова, Блока, Есенина и др. авторов показали через свои образы истинную русскую красоту души человека. Призвали своих читателей вернуться к идеалам классики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ос. 19 чел, </w:t>
      </w:r>
      <w:proofErr w:type="spellStart"/>
      <w:r>
        <w:rPr>
          <w:szCs w:val="28"/>
        </w:rPr>
        <w:t>выд</w:t>
      </w:r>
      <w:proofErr w:type="spellEnd"/>
      <w:r>
        <w:rPr>
          <w:szCs w:val="28"/>
        </w:rPr>
        <w:t>. 8 кн.)</w:t>
      </w:r>
    </w:p>
    <w:p w:rsidR="0080042D" w:rsidRPr="002318BA" w:rsidRDefault="0080042D" w:rsidP="00C901EF">
      <w:pPr>
        <w:pStyle w:val="210"/>
        <w:spacing w:after="0" w:line="240" w:lineRule="auto"/>
        <w:ind w:firstLine="284"/>
        <w:jc w:val="both"/>
        <w:rPr>
          <w:szCs w:val="28"/>
          <w:u w:val="single"/>
        </w:rPr>
      </w:pPr>
      <w:r w:rsidRPr="002318BA">
        <w:rPr>
          <w:szCs w:val="28"/>
          <w:u w:val="single"/>
        </w:rPr>
        <w:t>Неделя добра.</w:t>
      </w:r>
    </w:p>
    <w:p w:rsidR="0080042D" w:rsidRDefault="00AB0E21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  С 21 по 28 апреля </w:t>
      </w:r>
      <w:r w:rsidR="0080042D">
        <w:rPr>
          <w:szCs w:val="28"/>
        </w:rPr>
        <w:t xml:space="preserve">Новопестеревская библиотека </w:t>
      </w:r>
      <w:r>
        <w:rPr>
          <w:szCs w:val="28"/>
        </w:rPr>
        <w:t>участвовала в проведении весенней Недели добра.</w:t>
      </w:r>
    </w:p>
    <w:p w:rsidR="00AB0E21" w:rsidRDefault="00AB0E21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 Важнейшим фактором, характеризующим развитие гражданского общества, становится инициатива отдельного человека и его умение объединиться с другими людьми для решения окружающих проблем. «</w:t>
      </w:r>
      <w:r w:rsidR="0080042D">
        <w:rPr>
          <w:szCs w:val="28"/>
        </w:rPr>
        <w:t>П</w:t>
      </w:r>
      <w:r>
        <w:rPr>
          <w:szCs w:val="28"/>
        </w:rPr>
        <w:t xml:space="preserve">ередай добро по кругу!» таков девиз недели. В эту неделю читатели – это семья Евдокимовых подарила </w:t>
      </w:r>
      <w:r w:rsidR="0080042D">
        <w:rPr>
          <w:szCs w:val="28"/>
        </w:rPr>
        <w:t xml:space="preserve">библиотеке </w:t>
      </w:r>
      <w:r>
        <w:rPr>
          <w:szCs w:val="28"/>
        </w:rPr>
        <w:t xml:space="preserve"> книги ЗОЖ и журналов 24 экз. детские и взрослые (</w:t>
      </w:r>
      <w:r w:rsidR="0080042D">
        <w:rPr>
          <w:szCs w:val="28"/>
        </w:rPr>
        <w:t>Б</w:t>
      </w:r>
      <w:r>
        <w:rPr>
          <w:szCs w:val="28"/>
        </w:rPr>
        <w:t xml:space="preserve">иография, </w:t>
      </w:r>
      <w:r w:rsidR="0080042D">
        <w:rPr>
          <w:szCs w:val="28"/>
        </w:rPr>
        <w:t>К</w:t>
      </w:r>
      <w:r>
        <w:rPr>
          <w:szCs w:val="28"/>
        </w:rPr>
        <w:t>араван историй) Рожнова В.И. (</w:t>
      </w:r>
      <w:r w:rsidR="0080042D">
        <w:rPr>
          <w:szCs w:val="28"/>
        </w:rPr>
        <w:t>И</w:t>
      </w:r>
      <w:r>
        <w:rPr>
          <w:szCs w:val="28"/>
        </w:rPr>
        <w:t xml:space="preserve">нтервью </w:t>
      </w:r>
      <w:r>
        <w:rPr>
          <w:szCs w:val="28"/>
        </w:rPr>
        <w:lastRenderedPageBreak/>
        <w:t xml:space="preserve">24 экз.). </w:t>
      </w:r>
      <w:r w:rsidR="0080042D">
        <w:rPr>
          <w:szCs w:val="28"/>
        </w:rPr>
        <w:t>В</w:t>
      </w:r>
      <w:r>
        <w:rPr>
          <w:szCs w:val="28"/>
        </w:rPr>
        <w:t>месте с работниками ДК была произведена посадка цветов на клумбы перед зданием.</w:t>
      </w:r>
    </w:p>
    <w:p w:rsidR="00AB0E21" w:rsidRDefault="00AB0E21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   Акция по возвращению книг в б</w:t>
      </w:r>
      <w:r w:rsidR="008C4BDE">
        <w:rPr>
          <w:szCs w:val="28"/>
        </w:rPr>
        <w:t>иблиоте</w:t>
      </w:r>
      <w:r>
        <w:rPr>
          <w:szCs w:val="28"/>
        </w:rPr>
        <w:t xml:space="preserve">ку «Из задолжника – в читатели» прошла в мае. Это акция ежегодная, т.к. имеет свою эффективность. Она напоминает нашим читателям о </w:t>
      </w:r>
      <w:r w:rsidR="0080042D">
        <w:rPr>
          <w:szCs w:val="28"/>
        </w:rPr>
        <w:t>задолженности</w:t>
      </w:r>
      <w:r>
        <w:rPr>
          <w:szCs w:val="28"/>
        </w:rPr>
        <w:t xml:space="preserve"> и некоторые приносят книги, тем самым уменьшая </w:t>
      </w:r>
      <w:r w:rsidR="0080042D">
        <w:rPr>
          <w:szCs w:val="28"/>
        </w:rPr>
        <w:t>задолженность</w:t>
      </w:r>
      <w:r>
        <w:rPr>
          <w:szCs w:val="28"/>
        </w:rPr>
        <w:t>. В школе 23 мая и в магазинах вывешивается объявление по проведению акции.</w:t>
      </w:r>
    </w:p>
    <w:p w:rsidR="002318BA" w:rsidRDefault="002318BA" w:rsidP="00C901EF">
      <w:pPr>
        <w:ind w:firstLine="284"/>
        <w:jc w:val="both"/>
        <w:rPr>
          <w:b/>
          <w:szCs w:val="28"/>
        </w:rPr>
      </w:pPr>
    </w:p>
    <w:p w:rsidR="00527DF6" w:rsidRPr="002C05E9" w:rsidRDefault="00527DF6" w:rsidP="00C901EF">
      <w:pPr>
        <w:ind w:firstLine="284"/>
        <w:jc w:val="both"/>
        <w:rPr>
          <w:b/>
          <w:color w:val="FF0000"/>
          <w:szCs w:val="28"/>
        </w:rPr>
      </w:pPr>
      <w:r w:rsidRPr="002C05E9">
        <w:rPr>
          <w:b/>
          <w:szCs w:val="28"/>
        </w:rPr>
        <w:t>Работа кружков, клубов</w:t>
      </w:r>
    </w:p>
    <w:p w:rsidR="00B63E84" w:rsidRPr="00C901EF" w:rsidRDefault="00B63E84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Кружок «Стригунок» (Кулебакинская библиотека)</w:t>
      </w:r>
    </w:p>
    <w:p w:rsidR="00B63E84" w:rsidRPr="00C901EF" w:rsidRDefault="00B63E84" w:rsidP="00C901EF">
      <w:pPr>
        <w:ind w:firstLine="284"/>
        <w:jc w:val="both"/>
        <w:rPr>
          <w:szCs w:val="28"/>
        </w:rPr>
      </w:pPr>
      <w:proofErr w:type="gramStart"/>
      <w:r w:rsidRPr="00C901EF">
        <w:rPr>
          <w:szCs w:val="28"/>
        </w:rPr>
        <w:t>Образован</w:t>
      </w:r>
      <w:proofErr w:type="gramEnd"/>
      <w:r w:rsidRPr="00C901EF">
        <w:rPr>
          <w:szCs w:val="28"/>
        </w:rPr>
        <w:t xml:space="preserve"> в 2012 году.</w:t>
      </w:r>
    </w:p>
    <w:p w:rsidR="00B63E84" w:rsidRPr="00C901EF" w:rsidRDefault="00B63E84" w:rsidP="00C901EF">
      <w:pPr>
        <w:ind w:right="57" w:firstLine="284"/>
        <w:jc w:val="both"/>
        <w:rPr>
          <w:szCs w:val="28"/>
        </w:rPr>
      </w:pPr>
      <w:r w:rsidRPr="00C901EF">
        <w:rPr>
          <w:szCs w:val="28"/>
        </w:rPr>
        <w:t>Категория читателей – 3 – 9 классы</w:t>
      </w:r>
    </w:p>
    <w:p w:rsidR="00B63E84" w:rsidRPr="00C901EF" w:rsidRDefault="00B63E84" w:rsidP="00C901EF">
      <w:pPr>
        <w:ind w:right="57" w:firstLine="284"/>
        <w:jc w:val="both"/>
        <w:rPr>
          <w:szCs w:val="28"/>
        </w:rPr>
      </w:pPr>
      <w:r w:rsidRPr="00C901EF">
        <w:rPr>
          <w:szCs w:val="28"/>
        </w:rPr>
        <w:t>Направление деятельности – литературно – художественное</w:t>
      </w:r>
    </w:p>
    <w:p w:rsidR="00B63E84" w:rsidRPr="00C901EF" w:rsidRDefault="00B63E84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Руководитель клуба – Худякова Мария Васильевна</w:t>
      </w:r>
    </w:p>
    <w:p w:rsidR="00B63E84" w:rsidRPr="00C901EF" w:rsidRDefault="00B63E84" w:rsidP="00C901EF">
      <w:pPr>
        <w:ind w:firstLine="284"/>
        <w:contextualSpacing/>
        <w:jc w:val="both"/>
        <w:rPr>
          <w:i/>
          <w:szCs w:val="28"/>
        </w:rPr>
      </w:pPr>
      <w:r w:rsidRPr="00C901EF">
        <w:rPr>
          <w:i/>
          <w:szCs w:val="28"/>
        </w:rPr>
        <w:t>Наиболее значимые мероприятия:</w:t>
      </w:r>
    </w:p>
    <w:p w:rsidR="00B63E84" w:rsidRPr="005C2567" w:rsidRDefault="00B63E84" w:rsidP="00C901EF">
      <w:pPr>
        <w:ind w:firstLine="284"/>
        <w:contextualSpacing/>
        <w:jc w:val="both"/>
        <w:rPr>
          <w:bCs/>
          <w:szCs w:val="28"/>
        </w:rPr>
      </w:pPr>
      <w:r w:rsidRPr="005C2567">
        <w:rPr>
          <w:bCs/>
          <w:szCs w:val="28"/>
        </w:rPr>
        <w:t>1) Театрализованная  постановка «Как две сестрицы, Землица и Водица, Кикимору уму-разуму учили»;</w:t>
      </w:r>
    </w:p>
    <w:p w:rsidR="00B63E84" w:rsidRPr="005C2567" w:rsidRDefault="00B63E84" w:rsidP="00C901EF">
      <w:pPr>
        <w:ind w:firstLine="284"/>
        <w:jc w:val="both"/>
        <w:rPr>
          <w:color w:val="000000"/>
          <w:sz w:val="24"/>
          <w:szCs w:val="24"/>
        </w:rPr>
      </w:pPr>
      <w:r w:rsidRPr="005C2567">
        <w:rPr>
          <w:bCs/>
          <w:szCs w:val="28"/>
        </w:rPr>
        <w:t xml:space="preserve">2) </w:t>
      </w:r>
      <w:r w:rsidRPr="005C2567">
        <w:rPr>
          <w:color w:val="000000"/>
          <w:szCs w:val="28"/>
        </w:rPr>
        <w:t>Театрализованная постановка по  В.Астафьеву «Мать и солдат»</w:t>
      </w:r>
      <w:r w:rsidRPr="005C2567">
        <w:rPr>
          <w:color w:val="000000"/>
          <w:sz w:val="24"/>
          <w:szCs w:val="24"/>
        </w:rPr>
        <w:t>;</w:t>
      </w:r>
    </w:p>
    <w:p w:rsidR="00B63E84" w:rsidRPr="005C2567" w:rsidRDefault="00B63E84" w:rsidP="00C901EF">
      <w:pPr>
        <w:ind w:firstLine="284"/>
        <w:contextualSpacing/>
        <w:jc w:val="both"/>
        <w:rPr>
          <w:color w:val="000000"/>
          <w:szCs w:val="28"/>
        </w:rPr>
      </w:pPr>
      <w:r w:rsidRPr="005C2567">
        <w:rPr>
          <w:color w:val="000000"/>
          <w:szCs w:val="28"/>
        </w:rPr>
        <w:t xml:space="preserve">3) Постановка пьесы С. Михалкова «Зайка-зазнайка». </w:t>
      </w:r>
    </w:p>
    <w:p w:rsidR="00B63E84" w:rsidRPr="005C2567" w:rsidRDefault="00B63E84" w:rsidP="00C901EF">
      <w:pPr>
        <w:ind w:firstLine="284"/>
        <w:jc w:val="both"/>
        <w:rPr>
          <w:color w:val="000000"/>
          <w:sz w:val="24"/>
          <w:szCs w:val="24"/>
        </w:rPr>
      </w:pPr>
    </w:p>
    <w:p w:rsidR="009F71D3" w:rsidRDefault="009F71D3" w:rsidP="00C901EF">
      <w:pPr>
        <w:tabs>
          <w:tab w:val="left" w:pos="1083"/>
        </w:tabs>
        <w:ind w:firstLine="284"/>
        <w:jc w:val="both"/>
        <w:rPr>
          <w:szCs w:val="28"/>
        </w:rPr>
      </w:pPr>
      <w:r>
        <w:rPr>
          <w:szCs w:val="28"/>
        </w:rPr>
        <w:t>С 1997 года в Новопестеревской библиотеке организован и действует клуб любителей книги «Книгочей». Девиз «Книга – это праздник, светлый и прекрасный!» цель – объединение подростков с 12 по 16 лет с общими интересами и увлечениями, организация культурного досуга. В рамках клуба для молодёжи прошли</w:t>
      </w:r>
      <w:proofErr w:type="gramStart"/>
      <w:r>
        <w:rPr>
          <w:szCs w:val="28"/>
        </w:rPr>
        <w:t xml:space="preserve"> :</w:t>
      </w:r>
      <w:proofErr w:type="gramEnd"/>
    </w:p>
    <w:p w:rsidR="009F71D3" w:rsidRDefault="009F71D3" w:rsidP="00C901EF">
      <w:pPr>
        <w:tabs>
          <w:tab w:val="left" w:pos="1083"/>
        </w:tabs>
        <w:ind w:firstLine="284"/>
        <w:jc w:val="both"/>
        <w:rPr>
          <w:szCs w:val="28"/>
        </w:rPr>
      </w:pPr>
      <w:r>
        <w:rPr>
          <w:szCs w:val="28"/>
        </w:rPr>
        <w:t xml:space="preserve">      11.01.2013 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дню российской печати для подростков и молодёжи (пос. 10 чел.)</w:t>
      </w:r>
    </w:p>
    <w:p w:rsidR="009F71D3" w:rsidRDefault="009F71D3" w:rsidP="00C901EF">
      <w:pPr>
        <w:tabs>
          <w:tab w:val="left" w:pos="1083"/>
        </w:tabs>
        <w:ind w:firstLine="284"/>
        <w:jc w:val="both"/>
        <w:rPr>
          <w:szCs w:val="28"/>
        </w:rPr>
      </w:pPr>
      <w:r>
        <w:rPr>
          <w:szCs w:val="28"/>
        </w:rPr>
        <w:t xml:space="preserve">      18.06.2013  «Книжные красавицы» выставка-обзор о литературных женских образах Бунина, Есенина, Блока, Некрасова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ос. 19 чел.)</w:t>
      </w:r>
    </w:p>
    <w:p w:rsidR="009F71D3" w:rsidRDefault="009F71D3" w:rsidP="00C901EF">
      <w:pPr>
        <w:tabs>
          <w:tab w:val="left" w:pos="1083"/>
        </w:tabs>
        <w:ind w:firstLine="284"/>
        <w:jc w:val="both"/>
        <w:rPr>
          <w:szCs w:val="28"/>
        </w:rPr>
      </w:pPr>
      <w:r>
        <w:rPr>
          <w:szCs w:val="28"/>
        </w:rPr>
        <w:t xml:space="preserve">      12.07.2013  к 85-летию В. Пикуля выставка – обзор «Знаток русской ист</w:t>
      </w:r>
      <w:r w:rsidR="000B2DC4">
        <w:rPr>
          <w:szCs w:val="28"/>
        </w:rPr>
        <w:t>ории» познакомила с жизнью и т</w:t>
      </w:r>
      <w:r>
        <w:rPr>
          <w:szCs w:val="28"/>
        </w:rPr>
        <w:t>в</w:t>
      </w:r>
      <w:r w:rsidR="000B2DC4">
        <w:rPr>
          <w:szCs w:val="28"/>
        </w:rPr>
        <w:t>орчеств</w:t>
      </w:r>
      <w:r>
        <w:rPr>
          <w:szCs w:val="28"/>
        </w:rPr>
        <w:t>ом писателя (пос. 9 чел.)</w:t>
      </w:r>
    </w:p>
    <w:p w:rsidR="000B2DC4" w:rsidRDefault="000B2DC4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</w:p>
    <w:p w:rsidR="00E73CAA" w:rsidRPr="000B2DC4" w:rsidRDefault="000B2DC4" w:rsidP="00C901EF">
      <w:pPr>
        <w:pStyle w:val="210"/>
        <w:spacing w:after="0"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 2013 году в Модельной библиотеке был создан клуб «Поколение </w:t>
      </w:r>
      <w:r>
        <w:rPr>
          <w:szCs w:val="28"/>
          <w:lang w:val="en-US"/>
        </w:rPr>
        <w:t>NEXT</w:t>
      </w:r>
      <w:r>
        <w:rPr>
          <w:szCs w:val="28"/>
        </w:rPr>
        <w:t xml:space="preserve">» для учащихся 10-11 классов. Сюда приходят те, кому интересно как рождается фильм, создается электронная презентация, как обрабатываются фотографии на компьютере. Сначала ребята знакомились с программами </w:t>
      </w:r>
      <w:r>
        <w:rPr>
          <w:szCs w:val="28"/>
          <w:lang w:val="en-US"/>
        </w:rPr>
        <w:t>Publisher</w:t>
      </w:r>
      <w:r w:rsidRPr="000B2DC4">
        <w:rPr>
          <w:szCs w:val="28"/>
        </w:rPr>
        <w:t xml:space="preserve">? </w:t>
      </w:r>
      <w:proofErr w:type="gramStart"/>
      <w:r>
        <w:rPr>
          <w:szCs w:val="28"/>
          <w:lang w:val="en-US"/>
        </w:rPr>
        <w:t>PowerPoint</w:t>
      </w:r>
      <w:r>
        <w:rPr>
          <w:szCs w:val="28"/>
        </w:rPr>
        <w:t>,</w:t>
      </w:r>
      <w:r w:rsidRPr="000B2DC4">
        <w:rPr>
          <w:szCs w:val="28"/>
        </w:rPr>
        <w:t xml:space="preserve"> </w:t>
      </w:r>
      <w:r>
        <w:rPr>
          <w:szCs w:val="28"/>
          <w:lang w:val="en-US"/>
        </w:rPr>
        <w:t>Movie</w:t>
      </w:r>
      <w:r w:rsidRPr="000B2DC4">
        <w:rPr>
          <w:szCs w:val="28"/>
        </w:rPr>
        <w:t xml:space="preserve"> </w:t>
      </w:r>
      <w:r>
        <w:rPr>
          <w:szCs w:val="28"/>
          <w:lang w:val="en-US"/>
        </w:rPr>
        <w:t>Maker</w:t>
      </w:r>
      <w:r>
        <w:rPr>
          <w:szCs w:val="28"/>
        </w:rPr>
        <w:t>, затем пробовали создавать свои небольшие презентации.</w:t>
      </w:r>
      <w:proofErr w:type="gramEnd"/>
      <w:r>
        <w:rPr>
          <w:szCs w:val="28"/>
        </w:rPr>
        <w:t xml:space="preserve"> Занятия проводятся 1 раз в месяц по 2-3 часа. Ребята принимали участие в создании листовок к акции «Деревья – памятники живой природы», электронной презентации к районному конкурсу «Мир, в котором я жи</w:t>
      </w:r>
      <w:r w:rsidR="007704C2">
        <w:rPr>
          <w:szCs w:val="28"/>
        </w:rPr>
        <w:t xml:space="preserve">ву» по экологии и сами создали </w:t>
      </w:r>
      <w:r>
        <w:rPr>
          <w:szCs w:val="28"/>
        </w:rPr>
        <w:t>историю</w:t>
      </w:r>
      <w:r w:rsidR="007704C2">
        <w:rPr>
          <w:szCs w:val="28"/>
        </w:rPr>
        <w:t xml:space="preserve"> своего класса кадетского корпуса.</w:t>
      </w:r>
    </w:p>
    <w:p w:rsidR="00B729C3" w:rsidRPr="002C05E9" w:rsidRDefault="00B729C3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Выставочная деятельность</w:t>
      </w:r>
    </w:p>
    <w:p w:rsidR="00B729C3" w:rsidRPr="002C05E9" w:rsidRDefault="00B729C3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lastRenderedPageBreak/>
        <w:t>Общее количество выставок для молодежи, виды выставок, опишите самые интересные выставки.</w:t>
      </w:r>
    </w:p>
    <w:p w:rsidR="00B729C3" w:rsidRPr="002C05E9" w:rsidRDefault="00B729C3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Всего в библиотеках района было для молодежи оформлено – </w:t>
      </w:r>
      <w:r w:rsidR="00933F4C" w:rsidRPr="00933F4C">
        <w:rPr>
          <w:szCs w:val="28"/>
        </w:rPr>
        <w:t>87</w:t>
      </w:r>
      <w:r w:rsidRPr="00933F4C">
        <w:rPr>
          <w:szCs w:val="28"/>
        </w:rPr>
        <w:t xml:space="preserve"> </w:t>
      </w:r>
      <w:r w:rsidRPr="002C05E9">
        <w:rPr>
          <w:szCs w:val="28"/>
        </w:rPr>
        <w:t>выставки</w:t>
      </w:r>
    </w:p>
    <w:p w:rsidR="00B729C3" w:rsidRPr="002C05E9" w:rsidRDefault="00B729C3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Разного содержания.</w:t>
      </w:r>
    </w:p>
    <w:p w:rsidR="008A1938" w:rsidRPr="00476CF6" w:rsidRDefault="000A5C6E" w:rsidP="00C901EF">
      <w:pPr>
        <w:ind w:firstLine="284"/>
        <w:jc w:val="both"/>
        <w:rPr>
          <w:color w:val="FF0000"/>
          <w:szCs w:val="28"/>
        </w:rPr>
      </w:pPr>
      <w:r w:rsidRPr="000A5C6E">
        <w:rPr>
          <w:szCs w:val="28"/>
        </w:rPr>
        <w:t xml:space="preserve">В феврале </w:t>
      </w:r>
      <w:r>
        <w:rPr>
          <w:szCs w:val="28"/>
        </w:rPr>
        <w:t>к Году охраны окружающей среды в Модельной библиотеке организовали необычную выставку «Книжную</w:t>
      </w:r>
      <w:proofErr w:type="gramStart"/>
      <w:r>
        <w:rPr>
          <w:szCs w:val="28"/>
        </w:rPr>
        <w:t xml:space="preserve"> Э</w:t>
      </w:r>
      <w:proofErr w:type="gramEnd"/>
      <w:r>
        <w:rPr>
          <w:szCs w:val="28"/>
        </w:rPr>
        <w:t>ко</w:t>
      </w:r>
      <w:r w:rsidR="00EA4F69">
        <w:rPr>
          <w:szCs w:val="28"/>
        </w:rPr>
        <w:t xml:space="preserve"> </w:t>
      </w:r>
      <w:r>
        <w:rPr>
          <w:szCs w:val="28"/>
        </w:rPr>
        <w:t>- аллею». Это дорожка, вдоль которой стоят лавочки и вместо деревьев книги на тему экологии. Чтобы отразить название выставки, и оно удачно вписалось, придумали ворота из белого ватмана. Потом, когда все составили, стало понятно, что чего-то не хватает. Фонарей! Сделали чудесные фонарные столбы. Потом пришла идея с резными кустами и на них высказывания известных людей в защиту природы. Вот тогда книжная эко – аллея пришла к своему логическому завершению. После того,  как выставили фотографии этой выставки</w:t>
      </w:r>
      <w:r w:rsidR="00B52493">
        <w:rPr>
          <w:szCs w:val="28"/>
        </w:rPr>
        <w:t xml:space="preserve"> на сайт</w:t>
      </w:r>
      <w:r>
        <w:rPr>
          <w:szCs w:val="28"/>
        </w:rPr>
        <w:t>, было получено</w:t>
      </w:r>
      <w:r w:rsidR="00B52493">
        <w:rPr>
          <w:szCs w:val="28"/>
        </w:rPr>
        <w:t xml:space="preserve"> очень много положительных отзывов.</w:t>
      </w:r>
    </w:p>
    <w:p w:rsidR="009C79AE" w:rsidRDefault="00EA4F69" w:rsidP="00C901EF">
      <w:pPr>
        <w:ind w:firstLine="284"/>
        <w:jc w:val="both"/>
        <w:rPr>
          <w:szCs w:val="28"/>
        </w:rPr>
      </w:pPr>
      <w:r>
        <w:rPr>
          <w:szCs w:val="28"/>
        </w:rPr>
        <w:t>Книжная выставка «Портрет в деталях» была оформлена в Модельной библиотеке» к встрече с участниками локальных войн «Никто не создан для войны», которая привлекла внимание, как ребят,  так и девушек. На выставке были представлены личные вещи солдат уволенных в запас в разные года: кители, голубые береты, солдатские альбомы, старые фотографии, письма домой, значки и знаки отличия. Ребята долго рассматривали эти семейные реликвии, которые бережно хранятся и передаются из поколения в поколение.</w:t>
      </w:r>
    </w:p>
    <w:p w:rsidR="00C901EF" w:rsidRDefault="00C901EF" w:rsidP="00C901EF">
      <w:pPr>
        <w:tabs>
          <w:tab w:val="num" w:pos="-741"/>
        </w:tabs>
        <w:ind w:firstLine="284"/>
        <w:jc w:val="both"/>
        <w:rPr>
          <w:b/>
          <w:szCs w:val="28"/>
        </w:rPr>
      </w:pPr>
    </w:p>
    <w:p w:rsidR="001F2D53" w:rsidRPr="002C05E9" w:rsidRDefault="001F2D53" w:rsidP="00C901EF">
      <w:pPr>
        <w:tabs>
          <w:tab w:val="num" w:pos="-741"/>
        </w:tabs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5. Индивидуальная работа с читателями юношеского возраста</w:t>
      </w:r>
    </w:p>
    <w:p w:rsidR="001F2D53" w:rsidRDefault="001F2D53" w:rsidP="00C901EF">
      <w:pPr>
        <w:tabs>
          <w:tab w:val="num" w:pos="-741"/>
        </w:tabs>
        <w:ind w:firstLine="284"/>
        <w:jc w:val="both"/>
        <w:rPr>
          <w:color w:val="000000"/>
          <w:szCs w:val="28"/>
        </w:rPr>
      </w:pPr>
      <w:r w:rsidRPr="002C05E9">
        <w:rPr>
          <w:b/>
          <w:szCs w:val="28"/>
        </w:rPr>
        <w:tab/>
      </w:r>
      <w:r>
        <w:rPr>
          <w:color w:val="000000"/>
          <w:szCs w:val="28"/>
        </w:rPr>
        <w:t xml:space="preserve">  </w:t>
      </w:r>
      <w:r w:rsidRPr="002C05E9">
        <w:rPr>
          <w:color w:val="000000"/>
          <w:szCs w:val="28"/>
        </w:rPr>
        <w:t>Юношество - это такая  аудитория, к которой нужен особый подход, так как они самостоятельные, в основном состоявшиеся уже личности. Поэтому литературу,  которую им рекомендуем,  обязательно подбираем,  учитывая  их интерес.  И ни в коем случае нельзя давить на них, так как это</w:t>
      </w:r>
      <w:r w:rsidRPr="002C05E9">
        <w:rPr>
          <w:b/>
          <w:color w:val="000000"/>
          <w:szCs w:val="28"/>
        </w:rPr>
        <w:t xml:space="preserve"> вызовет обратную </w:t>
      </w:r>
      <w:r w:rsidRPr="002C05E9">
        <w:rPr>
          <w:color w:val="000000"/>
          <w:szCs w:val="28"/>
        </w:rPr>
        <w:t>реакцию. Всегда стараемся вызвать интерес к той или иной теме, а затем уже привлекать к чтению.  Рекомендательные беседы, беседы психологической, профориентационной направленности.</w:t>
      </w:r>
    </w:p>
    <w:p w:rsidR="00FA63F4" w:rsidRPr="002C05E9" w:rsidRDefault="00FA63F4" w:rsidP="00C901EF">
      <w:pPr>
        <w:pStyle w:val="20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6. Основные направления и формы библиотечного обслуживания специалистов, работающих с юношеством.</w:t>
      </w:r>
    </w:p>
    <w:p w:rsidR="00FA63F4" w:rsidRPr="002C05E9" w:rsidRDefault="00FA63F4" w:rsidP="00C901EF">
      <w:pPr>
        <w:pStyle w:val="20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2C05E9">
        <w:rPr>
          <w:rFonts w:ascii="Times New Roman" w:hAnsi="Times New Roman" w:cs="Times New Roman"/>
          <w:szCs w:val="28"/>
        </w:rPr>
        <w:t xml:space="preserve">Все библиотеки предоставляют имеющиеся  материалы для </w:t>
      </w:r>
      <w:proofErr w:type="gramStart"/>
      <w:r w:rsidRPr="002C05E9">
        <w:rPr>
          <w:rFonts w:ascii="Times New Roman" w:hAnsi="Times New Roman" w:cs="Times New Roman"/>
          <w:szCs w:val="28"/>
        </w:rPr>
        <w:t>специалистов</w:t>
      </w:r>
      <w:proofErr w:type="gramEnd"/>
      <w:r w:rsidRPr="002C05E9">
        <w:rPr>
          <w:rFonts w:ascii="Times New Roman" w:hAnsi="Times New Roman" w:cs="Times New Roman"/>
          <w:szCs w:val="28"/>
        </w:rPr>
        <w:t xml:space="preserve"> работающих с юношеством: книги, буклеты, папки, картотеки, справочники и т.д. </w:t>
      </w:r>
    </w:p>
    <w:p w:rsidR="00B82A83" w:rsidRPr="002C05E9" w:rsidRDefault="00B82A83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7.Библиотечные фонды для юношества.</w:t>
      </w:r>
    </w:p>
    <w:p w:rsidR="00B82A83" w:rsidRPr="002C05E9" w:rsidRDefault="00B82A83" w:rsidP="00C901EF">
      <w:pPr>
        <w:ind w:firstLine="284"/>
        <w:jc w:val="both"/>
        <w:rPr>
          <w:szCs w:val="28"/>
        </w:rPr>
      </w:pPr>
      <w:r>
        <w:rPr>
          <w:szCs w:val="28"/>
        </w:rPr>
        <w:t>7</w:t>
      </w:r>
      <w:r w:rsidRPr="002C05E9">
        <w:rPr>
          <w:szCs w:val="28"/>
        </w:rPr>
        <w:t>.1 Соответствие книжного фонда информационным запросам юношества.</w:t>
      </w:r>
    </w:p>
    <w:p w:rsidR="00B82A83" w:rsidRPr="002C05E9" w:rsidRDefault="00B82A83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2C05E9">
        <w:rPr>
          <w:rFonts w:ascii="Times New Roman" w:hAnsi="Times New Roman" w:cs="Times New Roman"/>
          <w:szCs w:val="28"/>
        </w:rPr>
        <w:t>Книжные фонды для юношества, за исключением разве что Модельной библиотеки очень скудные. Практически все филиалы пользуются «кочующим «фондом».</w:t>
      </w:r>
    </w:p>
    <w:p w:rsidR="00B82A83" w:rsidRPr="002C05E9" w:rsidRDefault="00B82A83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Читатели юношеского возраста пользуются фондами, рассчитанными на взрослое население. Любимыми жанрами молодежи являются фантастика, мистика, неформальная литература с держащим читателя в постоянном </w:t>
      </w:r>
      <w:r w:rsidRPr="002C05E9">
        <w:rPr>
          <w:szCs w:val="28"/>
        </w:rPr>
        <w:lastRenderedPageBreak/>
        <w:t xml:space="preserve">напряжении, непредсказуемым финалом. Девушек интересуют красивые истории о любви, о красивой жизни, о взаимоотношениях  между юношами и девушками и красочные журналы типа «УПС», где много моды и косметики. Молодежь с удовольствием их читает. </w:t>
      </w:r>
    </w:p>
    <w:p w:rsidR="00B82A83" w:rsidRPr="002C05E9" w:rsidRDefault="00AF1576" w:rsidP="00C901EF">
      <w:pPr>
        <w:pStyle w:val="11"/>
        <w:numPr>
          <w:ilvl w:val="0"/>
          <w:numId w:val="4"/>
        </w:numPr>
        <w:ind w:firstLine="284"/>
        <w:jc w:val="both"/>
        <w:rPr>
          <w:szCs w:val="28"/>
        </w:rPr>
      </w:pPr>
      <w:r>
        <w:rPr>
          <w:szCs w:val="28"/>
        </w:rPr>
        <w:t>Мне 15</w:t>
      </w:r>
    </w:p>
    <w:p w:rsidR="00B82A83" w:rsidRPr="002C05E9" w:rsidRDefault="00AF1576" w:rsidP="00C901EF">
      <w:pPr>
        <w:numPr>
          <w:ilvl w:val="0"/>
          <w:numId w:val="4"/>
        </w:numPr>
        <w:ind w:firstLine="284"/>
        <w:jc w:val="both"/>
        <w:rPr>
          <w:szCs w:val="28"/>
        </w:rPr>
      </w:pPr>
      <w:r>
        <w:rPr>
          <w:szCs w:val="28"/>
        </w:rPr>
        <w:t>В мире науки</w:t>
      </w:r>
    </w:p>
    <w:p w:rsidR="00B82A83" w:rsidRPr="002C05E9" w:rsidRDefault="00B82A83" w:rsidP="00C901EF">
      <w:pPr>
        <w:numPr>
          <w:ilvl w:val="0"/>
          <w:numId w:val="4"/>
        </w:numPr>
        <w:ind w:firstLine="284"/>
        <w:jc w:val="both"/>
        <w:rPr>
          <w:szCs w:val="28"/>
        </w:rPr>
      </w:pPr>
      <w:r w:rsidRPr="002C05E9">
        <w:rPr>
          <w:szCs w:val="28"/>
        </w:rPr>
        <w:t>Тесты</w:t>
      </w:r>
    </w:p>
    <w:p w:rsidR="00B82A83" w:rsidRPr="002C05E9" w:rsidRDefault="00B82A83" w:rsidP="00C901EF">
      <w:pPr>
        <w:numPr>
          <w:ilvl w:val="0"/>
          <w:numId w:val="4"/>
        </w:numPr>
        <w:ind w:firstLine="284"/>
        <w:jc w:val="both"/>
        <w:rPr>
          <w:szCs w:val="28"/>
        </w:rPr>
      </w:pPr>
      <w:r w:rsidRPr="002C05E9">
        <w:rPr>
          <w:szCs w:val="28"/>
        </w:rPr>
        <w:t>Наш вернисаж</w:t>
      </w:r>
    </w:p>
    <w:p w:rsidR="00082593" w:rsidRDefault="00AF1576" w:rsidP="00C901EF">
      <w:pPr>
        <w:numPr>
          <w:ilvl w:val="0"/>
          <w:numId w:val="4"/>
        </w:numPr>
        <w:ind w:firstLine="284"/>
        <w:jc w:val="both"/>
        <w:rPr>
          <w:szCs w:val="28"/>
        </w:rPr>
      </w:pPr>
      <w:r>
        <w:rPr>
          <w:szCs w:val="28"/>
          <w:lang w:val="en-US"/>
        </w:rPr>
        <w:t>Geo</w:t>
      </w:r>
    </w:p>
    <w:p w:rsidR="00B82A83" w:rsidRPr="00082593" w:rsidRDefault="00B82A83" w:rsidP="00C901EF">
      <w:pPr>
        <w:ind w:left="142" w:firstLine="284"/>
        <w:jc w:val="both"/>
        <w:rPr>
          <w:szCs w:val="28"/>
        </w:rPr>
      </w:pPr>
      <w:r w:rsidRPr="00082593">
        <w:rPr>
          <w:szCs w:val="28"/>
        </w:rPr>
        <w:t>7.2. Наиболее популярные у читателей юношеского возраста книги и авторы (не более 10)</w:t>
      </w:r>
    </w:p>
    <w:p w:rsidR="00B82A83" w:rsidRPr="00AE406B" w:rsidRDefault="00B82A83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 xml:space="preserve">Наибольшей популярностью у читателей юношеского возраста пользуются авторы: </w:t>
      </w:r>
      <w:r w:rsidR="00AE406B">
        <w:rPr>
          <w:szCs w:val="28"/>
        </w:rPr>
        <w:t>Фантастические романы серии «</w:t>
      </w:r>
      <w:proofErr w:type="spellStart"/>
      <w:r w:rsidR="00AE406B">
        <w:rPr>
          <w:szCs w:val="28"/>
        </w:rPr>
        <w:t>Сталкер</w:t>
      </w:r>
      <w:proofErr w:type="spellEnd"/>
      <w:r w:rsidR="00AE406B">
        <w:rPr>
          <w:szCs w:val="28"/>
        </w:rPr>
        <w:t>», Н. Перумов «Кольцо тьмы», С. Кинг «Ловец снов», А. Знаменская «Пока живу, люблю</w:t>
      </w:r>
      <w:r w:rsidR="009F010E">
        <w:rPr>
          <w:szCs w:val="28"/>
        </w:rPr>
        <w:t>», К. Грей «Звездная ночь».</w:t>
      </w:r>
    </w:p>
    <w:p w:rsidR="00B82A83" w:rsidRPr="002C05E9" w:rsidRDefault="00B82A83" w:rsidP="00C901EF">
      <w:pPr>
        <w:ind w:firstLine="284"/>
        <w:jc w:val="both"/>
        <w:rPr>
          <w:spacing w:val="-4"/>
          <w:szCs w:val="28"/>
        </w:rPr>
      </w:pPr>
      <w:r>
        <w:rPr>
          <w:spacing w:val="-4"/>
          <w:szCs w:val="28"/>
        </w:rPr>
        <w:t>7</w:t>
      </w:r>
      <w:r w:rsidRPr="002C05E9">
        <w:rPr>
          <w:spacing w:val="-4"/>
          <w:szCs w:val="28"/>
        </w:rPr>
        <w:t xml:space="preserve">.3. Перечислите темы и отдельные книги, получившие наибольшее количество отказов (по запросам юношества). </w:t>
      </w:r>
    </w:p>
    <w:p w:rsidR="00B82A83" w:rsidRPr="002C05E9" w:rsidRDefault="00B82A83" w:rsidP="00C901EF">
      <w:p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 xml:space="preserve">Отказы были в основном по классике из-за </w:t>
      </w:r>
      <w:proofErr w:type="spellStart"/>
      <w:r w:rsidRPr="002C05E9">
        <w:rPr>
          <w:spacing w:val="-4"/>
          <w:szCs w:val="28"/>
        </w:rPr>
        <w:t>экземплярности</w:t>
      </w:r>
      <w:proofErr w:type="spellEnd"/>
      <w:r w:rsidRPr="002C05E9">
        <w:rPr>
          <w:spacing w:val="-4"/>
          <w:szCs w:val="28"/>
        </w:rPr>
        <w:t xml:space="preserve"> </w:t>
      </w:r>
    </w:p>
    <w:p w:rsidR="00B82A83" w:rsidRPr="002C05E9" w:rsidRDefault="00B82A83" w:rsidP="00C901EF">
      <w:pPr>
        <w:numPr>
          <w:ilvl w:val="0"/>
          <w:numId w:val="5"/>
        </w:num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>Пушкин</w:t>
      </w:r>
    </w:p>
    <w:p w:rsidR="00B82A83" w:rsidRPr="002C05E9" w:rsidRDefault="00B82A83" w:rsidP="00C901EF">
      <w:pPr>
        <w:numPr>
          <w:ilvl w:val="0"/>
          <w:numId w:val="5"/>
        </w:num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>Гоголь</w:t>
      </w:r>
    </w:p>
    <w:p w:rsidR="00B82A83" w:rsidRPr="002C05E9" w:rsidRDefault="00B82A83" w:rsidP="00C901EF">
      <w:pPr>
        <w:numPr>
          <w:ilvl w:val="0"/>
          <w:numId w:val="5"/>
        </w:num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>Чехов</w:t>
      </w:r>
    </w:p>
    <w:p w:rsidR="00B82A83" w:rsidRPr="002C05E9" w:rsidRDefault="00B82A83" w:rsidP="00C901EF">
      <w:pPr>
        <w:numPr>
          <w:ilvl w:val="0"/>
          <w:numId w:val="5"/>
        </w:num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>Крылов</w:t>
      </w:r>
    </w:p>
    <w:p w:rsidR="00B82A83" w:rsidRPr="002C05E9" w:rsidRDefault="00B82A83" w:rsidP="00C901EF">
      <w:pPr>
        <w:numPr>
          <w:ilvl w:val="0"/>
          <w:numId w:val="5"/>
        </w:num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>Достоевский</w:t>
      </w:r>
    </w:p>
    <w:p w:rsidR="00B82A83" w:rsidRPr="002C05E9" w:rsidRDefault="00B82A83" w:rsidP="00C901EF">
      <w:pPr>
        <w:numPr>
          <w:ilvl w:val="0"/>
          <w:numId w:val="5"/>
        </w:numPr>
        <w:ind w:firstLine="284"/>
        <w:jc w:val="both"/>
        <w:rPr>
          <w:spacing w:val="-4"/>
          <w:szCs w:val="28"/>
        </w:rPr>
      </w:pPr>
      <w:r w:rsidRPr="002C05E9">
        <w:rPr>
          <w:spacing w:val="-4"/>
          <w:szCs w:val="28"/>
        </w:rPr>
        <w:t>Поэты серебряного века</w:t>
      </w:r>
    </w:p>
    <w:p w:rsidR="00082593" w:rsidRPr="00082593" w:rsidRDefault="00082593" w:rsidP="00C901EF">
      <w:pPr>
        <w:pStyle w:val="a9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593">
        <w:rPr>
          <w:rFonts w:ascii="Times New Roman" w:hAnsi="Times New Roman" w:cs="Times New Roman"/>
          <w:sz w:val="28"/>
          <w:szCs w:val="28"/>
        </w:rPr>
        <w:t>Монеты и банкноты России</w:t>
      </w:r>
    </w:p>
    <w:p w:rsidR="00082593" w:rsidRPr="00082593" w:rsidRDefault="00082593" w:rsidP="00C901EF">
      <w:pPr>
        <w:pStyle w:val="a9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593">
        <w:rPr>
          <w:rFonts w:ascii="Times New Roman" w:hAnsi="Times New Roman" w:cs="Times New Roman"/>
          <w:sz w:val="28"/>
          <w:szCs w:val="28"/>
        </w:rPr>
        <w:t>Спортсмены Кузбасса</w:t>
      </w:r>
    </w:p>
    <w:p w:rsidR="00B82A83" w:rsidRPr="00082593" w:rsidRDefault="00082593" w:rsidP="00C901EF">
      <w:pPr>
        <w:pStyle w:val="a9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593">
        <w:rPr>
          <w:rFonts w:ascii="Times New Roman" w:hAnsi="Times New Roman" w:cs="Times New Roman"/>
          <w:sz w:val="28"/>
          <w:szCs w:val="28"/>
        </w:rPr>
        <w:t>Массаж</w:t>
      </w:r>
    </w:p>
    <w:p w:rsidR="00B82A83" w:rsidRPr="001063D6" w:rsidRDefault="00B82A83" w:rsidP="00C901EF">
      <w:pPr>
        <w:ind w:firstLine="284"/>
        <w:jc w:val="both"/>
        <w:rPr>
          <w:spacing w:val="-4"/>
          <w:szCs w:val="28"/>
        </w:rPr>
      </w:pPr>
      <w:r w:rsidRPr="00B173CB">
        <w:rPr>
          <w:color w:val="FF0000"/>
          <w:spacing w:val="-4"/>
          <w:szCs w:val="28"/>
        </w:rPr>
        <w:t xml:space="preserve">  </w:t>
      </w:r>
      <w:r w:rsidRPr="00F006CC">
        <w:rPr>
          <w:szCs w:val="28"/>
        </w:rPr>
        <w:t>7.</w:t>
      </w:r>
      <w:r w:rsidRPr="00EB2616">
        <w:rPr>
          <w:szCs w:val="28"/>
        </w:rPr>
        <w:t>4. Укажите сведения о выписанных периодических изданиях для юношества.</w:t>
      </w:r>
    </w:p>
    <w:p w:rsidR="00B82A83" w:rsidRPr="00B173CB" w:rsidRDefault="00B82A83" w:rsidP="00C901EF">
      <w:pPr>
        <w:ind w:firstLine="284"/>
        <w:jc w:val="both"/>
        <w:rPr>
          <w:color w:val="FF0000"/>
          <w:szCs w:val="28"/>
        </w:rPr>
      </w:pPr>
      <w:r w:rsidRPr="00EB2616">
        <w:rPr>
          <w:szCs w:val="28"/>
        </w:rPr>
        <w:t>Количество наименований и экземпляров, полученных в 201</w:t>
      </w:r>
      <w:r w:rsidR="00B173CB">
        <w:rPr>
          <w:szCs w:val="28"/>
        </w:rPr>
        <w:t>3</w:t>
      </w:r>
      <w:r w:rsidRPr="00EB2616">
        <w:rPr>
          <w:szCs w:val="28"/>
        </w:rPr>
        <w:t xml:space="preserve"> </w:t>
      </w:r>
      <w:r w:rsidRPr="00F006CC">
        <w:rPr>
          <w:szCs w:val="28"/>
        </w:rPr>
        <w:t xml:space="preserve">году. </w:t>
      </w:r>
      <w:bookmarkStart w:id="0" w:name="_GoBack"/>
      <w:r w:rsidR="00F006CC" w:rsidRPr="00707107">
        <w:rPr>
          <w:szCs w:val="28"/>
        </w:rPr>
        <w:t xml:space="preserve">– </w:t>
      </w:r>
      <w:r w:rsidR="00707107" w:rsidRPr="00707107">
        <w:rPr>
          <w:szCs w:val="28"/>
        </w:rPr>
        <w:t>5</w:t>
      </w:r>
      <w:r w:rsidRPr="00707107">
        <w:rPr>
          <w:szCs w:val="28"/>
        </w:rPr>
        <w:t xml:space="preserve"> наименовани</w:t>
      </w:r>
      <w:r w:rsidR="00F006CC" w:rsidRPr="00707107">
        <w:rPr>
          <w:szCs w:val="28"/>
        </w:rPr>
        <w:t>я</w:t>
      </w:r>
      <w:r w:rsidRPr="00707107">
        <w:rPr>
          <w:szCs w:val="28"/>
        </w:rPr>
        <w:t xml:space="preserve"> журналов;  </w:t>
      </w:r>
      <w:r w:rsidR="00707107" w:rsidRPr="00707107">
        <w:rPr>
          <w:szCs w:val="28"/>
        </w:rPr>
        <w:t>60</w:t>
      </w:r>
      <w:r w:rsidRPr="00707107">
        <w:rPr>
          <w:szCs w:val="28"/>
        </w:rPr>
        <w:t xml:space="preserve"> экз.</w:t>
      </w:r>
      <w:bookmarkEnd w:id="0"/>
    </w:p>
    <w:p w:rsidR="00B82A83" w:rsidRPr="00B173CB" w:rsidRDefault="00B82A83" w:rsidP="00C901EF">
      <w:pPr>
        <w:ind w:firstLine="284"/>
        <w:jc w:val="both"/>
        <w:rPr>
          <w:color w:val="FF0000"/>
          <w:szCs w:val="28"/>
        </w:rPr>
      </w:pPr>
      <w:r w:rsidRPr="00F006CC">
        <w:rPr>
          <w:szCs w:val="28"/>
        </w:rPr>
        <w:t>В 1 полугодии 201</w:t>
      </w:r>
      <w:r w:rsidR="00F006CC" w:rsidRPr="00F006CC">
        <w:rPr>
          <w:szCs w:val="28"/>
        </w:rPr>
        <w:t>4</w:t>
      </w:r>
      <w:r w:rsidRPr="00F006CC">
        <w:rPr>
          <w:szCs w:val="28"/>
        </w:rPr>
        <w:t xml:space="preserve"> года – </w:t>
      </w:r>
      <w:r w:rsidR="00F006CC" w:rsidRPr="00F006CC">
        <w:rPr>
          <w:szCs w:val="28"/>
        </w:rPr>
        <w:t>Мне 15, Тайны звезд</w:t>
      </w:r>
    </w:p>
    <w:p w:rsidR="00DA7FFC" w:rsidRPr="002C05E9" w:rsidRDefault="00DA7FFC" w:rsidP="00C901EF">
      <w:pPr>
        <w:ind w:firstLine="284"/>
        <w:jc w:val="both"/>
        <w:rPr>
          <w:b/>
          <w:szCs w:val="28"/>
        </w:rPr>
      </w:pPr>
      <w:r w:rsidRPr="002C05E9">
        <w:rPr>
          <w:b/>
          <w:szCs w:val="28"/>
        </w:rPr>
        <w:t>8. Информационное обслуживание юношества.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Юношество наряду с остальными категориями пользователей пользуются всеми услугами библиотек: это книжные фонды, периодика, компьютерные услуги, картотеки, тематические папки.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Информационными базами данных для молодежи, по-прежнему, являются тематические папки и картотеки. Основные темы: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-«Экология»;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-«Экология Кузбасса»;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-«Краеведение»;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-«Литературоведение»;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-«Профориентация»;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lastRenderedPageBreak/>
        <w:t>-«Право и закон».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Пополнение информации осуществляется за счет периодики и приобретения книг. В отчетном году наибольшим спросом пользовались картотеки: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-«Кузбасс литературный»;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-«Экология края»;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-«Литературный мир»;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-«Правовая консультация»;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-«Новое в законодательстве»;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-«Социальный портрет страны».</w:t>
      </w:r>
    </w:p>
    <w:p w:rsidR="00DA7FFC" w:rsidRPr="00C901EF" w:rsidRDefault="00DA7FFC" w:rsidP="00C901EF">
      <w:pPr>
        <w:ind w:firstLine="284"/>
        <w:jc w:val="both"/>
        <w:rPr>
          <w:b/>
          <w:szCs w:val="28"/>
        </w:rPr>
      </w:pPr>
      <w:r w:rsidRPr="002C05E9">
        <w:rPr>
          <w:szCs w:val="28"/>
        </w:rPr>
        <w:tab/>
      </w:r>
      <w:r w:rsidRPr="002C05E9">
        <w:rPr>
          <w:szCs w:val="28"/>
        </w:rPr>
        <w:tab/>
      </w:r>
      <w:r w:rsidRPr="00C901EF">
        <w:rPr>
          <w:b/>
          <w:szCs w:val="28"/>
        </w:rPr>
        <w:t>Тематические папки: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b/>
          <w:szCs w:val="28"/>
        </w:rPr>
        <w:tab/>
      </w:r>
      <w:r w:rsidRPr="002C05E9">
        <w:rPr>
          <w:szCs w:val="28"/>
        </w:rPr>
        <w:t>-«Ровесники»;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-«Моя пленительная муза»;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-«Наши кумиры»;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-«Тесты»;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«Уроки нравственности»;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-«У книжной полки»;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-«Родное слово»;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-«Познай самого себя»;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-«Наш вернисаж»;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-«Тебе, абитуриент»;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>-«Его величество человек» и др.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ab/>
        <w:t xml:space="preserve">Библиотеки собирают и хранят  документы местных органов власти, отражающие деятельность местного сообщества. 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Проводятся дни информации по профориентации.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Дни информации по правовым вопросам.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Библиотечно-библиографические уроки для старшеклассников.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Оформление буклетов и листовок о вреде курения, об адресах помощи подросткам,  «10 заповедей для современной молодежи».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Одной из наиболее практикуемых форм информационной поддержки молодежи,  является оформление и использование в работе книжных выставок, проведение обзоров новых книг и журналов.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Информирование о поступившей литературе через выставки и мероприятия позволяет проследить эффективность такой работы.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Делаются объявления в школе о поступившей литературе.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Библиотеки оформляют подписку на периодические издания для молодежи, но её очень мало, поэтому удовлетворить все запросы невозможн</w:t>
      </w:r>
      <w:r>
        <w:rPr>
          <w:szCs w:val="28"/>
        </w:rPr>
        <w:t xml:space="preserve">о. </w:t>
      </w:r>
      <w:r w:rsidRPr="002C05E9">
        <w:rPr>
          <w:szCs w:val="28"/>
        </w:rPr>
        <w:t>В более крупных библиотеках хороший справочный фонд: словари, энциклопедии, справочники. И опять следует отметить, что выручает наш «кочующий фонд» - у библиотекарей есть возможность брать книги из этого фонда, выдавать своим пользователям, выполнять запросы, справки.</w:t>
      </w:r>
    </w:p>
    <w:p w:rsidR="00DA7FFC" w:rsidRPr="002C05E9" w:rsidRDefault="00DA7FFC" w:rsidP="00C901EF">
      <w:pPr>
        <w:ind w:firstLine="284"/>
        <w:jc w:val="both"/>
        <w:rPr>
          <w:szCs w:val="28"/>
        </w:rPr>
      </w:pPr>
    </w:p>
    <w:p w:rsidR="00DA7FFC" w:rsidRPr="002C05E9" w:rsidRDefault="00DA7FFC" w:rsidP="00C901EF">
      <w:pPr>
        <w:tabs>
          <w:tab w:val="left" w:pos="-1197"/>
        </w:tabs>
        <w:ind w:firstLine="284"/>
        <w:jc w:val="both"/>
        <w:rPr>
          <w:color w:val="000000"/>
          <w:szCs w:val="28"/>
        </w:rPr>
      </w:pPr>
      <w:r w:rsidRPr="002C05E9">
        <w:rPr>
          <w:b/>
          <w:color w:val="000000"/>
          <w:szCs w:val="28"/>
        </w:rPr>
        <w:t>8.1.</w:t>
      </w:r>
      <w:r w:rsidRPr="002C05E9">
        <w:rPr>
          <w:color w:val="000000"/>
          <w:szCs w:val="28"/>
        </w:rPr>
        <w:t xml:space="preserve"> В течение года работали как по традиционным</w:t>
      </w:r>
      <w:r>
        <w:rPr>
          <w:color w:val="000000"/>
          <w:szCs w:val="28"/>
        </w:rPr>
        <w:t xml:space="preserve"> формам</w:t>
      </w:r>
      <w:r w:rsidRPr="002C05E9">
        <w:rPr>
          <w:color w:val="000000"/>
          <w:szCs w:val="28"/>
        </w:rPr>
        <w:t>,  годами</w:t>
      </w:r>
    </w:p>
    <w:p w:rsidR="00DA7FFC" w:rsidRPr="002C05E9" w:rsidRDefault="00DA7FFC" w:rsidP="00C901EF">
      <w:pPr>
        <w:tabs>
          <w:tab w:val="left" w:pos="-1197"/>
        </w:tabs>
        <w:ind w:firstLine="284"/>
        <w:jc w:val="both"/>
        <w:rPr>
          <w:color w:val="000000"/>
          <w:szCs w:val="28"/>
        </w:rPr>
      </w:pPr>
      <w:proofErr w:type="gramStart"/>
      <w:r w:rsidRPr="002C05E9">
        <w:rPr>
          <w:color w:val="000000"/>
          <w:szCs w:val="28"/>
        </w:rPr>
        <w:lastRenderedPageBreak/>
        <w:t>наработанным</w:t>
      </w:r>
      <w:r>
        <w:rPr>
          <w:color w:val="000000"/>
          <w:szCs w:val="28"/>
        </w:rPr>
        <w:t>и</w:t>
      </w:r>
      <w:proofErr w:type="gramEnd"/>
      <w:r w:rsidRPr="002C05E9">
        <w:rPr>
          <w:color w:val="000000"/>
          <w:szCs w:val="28"/>
        </w:rPr>
        <w:t>: обзоры новинок, выставки – просмотры, библиографические обзоры,  экскурсии. Так и с использованием новых компьютерных технологий: электронные презентации, виртуальные экскурсии, знакомство с интернет – ресурсами по разным темам, а так же знакомство с базами данных других библиотек.</w:t>
      </w:r>
    </w:p>
    <w:p w:rsidR="00DA7FFC" w:rsidRPr="002C05E9" w:rsidRDefault="00DA7FFC" w:rsidP="00C901EF">
      <w:pPr>
        <w:tabs>
          <w:tab w:val="left" w:pos="-1197"/>
        </w:tabs>
        <w:ind w:firstLine="284"/>
        <w:jc w:val="both"/>
        <w:rPr>
          <w:color w:val="000000"/>
          <w:szCs w:val="28"/>
        </w:rPr>
      </w:pPr>
    </w:p>
    <w:p w:rsidR="00DA7FFC" w:rsidRPr="002C05E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Сервисные услуги:</w:t>
      </w:r>
    </w:p>
    <w:p w:rsidR="00DA7FFC" w:rsidRPr="002C05E9" w:rsidRDefault="00DA7FFC" w:rsidP="00C901EF">
      <w:pPr>
        <w:pStyle w:val="11"/>
        <w:numPr>
          <w:ilvl w:val="0"/>
          <w:numId w:val="6"/>
        </w:numPr>
        <w:ind w:firstLine="284"/>
        <w:jc w:val="both"/>
        <w:rPr>
          <w:szCs w:val="28"/>
        </w:rPr>
      </w:pPr>
      <w:r w:rsidRPr="002C05E9">
        <w:rPr>
          <w:szCs w:val="28"/>
        </w:rPr>
        <w:t>Услуги компьютера (набор текста, титульного листа)</w:t>
      </w:r>
    </w:p>
    <w:p w:rsidR="00DA7FFC" w:rsidRPr="002C05E9" w:rsidRDefault="00DA7FFC" w:rsidP="00C901EF">
      <w:pPr>
        <w:numPr>
          <w:ilvl w:val="0"/>
          <w:numId w:val="6"/>
        </w:numPr>
        <w:ind w:firstLine="284"/>
        <w:jc w:val="both"/>
        <w:rPr>
          <w:szCs w:val="28"/>
        </w:rPr>
      </w:pPr>
      <w:r w:rsidRPr="002C05E9">
        <w:rPr>
          <w:szCs w:val="28"/>
        </w:rPr>
        <w:t>Услуги сети Интернет (выход в сеть, распечатка, копирование информации на электронный носитель).</w:t>
      </w:r>
    </w:p>
    <w:p w:rsidR="00DA7FFC" w:rsidRPr="002C05E9" w:rsidRDefault="00DA7FFC" w:rsidP="00C901EF">
      <w:pPr>
        <w:numPr>
          <w:ilvl w:val="0"/>
          <w:numId w:val="6"/>
        </w:numPr>
        <w:ind w:firstLine="284"/>
        <w:jc w:val="both"/>
        <w:rPr>
          <w:szCs w:val="28"/>
        </w:rPr>
      </w:pPr>
      <w:r w:rsidRPr="002C05E9">
        <w:rPr>
          <w:szCs w:val="28"/>
        </w:rPr>
        <w:t xml:space="preserve">При посещении </w:t>
      </w:r>
      <w:proofErr w:type="spellStart"/>
      <w:r w:rsidRPr="002C05E9">
        <w:rPr>
          <w:szCs w:val="28"/>
        </w:rPr>
        <w:t>обменно</w:t>
      </w:r>
      <w:proofErr w:type="spellEnd"/>
      <w:r w:rsidRPr="002C05E9">
        <w:rPr>
          <w:szCs w:val="28"/>
        </w:rPr>
        <w:t xml:space="preserve"> – резервного фонда в первую очередь обращают внимание на запросы читателей.</w:t>
      </w:r>
    </w:p>
    <w:p w:rsidR="00DA7FFC" w:rsidRDefault="00DA7FFC" w:rsidP="00C901EF">
      <w:pPr>
        <w:numPr>
          <w:ilvl w:val="0"/>
          <w:numId w:val="6"/>
        </w:numPr>
        <w:ind w:firstLine="284"/>
        <w:jc w:val="both"/>
        <w:rPr>
          <w:szCs w:val="28"/>
        </w:rPr>
      </w:pPr>
      <w:r w:rsidRPr="002C05E9">
        <w:rPr>
          <w:szCs w:val="28"/>
        </w:rPr>
        <w:t>Справочные услуги ЭБК.</w:t>
      </w:r>
    </w:p>
    <w:p w:rsidR="000F48C7" w:rsidRDefault="000F48C7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Новые услуги: </w:t>
      </w:r>
    </w:p>
    <w:p w:rsidR="000F48C7" w:rsidRDefault="000F48C7" w:rsidP="00C901EF">
      <w:pPr>
        <w:pStyle w:val="a9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8C7">
        <w:rPr>
          <w:rFonts w:ascii="Times New Roman" w:hAnsi="Times New Roman" w:cs="Times New Roman"/>
          <w:sz w:val="28"/>
          <w:szCs w:val="28"/>
        </w:rPr>
        <w:t xml:space="preserve">Доступ к электронным </w:t>
      </w:r>
      <w:r>
        <w:rPr>
          <w:rFonts w:ascii="Times New Roman" w:hAnsi="Times New Roman" w:cs="Times New Roman"/>
          <w:sz w:val="28"/>
          <w:szCs w:val="28"/>
        </w:rPr>
        <w:t>версиям диссертаций, уникальных редких книг</w:t>
      </w:r>
    </w:p>
    <w:p w:rsidR="000F48C7" w:rsidRDefault="000F48C7" w:rsidP="00C901EF">
      <w:pPr>
        <w:pStyle w:val="a9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справочно – информационному Единому порталу государственных и муниципальных услуг</w:t>
      </w:r>
    </w:p>
    <w:p w:rsidR="000F48C7" w:rsidRDefault="000F48C7" w:rsidP="00C901EF">
      <w:pPr>
        <w:pStyle w:val="a9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экскурсии по знаменитым музеям и памятным местам</w:t>
      </w:r>
    </w:p>
    <w:p w:rsidR="000F48C7" w:rsidRDefault="000F48C7" w:rsidP="00C901EF">
      <w:pPr>
        <w:pStyle w:val="a9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компьютерной грамотности по проекту «Твой курс»</w:t>
      </w:r>
    </w:p>
    <w:p w:rsidR="000F48C7" w:rsidRDefault="000F48C7" w:rsidP="00C901EF">
      <w:pPr>
        <w:pStyle w:val="a9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сводному электронному каталогу библиотек Кузбасса и России</w:t>
      </w:r>
    </w:p>
    <w:p w:rsidR="000F48C7" w:rsidRDefault="000F48C7" w:rsidP="00C901EF">
      <w:pPr>
        <w:pStyle w:val="a9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порталом Госуслуги. </w:t>
      </w:r>
      <w:r w:rsidR="001E648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1E6488" w:rsidRPr="000F48C7" w:rsidRDefault="001E6488" w:rsidP="00C901E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услуги стали возможны в связи с открытием виртуального читального зала.</w:t>
      </w:r>
    </w:p>
    <w:p w:rsidR="00DA7FFC" w:rsidRPr="002C05E9" w:rsidRDefault="00DA7FFC" w:rsidP="00C901EF">
      <w:pPr>
        <w:tabs>
          <w:tab w:val="left" w:pos="142"/>
        </w:tabs>
        <w:ind w:firstLine="284"/>
        <w:jc w:val="both"/>
        <w:rPr>
          <w:szCs w:val="28"/>
        </w:rPr>
      </w:pPr>
      <w:r w:rsidRPr="002C05E9">
        <w:rPr>
          <w:b/>
          <w:szCs w:val="28"/>
        </w:rPr>
        <w:t>8.2</w:t>
      </w:r>
      <w:r w:rsidRPr="002C05E9">
        <w:rPr>
          <w:szCs w:val="28"/>
        </w:rPr>
        <w:t>. Фронтальное (массовое) информирование:</w:t>
      </w:r>
    </w:p>
    <w:p w:rsidR="00DA7FFC" w:rsidRPr="002C05E9" w:rsidRDefault="00DA7FFC" w:rsidP="00C901EF">
      <w:pPr>
        <w:pStyle w:val="20"/>
        <w:tabs>
          <w:tab w:val="left" w:pos="180"/>
          <w:tab w:val="num" w:pos="15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2C05E9">
        <w:rPr>
          <w:rFonts w:ascii="Times New Roman" w:hAnsi="Times New Roman" w:cs="Times New Roman"/>
          <w:szCs w:val="28"/>
        </w:rPr>
        <w:t xml:space="preserve">*выставки новых поступлений, выставки-просмотры  - </w:t>
      </w:r>
      <w:r w:rsidR="0061775B">
        <w:rPr>
          <w:rFonts w:ascii="Times New Roman" w:hAnsi="Times New Roman" w:cs="Times New Roman"/>
          <w:szCs w:val="28"/>
        </w:rPr>
        <w:t>35</w:t>
      </w:r>
    </w:p>
    <w:p w:rsidR="00DA7FFC" w:rsidRPr="002C05E9" w:rsidRDefault="00DA7FFC" w:rsidP="00C901EF">
      <w:pPr>
        <w:pStyle w:val="20"/>
        <w:tabs>
          <w:tab w:val="left" w:pos="180"/>
          <w:tab w:val="num" w:pos="15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2C05E9">
        <w:rPr>
          <w:rFonts w:ascii="Times New Roman" w:hAnsi="Times New Roman" w:cs="Times New Roman"/>
          <w:szCs w:val="28"/>
        </w:rPr>
        <w:t>*библиографические обзоры – 1</w:t>
      </w:r>
      <w:r w:rsidR="0061775B">
        <w:rPr>
          <w:rFonts w:ascii="Times New Roman" w:hAnsi="Times New Roman" w:cs="Times New Roman"/>
          <w:szCs w:val="28"/>
        </w:rPr>
        <w:t>3</w:t>
      </w:r>
      <w:r w:rsidRPr="002C05E9">
        <w:rPr>
          <w:rFonts w:ascii="Times New Roman" w:hAnsi="Times New Roman" w:cs="Times New Roman"/>
          <w:szCs w:val="28"/>
        </w:rPr>
        <w:t>;</w:t>
      </w:r>
    </w:p>
    <w:p w:rsidR="00DA7FFC" w:rsidRPr="002C05E9" w:rsidRDefault="00DA7FFC" w:rsidP="00C901EF">
      <w:pPr>
        <w:pStyle w:val="20"/>
        <w:tabs>
          <w:tab w:val="num" w:pos="668"/>
          <w:tab w:val="num" w:pos="15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Cs w:val="28"/>
        </w:rPr>
      </w:pPr>
      <w:r w:rsidRPr="002C05E9">
        <w:rPr>
          <w:rFonts w:ascii="Times New Roman" w:hAnsi="Times New Roman" w:cs="Times New Roman"/>
          <w:szCs w:val="28"/>
        </w:rPr>
        <w:t>* библиографическая  продукция</w:t>
      </w:r>
      <w:r w:rsidRPr="002C05E9">
        <w:rPr>
          <w:rFonts w:ascii="Times New Roman" w:hAnsi="Times New Roman" w:cs="Times New Roman"/>
          <w:color w:val="FF0000"/>
          <w:szCs w:val="28"/>
        </w:rPr>
        <w:t xml:space="preserve">  </w:t>
      </w:r>
      <w:r w:rsidRPr="002C05E9">
        <w:rPr>
          <w:rFonts w:ascii="Times New Roman" w:hAnsi="Times New Roman" w:cs="Times New Roman"/>
          <w:szCs w:val="28"/>
        </w:rPr>
        <w:t>- 3</w:t>
      </w:r>
      <w:r w:rsidR="0061775B">
        <w:rPr>
          <w:rFonts w:ascii="Times New Roman" w:hAnsi="Times New Roman" w:cs="Times New Roman"/>
          <w:szCs w:val="28"/>
        </w:rPr>
        <w:t>50</w:t>
      </w:r>
      <w:r w:rsidRPr="002C05E9">
        <w:rPr>
          <w:rFonts w:ascii="Times New Roman" w:hAnsi="Times New Roman" w:cs="Times New Roman"/>
          <w:szCs w:val="28"/>
        </w:rPr>
        <w:t>экз.</w:t>
      </w:r>
    </w:p>
    <w:p w:rsidR="00DA7FFC" w:rsidRPr="002C05E9" w:rsidRDefault="00DA7FFC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2C05E9">
        <w:rPr>
          <w:rFonts w:ascii="Times New Roman" w:hAnsi="Times New Roman" w:cs="Times New Roman"/>
          <w:szCs w:val="28"/>
        </w:rPr>
        <w:t xml:space="preserve">*Дни, недели информации - </w:t>
      </w:r>
      <w:r w:rsidR="0061775B">
        <w:rPr>
          <w:rFonts w:ascii="Times New Roman" w:hAnsi="Times New Roman" w:cs="Times New Roman"/>
          <w:szCs w:val="28"/>
        </w:rPr>
        <w:t>3</w:t>
      </w:r>
      <w:r w:rsidRPr="002C05E9">
        <w:rPr>
          <w:rFonts w:ascii="Times New Roman" w:hAnsi="Times New Roman" w:cs="Times New Roman"/>
          <w:szCs w:val="28"/>
        </w:rPr>
        <w:t xml:space="preserve">            </w:t>
      </w:r>
    </w:p>
    <w:p w:rsidR="00CE2B49" w:rsidRDefault="00DA7FFC" w:rsidP="00C901EF">
      <w:pPr>
        <w:ind w:firstLine="284"/>
        <w:jc w:val="both"/>
        <w:rPr>
          <w:szCs w:val="28"/>
        </w:rPr>
      </w:pPr>
      <w:r w:rsidRPr="002C05E9">
        <w:rPr>
          <w:szCs w:val="28"/>
        </w:rPr>
        <w:t>За отчетный 201</w:t>
      </w:r>
      <w:r w:rsidR="00EE63EB">
        <w:rPr>
          <w:szCs w:val="28"/>
        </w:rPr>
        <w:t>3</w:t>
      </w:r>
      <w:r w:rsidRPr="002C05E9">
        <w:rPr>
          <w:szCs w:val="28"/>
        </w:rPr>
        <w:t xml:space="preserve"> год было проведено 1</w:t>
      </w:r>
      <w:r w:rsidR="0061775B">
        <w:rPr>
          <w:szCs w:val="28"/>
        </w:rPr>
        <w:t xml:space="preserve">5 </w:t>
      </w:r>
      <w:proofErr w:type="gramStart"/>
      <w:r w:rsidR="00CE2B49">
        <w:rPr>
          <w:szCs w:val="28"/>
        </w:rPr>
        <w:t>библиографических</w:t>
      </w:r>
      <w:proofErr w:type="gramEnd"/>
      <w:r w:rsidR="00CE2B49">
        <w:rPr>
          <w:szCs w:val="28"/>
        </w:rPr>
        <w:t xml:space="preserve"> обзора.</w:t>
      </w:r>
    </w:p>
    <w:p w:rsidR="00CE2B49" w:rsidRPr="00CE2B49" w:rsidRDefault="00DA7FFC" w:rsidP="00C901EF">
      <w:pPr>
        <w:ind w:firstLine="284"/>
        <w:jc w:val="both"/>
        <w:rPr>
          <w:szCs w:val="28"/>
        </w:rPr>
      </w:pPr>
      <w:r w:rsidRPr="002C05E9">
        <w:rPr>
          <w:color w:val="FF0000"/>
          <w:szCs w:val="28"/>
        </w:rPr>
        <w:t xml:space="preserve"> </w:t>
      </w:r>
      <w:r w:rsidR="00CE2B49" w:rsidRPr="00CE2B49">
        <w:rPr>
          <w:szCs w:val="28"/>
        </w:rPr>
        <w:t>Наиболее удачной формой массового информирования у нас можно считать Рекламные листки. По мере поступления новой литературы, оформляется Рекламный листок с приглашением посетить библиотеку.  Эти листки прикрепляются в общественных местах: почте, магазине, школе, клубе.</w:t>
      </w:r>
    </w:p>
    <w:p w:rsidR="00CE2B49" w:rsidRPr="00CE2B49" w:rsidRDefault="00CE2B49" w:rsidP="00C901EF">
      <w:pPr>
        <w:ind w:firstLine="284"/>
        <w:jc w:val="both"/>
        <w:rPr>
          <w:b/>
          <w:szCs w:val="28"/>
        </w:rPr>
      </w:pPr>
      <w:r w:rsidRPr="00CE2B49">
        <w:rPr>
          <w:b/>
          <w:szCs w:val="28"/>
        </w:rPr>
        <w:t>Образец листка: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 ВНИМАНИЕ! 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>Хорошие новости!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>Уважаемые читатели!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В нашей библиотеке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новое поступление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lastRenderedPageBreak/>
        <w:t xml:space="preserve"> книг. Не упустите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шанс побаловать себя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новинками.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Мы ждем вас в нашей библиотеке 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              с 11 до 18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 xml:space="preserve">     обед с 14 до  15</w:t>
      </w:r>
    </w:p>
    <w:p w:rsidR="00CE2B49" w:rsidRPr="00CE2B49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>выходной: суббота</w:t>
      </w:r>
    </w:p>
    <w:p w:rsidR="00DA7FFC" w:rsidRDefault="00CE2B49" w:rsidP="00C901EF">
      <w:pPr>
        <w:ind w:firstLine="284"/>
        <w:jc w:val="both"/>
        <w:rPr>
          <w:szCs w:val="28"/>
        </w:rPr>
      </w:pPr>
      <w:r w:rsidRPr="00CE2B49">
        <w:rPr>
          <w:szCs w:val="28"/>
        </w:rPr>
        <w:t>А еще можно добавить, что неплохо себя зарекомендовал выпуск и распространение книжных закладок, так в этом году их было выпущено -  32 шт. разной тематики</w:t>
      </w:r>
      <w:r w:rsidR="00EC5E37">
        <w:rPr>
          <w:szCs w:val="28"/>
        </w:rPr>
        <w:t>.</w:t>
      </w:r>
    </w:p>
    <w:p w:rsidR="00EC5E37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На протяжении нескольких лет в Горскинской библиотеке существует выставка «Книжная радуга», на которой выставляются книги для детей и юношества,  привезенные из отдела – комплектования и новые поступления. </w:t>
      </w:r>
    </w:p>
    <w:p w:rsidR="00EC5E37" w:rsidRPr="00C901EF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>За отчетный 2012 год было проведен библиографический обзор п</w:t>
      </w:r>
      <w:r w:rsidRPr="00707350">
        <w:rPr>
          <w:szCs w:val="28"/>
        </w:rPr>
        <w:t>о книжной</w:t>
      </w:r>
      <w:r>
        <w:rPr>
          <w:szCs w:val="28"/>
        </w:rPr>
        <w:t xml:space="preserve"> выставке </w:t>
      </w:r>
      <w:r w:rsidRPr="00C901EF">
        <w:rPr>
          <w:szCs w:val="28"/>
        </w:rPr>
        <w:t>«Мой край капелька России»</w:t>
      </w:r>
      <w:r w:rsidR="007A2A5B" w:rsidRPr="00C901EF">
        <w:rPr>
          <w:szCs w:val="28"/>
        </w:rPr>
        <w:t>,</w:t>
      </w:r>
      <w:r w:rsidRPr="00C901EF">
        <w:rPr>
          <w:szCs w:val="28"/>
        </w:rPr>
        <w:t xml:space="preserve"> был поведен обзор «О родной земле с любовью», провели викторину – прогулку  «Село, в котором я живу».</w:t>
      </w:r>
    </w:p>
    <w:p w:rsidR="00EC5E37" w:rsidRPr="009A191D" w:rsidRDefault="00EC5E37" w:rsidP="00C901EF">
      <w:pPr>
        <w:ind w:firstLine="284"/>
        <w:jc w:val="both"/>
        <w:rPr>
          <w:szCs w:val="28"/>
        </w:rPr>
      </w:pPr>
      <w:r w:rsidRPr="00C901EF">
        <w:rPr>
          <w:szCs w:val="28"/>
        </w:rPr>
        <w:t>Цель:</w:t>
      </w:r>
      <w:r>
        <w:rPr>
          <w:b/>
          <w:szCs w:val="28"/>
        </w:rPr>
        <w:t xml:space="preserve"> </w:t>
      </w:r>
      <w:r w:rsidR="007A2A5B">
        <w:rPr>
          <w:szCs w:val="28"/>
        </w:rPr>
        <w:t>помочь каждому читателю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уяснить</w:t>
      </w:r>
      <w:proofErr w:type="gramEnd"/>
      <w:r>
        <w:rPr>
          <w:szCs w:val="28"/>
        </w:rPr>
        <w:t xml:space="preserve"> откуда он родом, научить уважать себя, свою нацию, гордиться своими предками.</w:t>
      </w:r>
    </w:p>
    <w:p w:rsidR="00EC5E37" w:rsidRDefault="00EC5E37" w:rsidP="00C901EF">
      <w:pPr>
        <w:ind w:firstLine="284"/>
        <w:jc w:val="both"/>
        <w:rPr>
          <w:szCs w:val="28"/>
        </w:rPr>
      </w:pPr>
      <w:r w:rsidRPr="008935C6">
        <w:rPr>
          <w:szCs w:val="28"/>
        </w:rPr>
        <w:t>«Пусть мне твердят, что есть</w:t>
      </w:r>
      <w:r>
        <w:rPr>
          <w:szCs w:val="28"/>
        </w:rPr>
        <w:t xml:space="preserve"> края иные,</w:t>
      </w:r>
    </w:p>
    <w:p w:rsidR="00EC5E37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>Что в мире есть иная красота,</w:t>
      </w:r>
    </w:p>
    <w:p w:rsidR="00EC5E37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>А я люблю свои места родные,</w:t>
      </w:r>
    </w:p>
    <w:p w:rsidR="00EC5E37" w:rsidRPr="008935C6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>Свои родные, милые места»</w:t>
      </w:r>
    </w:p>
    <w:p w:rsidR="00EC5E37" w:rsidRDefault="00EC5E37" w:rsidP="00C901EF">
      <w:pPr>
        <w:ind w:firstLine="284"/>
        <w:jc w:val="both"/>
        <w:rPr>
          <w:szCs w:val="28"/>
        </w:rPr>
      </w:pPr>
      <w:r w:rsidRPr="00716429">
        <w:rPr>
          <w:szCs w:val="28"/>
        </w:rPr>
        <w:t>П</w:t>
      </w:r>
      <w:r>
        <w:rPr>
          <w:szCs w:val="28"/>
        </w:rPr>
        <w:t>ервая</w:t>
      </w:r>
      <w:r w:rsidRPr="00716429">
        <w:rPr>
          <w:szCs w:val="28"/>
        </w:rPr>
        <w:t xml:space="preserve"> </w:t>
      </w:r>
      <w:r>
        <w:rPr>
          <w:szCs w:val="28"/>
        </w:rPr>
        <w:t>станица: «Мир не узнаешь, не зная родного края», здесь заострили внимание на книгах «Летопись села  Кузбасса» и «На рубеже веков, Гурьевский район»</w:t>
      </w:r>
    </w:p>
    <w:p w:rsidR="00EC5E37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Вторая: «Наши знаменитые земляки», рассказали о Т. Каткове, А.Панине, зачитали стихи Виктора </w:t>
      </w:r>
      <w:proofErr w:type="spellStart"/>
      <w:r>
        <w:rPr>
          <w:szCs w:val="28"/>
        </w:rPr>
        <w:t>Троца</w:t>
      </w:r>
      <w:proofErr w:type="spellEnd"/>
      <w:r>
        <w:rPr>
          <w:szCs w:val="28"/>
        </w:rPr>
        <w:t xml:space="preserve"> о </w:t>
      </w:r>
      <w:proofErr w:type="spellStart"/>
      <w:r>
        <w:rPr>
          <w:szCs w:val="28"/>
        </w:rPr>
        <w:t>Горскино</w:t>
      </w:r>
      <w:proofErr w:type="spellEnd"/>
      <w:r>
        <w:rPr>
          <w:szCs w:val="28"/>
        </w:rPr>
        <w:t>.</w:t>
      </w:r>
    </w:p>
    <w:p w:rsidR="00EC5E37" w:rsidRDefault="00EC5E37" w:rsidP="00C901EF">
      <w:pPr>
        <w:ind w:firstLine="284"/>
        <w:jc w:val="both"/>
        <w:rPr>
          <w:szCs w:val="28"/>
        </w:rPr>
      </w:pPr>
      <w:r>
        <w:rPr>
          <w:szCs w:val="28"/>
        </w:rPr>
        <w:t>В заключении провели прогулку – викторину «Село, в котором я живу»</w:t>
      </w:r>
      <w:r w:rsidR="007A2A5B">
        <w:rPr>
          <w:szCs w:val="28"/>
        </w:rPr>
        <w:t>.</w:t>
      </w:r>
    </w:p>
    <w:p w:rsidR="00EC5E37" w:rsidRDefault="00EC5E37" w:rsidP="00C901EF">
      <w:pPr>
        <w:ind w:firstLine="284"/>
        <w:jc w:val="both"/>
        <w:rPr>
          <w:b/>
          <w:sz w:val="32"/>
          <w:szCs w:val="32"/>
        </w:rPr>
      </w:pPr>
    </w:p>
    <w:p w:rsidR="00B71565" w:rsidRPr="002C05E9" w:rsidRDefault="00B71565" w:rsidP="00C901EF">
      <w:pPr>
        <w:pStyle w:val="2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2C05E9">
        <w:rPr>
          <w:rFonts w:ascii="Times New Roman" w:hAnsi="Times New Roman" w:cs="Times New Roman"/>
          <w:b/>
          <w:szCs w:val="28"/>
        </w:rPr>
        <w:t>9. Формирование основ информационной культуры.</w:t>
      </w:r>
    </w:p>
    <w:p w:rsidR="00B71565" w:rsidRPr="002C05E9" w:rsidRDefault="00B71565" w:rsidP="00C901EF">
      <w:pPr>
        <w:ind w:firstLine="284"/>
        <w:jc w:val="both"/>
        <w:rPr>
          <w:b/>
          <w:color w:val="000000"/>
          <w:szCs w:val="28"/>
        </w:rPr>
      </w:pPr>
      <w:r w:rsidRPr="002C05E9">
        <w:rPr>
          <w:i/>
          <w:color w:val="000000"/>
          <w:szCs w:val="28"/>
        </w:rPr>
        <w:t>Заполните таблицу</w:t>
      </w:r>
      <w:r w:rsidRPr="002C05E9">
        <w:rPr>
          <w:b/>
          <w:color w:val="000000"/>
          <w:szCs w:val="28"/>
        </w:rPr>
        <w:t xml:space="preserve"> «Показатели работы по формированию информационной культуры личности»</w:t>
      </w:r>
    </w:p>
    <w:tbl>
      <w:tblPr>
        <w:tblpPr w:leftFromText="180" w:rightFromText="180" w:vertAnchor="text" w:horzAnchor="margin" w:tblpXSpec="center" w:tblpY="149"/>
        <w:tblW w:w="10008" w:type="dxa"/>
        <w:tblLayout w:type="fixed"/>
        <w:tblLook w:val="01E0"/>
      </w:tblPr>
      <w:tblGrid>
        <w:gridCol w:w="1008"/>
        <w:gridCol w:w="1285"/>
        <w:gridCol w:w="1286"/>
        <w:gridCol w:w="6"/>
        <w:gridCol w:w="1280"/>
        <w:gridCol w:w="1285"/>
        <w:gridCol w:w="1286"/>
        <w:gridCol w:w="1286"/>
        <w:gridCol w:w="1286"/>
      </w:tblGrid>
      <w:tr w:rsidR="00B71565" w:rsidRPr="002C05E9" w:rsidTr="009929E5">
        <w:trPr>
          <w:trHeight w:val="3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Наименование библиотеки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Уроки по формированию основ ИКЛ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Экскурсии</w:t>
            </w: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(познавательные)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Массовые мероприятия по формированию основ ИКЛ</w:t>
            </w:r>
          </w:p>
        </w:tc>
      </w:tr>
      <w:tr w:rsidR="00B71565" w:rsidRPr="002C05E9" w:rsidTr="009929E5">
        <w:trPr>
          <w:trHeight w:val="3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кол-во уроков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кол-во человек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 xml:space="preserve">кол-во </w:t>
            </w:r>
            <w:proofErr w:type="spellStart"/>
            <w:r w:rsidRPr="002C05E9">
              <w:rPr>
                <w:color w:val="000000"/>
                <w:szCs w:val="28"/>
              </w:rPr>
              <w:t>экск</w:t>
            </w:r>
            <w:proofErr w:type="spellEnd"/>
            <w:r w:rsidRPr="002C05E9">
              <w:rPr>
                <w:color w:val="000000"/>
                <w:szCs w:val="2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кол-во 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 xml:space="preserve">Дни </w:t>
            </w:r>
            <w:proofErr w:type="spellStart"/>
            <w:proofErr w:type="gramStart"/>
            <w:r w:rsidRPr="002C05E9">
              <w:rPr>
                <w:color w:val="000000"/>
                <w:szCs w:val="28"/>
              </w:rPr>
              <w:t>библиог-рафии</w:t>
            </w:r>
            <w:proofErr w:type="spellEnd"/>
            <w:proofErr w:type="gramEnd"/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(кол-во)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proofErr w:type="spellStart"/>
            <w:r w:rsidRPr="002C05E9">
              <w:rPr>
                <w:color w:val="000000"/>
                <w:szCs w:val="28"/>
              </w:rPr>
              <w:t>Информины</w:t>
            </w:r>
            <w:proofErr w:type="spellEnd"/>
            <w:r w:rsidRPr="002C05E9">
              <w:rPr>
                <w:color w:val="000000"/>
                <w:szCs w:val="28"/>
              </w:rPr>
              <w:t>,  конкурсы, игры и др.</w:t>
            </w: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(кол-во)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кол-во</w:t>
            </w: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посети</w:t>
            </w:r>
          </w:p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proofErr w:type="spellStart"/>
            <w:r w:rsidRPr="002C05E9">
              <w:rPr>
                <w:color w:val="000000"/>
                <w:szCs w:val="28"/>
              </w:rPr>
              <w:t>телей</w:t>
            </w:r>
            <w:proofErr w:type="spellEnd"/>
          </w:p>
        </w:tc>
      </w:tr>
      <w:tr w:rsidR="00B71565" w:rsidRPr="002C05E9" w:rsidTr="009929E5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lastRenderedPageBreak/>
              <w:t>Модельная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2</w:t>
            </w:r>
            <w:r w:rsidR="00400BA1">
              <w:rPr>
                <w:color w:val="000000"/>
                <w:szCs w:val="28"/>
              </w:rPr>
              <w:t>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</w:tr>
      <w:tr w:rsidR="00B71565" w:rsidRPr="002C05E9" w:rsidTr="009929E5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400BA1" w:rsidP="00C901EF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5" w:rsidRPr="002C05E9" w:rsidRDefault="00B71565" w:rsidP="00C901EF">
            <w:pPr>
              <w:ind w:firstLine="284"/>
              <w:jc w:val="both"/>
              <w:rPr>
                <w:color w:val="000000"/>
                <w:szCs w:val="28"/>
              </w:rPr>
            </w:pPr>
            <w:r w:rsidRPr="002C05E9">
              <w:rPr>
                <w:color w:val="000000"/>
                <w:szCs w:val="28"/>
              </w:rPr>
              <w:t>6</w:t>
            </w:r>
            <w:r w:rsidR="00400BA1">
              <w:rPr>
                <w:color w:val="000000"/>
                <w:szCs w:val="28"/>
              </w:rPr>
              <w:t>7</w:t>
            </w:r>
          </w:p>
        </w:tc>
      </w:tr>
    </w:tbl>
    <w:p w:rsidR="00EC5E37" w:rsidRPr="00E55FEA" w:rsidRDefault="00EC5E37" w:rsidP="00C901EF">
      <w:pPr>
        <w:ind w:firstLine="284"/>
        <w:jc w:val="both"/>
        <w:rPr>
          <w:b/>
          <w:szCs w:val="28"/>
        </w:rPr>
      </w:pPr>
    </w:p>
    <w:p w:rsidR="00EC5E37" w:rsidRDefault="0032666A" w:rsidP="00C901EF">
      <w:pPr>
        <w:ind w:firstLine="284"/>
        <w:jc w:val="both"/>
        <w:rPr>
          <w:color w:val="000000"/>
          <w:szCs w:val="28"/>
        </w:rPr>
      </w:pPr>
      <w:r w:rsidRPr="002C05E9">
        <w:rPr>
          <w:color w:val="000000"/>
          <w:szCs w:val="28"/>
        </w:rPr>
        <w:t xml:space="preserve">9.1. Имеется ли в библиотеке программа занятий по формированию основ </w:t>
      </w:r>
      <w:proofErr w:type="spellStart"/>
      <w:r w:rsidRPr="002C05E9">
        <w:rPr>
          <w:color w:val="000000"/>
          <w:szCs w:val="28"/>
        </w:rPr>
        <w:t>информкультуры</w:t>
      </w:r>
      <w:proofErr w:type="spellEnd"/>
      <w:r>
        <w:rPr>
          <w:color w:val="000000"/>
          <w:szCs w:val="28"/>
        </w:rPr>
        <w:t xml:space="preserve">. </w:t>
      </w:r>
    </w:p>
    <w:p w:rsidR="0032666A" w:rsidRDefault="0032666A" w:rsidP="00C901EF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В этом году Модельная библиотека стала участником пилотного проекта «Твой курс:</w:t>
      </w:r>
      <w:r>
        <w:rPr>
          <w:color w:val="000000"/>
          <w:szCs w:val="28"/>
          <w:lang w:val="en-US"/>
        </w:rPr>
        <w:t>IT</w:t>
      </w:r>
      <w:r w:rsidRPr="003266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для молодежи», который призван помочь учащимся старших классов серьезно подойти к вопросу выбора специальности, узнать о профессиях, которые</w:t>
      </w:r>
      <w:r w:rsidR="00E82DCB">
        <w:rPr>
          <w:color w:val="000000"/>
          <w:szCs w:val="28"/>
        </w:rPr>
        <w:t xml:space="preserve"> будут актуальны в будущем, разобраться в многообразии профессий связанных с информационными технологиями; познакомиться с самыми новыми технологиями и приобрести дополнительные практические навыки и знания для реализации своего потенциала.</w:t>
      </w:r>
    </w:p>
    <w:p w:rsidR="00CD6D21" w:rsidRDefault="00CD6D21" w:rsidP="00C901EF">
      <w:pPr>
        <w:ind w:firstLine="284"/>
        <w:jc w:val="both"/>
        <w:rPr>
          <w:color w:val="000000"/>
          <w:spacing w:val="-6"/>
          <w:szCs w:val="28"/>
        </w:rPr>
      </w:pPr>
      <w:r w:rsidRPr="002C05E9">
        <w:rPr>
          <w:color w:val="000000"/>
          <w:spacing w:val="-6"/>
          <w:szCs w:val="28"/>
        </w:rPr>
        <w:t xml:space="preserve">9.2. Опишите новые формы и методы работы по формированию основ </w:t>
      </w:r>
      <w:proofErr w:type="spellStart"/>
      <w:r w:rsidRPr="002C05E9">
        <w:rPr>
          <w:color w:val="000000"/>
          <w:spacing w:val="-6"/>
          <w:szCs w:val="28"/>
        </w:rPr>
        <w:t>информкультуры</w:t>
      </w:r>
      <w:proofErr w:type="spellEnd"/>
      <w:r w:rsidRPr="002C05E9">
        <w:rPr>
          <w:color w:val="000000"/>
          <w:spacing w:val="-6"/>
          <w:szCs w:val="28"/>
        </w:rPr>
        <w:t xml:space="preserve">. </w:t>
      </w:r>
    </w:p>
    <w:p w:rsidR="00CD6D21" w:rsidRPr="002C05E9" w:rsidRDefault="006548FB" w:rsidP="00C901EF">
      <w:pPr>
        <w:ind w:firstLine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Одна из новых и интересных форм – виртуальная экскурсия. Например, «Куда пойти учиться?» - ребят познакомили с представителями учебных заведений и их сайтами. Затем они самостоятельно пробовали выйти на сайты учебных заведений и получить необходимую информацию.</w:t>
      </w:r>
    </w:p>
    <w:p w:rsidR="00CD6D21" w:rsidRPr="002C05E9" w:rsidRDefault="00CD6D21" w:rsidP="00C901EF">
      <w:pPr>
        <w:ind w:firstLine="284"/>
        <w:jc w:val="both"/>
        <w:rPr>
          <w:color w:val="000000"/>
          <w:szCs w:val="28"/>
        </w:rPr>
      </w:pPr>
      <w:r w:rsidRPr="002C05E9">
        <w:rPr>
          <w:color w:val="000000"/>
          <w:szCs w:val="28"/>
        </w:rPr>
        <w:t>9.3. Координация работы с образовательными учреждениями.</w:t>
      </w:r>
    </w:p>
    <w:p w:rsidR="00CD6D21" w:rsidRPr="002C05E9" w:rsidRDefault="00CD6D21" w:rsidP="00C901EF">
      <w:pPr>
        <w:ind w:firstLine="284"/>
        <w:jc w:val="both"/>
        <w:rPr>
          <w:color w:val="000000"/>
          <w:szCs w:val="28"/>
        </w:rPr>
      </w:pPr>
      <w:r w:rsidRPr="002C05E9">
        <w:rPr>
          <w:color w:val="000000"/>
          <w:spacing w:val="-6"/>
          <w:szCs w:val="28"/>
        </w:rPr>
        <w:t xml:space="preserve"> Все библиотеки координируют работу с образовательными учреждениями.</w:t>
      </w:r>
    </w:p>
    <w:p w:rsidR="00CD6D21" w:rsidRPr="0032666A" w:rsidRDefault="00CD6D21" w:rsidP="00C901EF">
      <w:pPr>
        <w:ind w:firstLine="284"/>
        <w:jc w:val="both"/>
        <w:rPr>
          <w:color w:val="FF0000"/>
          <w:szCs w:val="28"/>
        </w:rPr>
      </w:pPr>
    </w:p>
    <w:p w:rsidR="0072187C" w:rsidRPr="002C05E9" w:rsidRDefault="0072187C" w:rsidP="00C901EF">
      <w:pPr>
        <w:pStyle w:val="20"/>
        <w:tabs>
          <w:tab w:val="left" w:pos="284"/>
          <w:tab w:val="num" w:pos="106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Cs w:val="28"/>
        </w:rPr>
      </w:pPr>
      <w:r w:rsidRPr="002C05E9">
        <w:rPr>
          <w:rFonts w:ascii="Times New Roman" w:hAnsi="Times New Roman" w:cs="Times New Roman"/>
          <w:b/>
          <w:color w:val="000000"/>
          <w:szCs w:val="28"/>
        </w:rPr>
        <w:t xml:space="preserve">10. </w:t>
      </w:r>
      <w:r w:rsidRPr="002C05E9">
        <w:rPr>
          <w:rFonts w:ascii="Times New Roman" w:hAnsi="Times New Roman" w:cs="Times New Roman"/>
          <w:b/>
          <w:szCs w:val="28"/>
        </w:rPr>
        <w:t>Методическое обеспечение работы библиотек с юношеством</w:t>
      </w:r>
      <w:r w:rsidRPr="002C05E9">
        <w:rPr>
          <w:rFonts w:ascii="Times New Roman" w:hAnsi="Times New Roman" w:cs="Times New Roman"/>
          <w:szCs w:val="28"/>
        </w:rPr>
        <w:t xml:space="preserve"> </w:t>
      </w:r>
    </w:p>
    <w:p w:rsidR="00FA63F4" w:rsidRPr="002C05E9" w:rsidRDefault="00321832" w:rsidP="00C901EF">
      <w:pPr>
        <w:pStyle w:val="20"/>
        <w:tabs>
          <w:tab w:val="left" w:pos="-34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Cs w:val="28"/>
        </w:rPr>
      </w:pPr>
      <w:r w:rsidRPr="002C05E9">
        <w:rPr>
          <w:rFonts w:ascii="Times New Roman" w:hAnsi="Times New Roman" w:cs="Times New Roman"/>
          <w:szCs w:val="28"/>
        </w:rPr>
        <w:t xml:space="preserve">   В Гурьевской РЦБС нет юношеских отделов, филиалов, кафедр. Нет у нас и работников, занимающихся обслуживанием только этой категории читателей.</w:t>
      </w:r>
    </w:p>
    <w:p w:rsidR="001F2D53" w:rsidRPr="00EA1BA1" w:rsidRDefault="00EA1BA1" w:rsidP="00C901EF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BA1">
        <w:rPr>
          <w:rFonts w:ascii="Times New Roman" w:hAnsi="Times New Roman" w:cs="Times New Roman"/>
          <w:sz w:val="28"/>
          <w:szCs w:val="28"/>
        </w:rPr>
        <w:t xml:space="preserve">На </w:t>
      </w:r>
      <w:r w:rsidRPr="00EA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A1">
        <w:rPr>
          <w:rFonts w:ascii="Times New Roman" w:hAnsi="Times New Roman" w:cs="Times New Roman"/>
          <w:sz w:val="28"/>
          <w:szCs w:val="28"/>
        </w:rPr>
        <w:t>семинаре</w:t>
      </w:r>
      <w:r>
        <w:rPr>
          <w:szCs w:val="28"/>
        </w:rPr>
        <w:t xml:space="preserve"> </w:t>
      </w:r>
      <w:r w:rsidR="00E8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700">
        <w:rPr>
          <w:rFonts w:ascii="Times New Roman" w:hAnsi="Times New Roman" w:cs="Times New Roman"/>
          <w:b/>
          <w:sz w:val="28"/>
          <w:szCs w:val="28"/>
        </w:rPr>
        <w:t>«</w:t>
      </w:r>
      <w:r w:rsidRPr="00C901EF">
        <w:rPr>
          <w:rFonts w:ascii="Times New Roman" w:hAnsi="Times New Roman" w:cs="Times New Roman"/>
          <w:sz w:val="28"/>
          <w:szCs w:val="28"/>
        </w:rPr>
        <w:t>Работа сельских библиотек по воспитанию патриотизма молодого поколения»</w:t>
      </w:r>
      <w:r w:rsidRPr="00071BF4">
        <w:rPr>
          <w:rFonts w:ascii="Times New Roman" w:hAnsi="Times New Roman" w:cs="Times New Roman"/>
          <w:sz w:val="28"/>
          <w:szCs w:val="28"/>
        </w:rPr>
        <w:t xml:space="preserve"> - библиотекари делились</w:t>
      </w:r>
      <w:r>
        <w:rPr>
          <w:rFonts w:ascii="Times New Roman" w:hAnsi="Times New Roman" w:cs="Times New Roman"/>
          <w:sz w:val="28"/>
          <w:szCs w:val="28"/>
        </w:rPr>
        <w:t xml:space="preserve"> с  коллегами </w:t>
      </w:r>
      <w:r w:rsidRPr="00071BF4">
        <w:rPr>
          <w:rFonts w:ascii="Times New Roman" w:hAnsi="Times New Roman" w:cs="Times New Roman"/>
          <w:sz w:val="28"/>
          <w:szCs w:val="28"/>
        </w:rPr>
        <w:t xml:space="preserve"> своим опытом работы по 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BBD" w:rsidRDefault="00F86BBD" w:rsidP="00C901EF">
      <w:pPr>
        <w:pStyle w:val="ae"/>
        <w:spacing w:after="0"/>
        <w:ind w:firstLine="284"/>
        <w:jc w:val="both"/>
        <w:rPr>
          <w:szCs w:val="28"/>
        </w:rPr>
      </w:pPr>
      <w:r w:rsidRPr="002C05E9">
        <w:rPr>
          <w:szCs w:val="28"/>
        </w:rPr>
        <w:t>Для этой категории читателей в отчетном году был организовано два районных конкурса: «</w:t>
      </w:r>
      <w:r>
        <w:rPr>
          <w:szCs w:val="28"/>
        </w:rPr>
        <w:t>Былое в памяти не стерто» к 68</w:t>
      </w:r>
      <w:r w:rsidRPr="002C05E9">
        <w:rPr>
          <w:szCs w:val="28"/>
        </w:rPr>
        <w:t xml:space="preserve">- </w:t>
      </w:r>
      <w:proofErr w:type="spellStart"/>
      <w:r w:rsidRPr="002C05E9">
        <w:rPr>
          <w:szCs w:val="28"/>
        </w:rPr>
        <w:t>летию</w:t>
      </w:r>
      <w:proofErr w:type="spellEnd"/>
      <w:r w:rsidRPr="002C05E9">
        <w:rPr>
          <w:szCs w:val="28"/>
        </w:rPr>
        <w:t xml:space="preserve"> </w:t>
      </w:r>
      <w:proofErr w:type="spellStart"/>
      <w:r w:rsidRPr="002C05E9">
        <w:rPr>
          <w:szCs w:val="28"/>
        </w:rPr>
        <w:t>ВОв</w:t>
      </w:r>
      <w:proofErr w:type="spellEnd"/>
      <w:r w:rsidRPr="002C05E9">
        <w:rPr>
          <w:szCs w:val="28"/>
        </w:rPr>
        <w:t xml:space="preserve"> и </w:t>
      </w:r>
      <w:r>
        <w:rPr>
          <w:szCs w:val="28"/>
        </w:rPr>
        <w:t xml:space="preserve">конкурс электронных презентаций </w:t>
      </w:r>
      <w:r w:rsidRPr="002C05E9">
        <w:rPr>
          <w:szCs w:val="28"/>
        </w:rPr>
        <w:t>«</w:t>
      </w:r>
      <w:r>
        <w:rPr>
          <w:szCs w:val="28"/>
        </w:rPr>
        <w:t>Мир, в котором я живу»</w:t>
      </w:r>
      <w:r w:rsidRPr="002C05E9">
        <w:rPr>
          <w:szCs w:val="28"/>
        </w:rPr>
        <w:t xml:space="preserve">» Проведение таких мероприятий вызывает у молодого поколения  стимулирование интереса к чтению литературы </w:t>
      </w:r>
      <w:r>
        <w:rPr>
          <w:szCs w:val="28"/>
        </w:rPr>
        <w:t>разной тематики.</w:t>
      </w:r>
    </w:p>
    <w:p w:rsidR="005F7363" w:rsidRPr="002C05E9" w:rsidRDefault="005F7363" w:rsidP="00C901EF">
      <w:pPr>
        <w:pStyle w:val="ae"/>
        <w:spacing w:after="0"/>
        <w:ind w:firstLine="284"/>
        <w:jc w:val="both"/>
        <w:rPr>
          <w:szCs w:val="28"/>
        </w:rPr>
      </w:pPr>
      <w:r w:rsidRPr="002C05E9">
        <w:rPr>
          <w:szCs w:val="28"/>
        </w:rPr>
        <w:t>В мероприятиях, проводимых Кемеровской областной библиотекой для детей и юношества в 2012 году участия не принимали.</w:t>
      </w:r>
    </w:p>
    <w:p w:rsidR="00FA0979" w:rsidRPr="002C05E9" w:rsidRDefault="00FA0979" w:rsidP="00C901EF">
      <w:pPr>
        <w:ind w:left="-57" w:firstLine="284"/>
        <w:jc w:val="both"/>
        <w:rPr>
          <w:b/>
          <w:szCs w:val="28"/>
        </w:rPr>
      </w:pPr>
      <w:r w:rsidRPr="002C05E9">
        <w:rPr>
          <w:b/>
          <w:szCs w:val="28"/>
        </w:rPr>
        <w:t>11. Работа по связям с общественностью, рекламная и издательская деятельность.</w:t>
      </w:r>
    </w:p>
    <w:p w:rsidR="00FA0979" w:rsidRDefault="00FA0979" w:rsidP="00C901EF">
      <w:pPr>
        <w:tabs>
          <w:tab w:val="left" w:pos="741"/>
        </w:tabs>
        <w:ind w:left="-57" w:firstLine="284"/>
        <w:jc w:val="both"/>
        <w:rPr>
          <w:szCs w:val="28"/>
        </w:rPr>
      </w:pPr>
      <w:r w:rsidRPr="002C05E9">
        <w:rPr>
          <w:b/>
          <w:szCs w:val="28"/>
        </w:rPr>
        <w:tab/>
      </w:r>
      <w:r w:rsidRPr="002C05E9">
        <w:rPr>
          <w:szCs w:val="28"/>
        </w:rPr>
        <w:t>11.1. Рекламно-информационные материалы выпускают библиотеки такие как: рекламный листок о новых поступлениях, буклеты, анонсы, библиографические дайджесты.</w:t>
      </w:r>
    </w:p>
    <w:p w:rsidR="001951C0" w:rsidRPr="00E635D4" w:rsidRDefault="001951C0" w:rsidP="00C901EF">
      <w:pPr>
        <w:ind w:firstLine="284"/>
        <w:jc w:val="both"/>
        <w:rPr>
          <w:szCs w:val="28"/>
          <w:u w:val="single"/>
        </w:rPr>
      </w:pPr>
      <w:r w:rsidRPr="00E635D4">
        <w:rPr>
          <w:szCs w:val="28"/>
          <w:u w:val="single"/>
        </w:rPr>
        <w:lastRenderedPageBreak/>
        <w:t>Буклеты:</w:t>
      </w:r>
    </w:p>
    <w:p w:rsidR="001951C0" w:rsidRPr="00E876C1" w:rsidRDefault="001951C0" w:rsidP="00C901EF">
      <w:pPr>
        <w:ind w:firstLine="284"/>
        <w:jc w:val="both"/>
        <w:rPr>
          <w:i/>
          <w:szCs w:val="28"/>
          <w:u w:val="single"/>
        </w:rPr>
      </w:pPr>
      <w:r w:rsidRPr="00E876C1">
        <w:rPr>
          <w:i/>
          <w:szCs w:val="28"/>
          <w:u w:val="single"/>
        </w:rPr>
        <w:t>Краеведческие:</w:t>
      </w:r>
    </w:p>
    <w:p w:rsidR="001951C0" w:rsidRPr="00402C7D" w:rsidRDefault="001951C0" w:rsidP="00C901EF">
      <w:pPr>
        <w:pStyle w:val="a9"/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8"/>
          <w:szCs w:val="28"/>
        </w:rPr>
        <w:t xml:space="preserve">Виртуальный читальный зал [Текст]: рекламный буклет / </w:t>
      </w:r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«РЦБС Гурьевского района», Модельная районная библиотека; сост. О.С. </w:t>
      </w:r>
      <w:proofErr w:type="spellStart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Шумова</w:t>
      </w:r>
      <w:proofErr w:type="spellEnd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.- Малая </w:t>
      </w:r>
      <w:proofErr w:type="spellStart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Салаирка</w:t>
      </w:r>
      <w:proofErr w:type="spellEnd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 w:rsidRPr="00402C7D">
        <w:rPr>
          <w:rFonts w:ascii="Times New Roman" w:hAnsi="Times New Roman" w:cs="Times New Roman"/>
          <w:sz w:val="28"/>
          <w:szCs w:val="28"/>
        </w:rPr>
        <w:t xml:space="preserve"> </w:t>
      </w:r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13. (10 экз.)</w:t>
      </w:r>
    </w:p>
    <w:p w:rsidR="001951C0" w:rsidRPr="00402C7D" w:rsidRDefault="001951C0" w:rsidP="00C901EF">
      <w:pPr>
        <w:pStyle w:val="a9"/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8"/>
          <w:szCs w:val="28"/>
        </w:rPr>
        <w:t xml:space="preserve">Виртуальный читальный зал: Твой курс  [Текст]: рекламный буклет / </w:t>
      </w:r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«РЦБС Гурьевского района», Модельная районная библиотека; сост. О.С. </w:t>
      </w:r>
      <w:proofErr w:type="spellStart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Шумова</w:t>
      </w:r>
      <w:proofErr w:type="spellEnd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.- Малая </w:t>
      </w:r>
      <w:proofErr w:type="spellStart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Салаирка</w:t>
      </w:r>
      <w:proofErr w:type="spellEnd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, 2013. (10 экз.)</w:t>
      </w:r>
    </w:p>
    <w:p w:rsidR="001951C0" w:rsidRPr="00402C7D" w:rsidRDefault="001951C0" w:rsidP="00C901EF">
      <w:pPr>
        <w:pStyle w:val="a9"/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Деревья – памятники природы </w:t>
      </w:r>
      <w:r w:rsidRPr="00402C7D">
        <w:rPr>
          <w:rFonts w:ascii="Times New Roman" w:hAnsi="Times New Roman" w:cs="Times New Roman"/>
          <w:sz w:val="28"/>
          <w:szCs w:val="28"/>
        </w:rPr>
        <w:t xml:space="preserve">[Текст]: буклет о </w:t>
      </w:r>
      <w:proofErr w:type="spellStart"/>
      <w:r w:rsidRPr="00402C7D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402C7D">
        <w:rPr>
          <w:rFonts w:ascii="Times New Roman" w:hAnsi="Times New Roman" w:cs="Times New Roman"/>
          <w:sz w:val="28"/>
          <w:szCs w:val="28"/>
        </w:rPr>
        <w:t xml:space="preserve"> деревьях Кемеровской области / </w:t>
      </w:r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МБУ «РЦБС Гурьевского района», Модельная районная библиотека; сост. О.А. Кротова.- Малая Салаирка, 2013. (20 экз.)</w:t>
      </w:r>
    </w:p>
    <w:p w:rsidR="001951C0" w:rsidRPr="00402C7D" w:rsidRDefault="001951C0" w:rsidP="00C901EF">
      <w:pPr>
        <w:pStyle w:val="a9"/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8"/>
          <w:szCs w:val="28"/>
        </w:rPr>
        <w:t xml:space="preserve">Соответствовать времени! [Текст]: буклет о возможностях ВЧЗ в сфере </w:t>
      </w:r>
      <w:proofErr w:type="spellStart"/>
      <w:r w:rsidRPr="00402C7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02C7D">
        <w:rPr>
          <w:rFonts w:ascii="Times New Roman" w:hAnsi="Times New Roman" w:cs="Times New Roman"/>
          <w:sz w:val="28"/>
          <w:szCs w:val="28"/>
        </w:rPr>
        <w:t xml:space="preserve"> по Кемеровской области / </w:t>
      </w:r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«РЦБС Гурьевского района», Модельная районная библиотека; сост. О.С. </w:t>
      </w:r>
      <w:proofErr w:type="spellStart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Шумова</w:t>
      </w:r>
      <w:proofErr w:type="spellEnd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 xml:space="preserve">.- Малая </w:t>
      </w:r>
      <w:proofErr w:type="spellStart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Салаирка</w:t>
      </w:r>
      <w:proofErr w:type="spellEnd"/>
      <w:r w:rsidRPr="00402C7D">
        <w:rPr>
          <w:rFonts w:ascii="Times New Roman" w:eastAsia="Times New Roman" w:hAnsi="Times New Roman"/>
          <w:sz w:val="28"/>
          <w:szCs w:val="28"/>
          <w:lang w:eastAsia="ru-RU"/>
        </w:rPr>
        <w:t>, 2013. (10 экз.)</w:t>
      </w:r>
    </w:p>
    <w:p w:rsidR="001951C0" w:rsidRPr="00402C7D" w:rsidRDefault="001951C0" w:rsidP="00C901EF">
      <w:pPr>
        <w:pStyle w:val="a9"/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«Урская сельская библиотека-филиал №15» </w:t>
      </w:r>
      <w:r w:rsidRPr="00402C7D">
        <w:rPr>
          <w:rFonts w:ascii="Times New Roman" w:hAnsi="Times New Roman" w:cs="Times New Roman"/>
          <w:sz w:val="28"/>
          <w:szCs w:val="28"/>
        </w:rPr>
        <w:t xml:space="preserve">[Текст]: рекламный буклет / МБУ «РЦБС Гурьевского района»,  сельская библиотека-филиал №15; сост. Е.А. Наливайко.- </w:t>
      </w:r>
      <w:proofErr w:type="spellStart"/>
      <w:r w:rsidRPr="00402C7D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402C7D">
        <w:rPr>
          <w:rFonts w:ascii="Times New Roman" w:hAnsi="Times New Roman" w:cs="Times New Roman"/>
          <w:sz w:val="28"/>
          <w:szCs w:val="28"/>
        </w:rPr>
        <w:t>, 2013. (10 экз.)</w:t>
      </w:r>
    </w:p>
    <w:p w:rsidR="001951C0" w:rsidRPr="00402C7D" w:rsidRDefault="001951C0" w:rsidP="00C901E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951C0" w:rsidRPr="00E635D4" w:rsidRDefault="001951C0" w:rsidP="00C901EF">
      <w:pPr>
        <w:ind w:firstLine="284"/>
        <w:jc w:val="both"/>
        <w:rPr>
          <w:i/>
          <w:szCs w:val="28"/>
          <w:u w:val="single"/>
        </w:rPr>
      </w:pPr>
      <w:r w:rsidRPr="00E635D4">
        <w:rPr>
          <w:i/>
          <w:szCs w:val="28"/>
          <w:u w:val="single"/>
        </w:rPr>
        <w:t>Не краеведческие:</w:t>
      </w:r>
    </w:p>
    <w:p w:rsidR="001951C0" w:rsidRPr="00402C7D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02C7D">
        <w:rPr>
          <w:rFonts w:ascii="Times New Roman" w:hAnsi="Times New Roman" w:cs="Times New Roman"/>
          <w:sz w:val="28"/>
          <w:szCs w:val="28"/>
        </w:rPr>
        <w:t>Вечная мудрость</w:t>
      </w:r>
      <w:proofErr w:type="gramEnd"/>
      <w:r w:rsidRPr="00402C7D">
        <w:rPr>
          <w:rFonts w:ascii="Times New Roman" w:hAnsi="Times New Roman" w:cs="Times New Roman"/>
          <w:sz w:val="28"/>
          <w:szCs w:val="28"/>
        </w:rPr>
        <w:t xml:space="preserve"> сказок» [Текст]: буклет о воспитательном назначении сказок / МБУ «РЦБС Гурьевского района»,  сельская библиотека-филиал №7; сост. М.В. Худякова.- Кулебакино, 2013. (8 экз.) </w:t>
      </w:r>
    </w:p>
    <w:p w:rsidR="001951C0" w:rsidRPr="00402C7D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8"/>
          <w:szCs w:val="28"/>
        </w:rPr>
        <w:t xml:space="preserve">23 февраля – день Защитника Отечества  [Текст]: буклет / МБУ «РЦБС Гурьевского района», сельская библиотека-филиал № 13 п. Сосновка; сост. Т.С. </w:t>
      </w:r>
      <w:proofErr w:type="spellStart"/>
      <w:r w:rsidRPr="00402C7D">
        <w:rPr>
          <w:rFonts w:ascii="Times New Roman" w:hAnsi="Times New Roman" w:cs="Times New Roman"/>
          <w:sz w:val="28"/>
          <w:szCs w:val="28"/>
        </w:rPr>
        <w:t>Трыкина</w:t>
      </w:r>
      <w:proofErr w:type="spellEnd"/>
      <w:r w:rsidRPr="00402C7D">
        <w:rPr>
          <w:rFonts w:ascii="Times New Roman" w:hAnsi="Times New Roman" w:cs="Times New Roman"/>
          <w:sz w:val="28"/>
          <w:szCs w:val="28"/>
        </w:rPr>
        <w:t>.- Сосновка, 2013. (5 экз.)</w:t>
      </w:r>
    </w:p>
    <w:p w:rsidR="001951C0" w:rsidRPr="00402C7D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8"/>
          <w:szCs w:val="28"/>
        </w:rPr>
        <w:t>Книги – юбиляры 2014 года [Текст]: буклет / МБУ «РЦБС Гурьевского района»,  сельская библиотека-филиал №7; сост. М.В. Худякова.- Кулебакино, 2013. (6 экз.)</w:t>
      </w:r>
    </w:p>
    <w:p w:rsidR="001951C0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C7D">
        <w:rPr>
          <w:rFonts w:ascii="Times New Roman" w:hAnsi="Times New Roman" w:cs="Times New Roman"/>
          <w:sz w:val="28"/>
          <w:szCs w:val="28"/>
        </w:rPr>
        <w:t>«Наши соседи по планете» [Текст]: буклет кн. выставки / МБУ «РЦБС Гурьевского района», сельская библиотека-филиал № 3; составитель Е.Н. Усачева. – Горскино, 2013. (5 экз.)</w:t>
      </w:r>
    </w:p>
    <w:p w:rsidR="001951C0" w:rsidRPr="00FE39B5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 xml:space="preserve">Поделки ко Дню Защитника Отечества  [Текст]: буклет / МБУ «РЦБС Гурьевского района», сельская библиотека-филиал № 13 п. Сосновка; сост. Т.С. </w:t>
      </w:r>
      <w:proofErr w:type="spellStart"/>
      <w:r w:rsidRPr="00FE39B5">
        <w:rPr>
          <w:rFonts w:ascii="Times New Roman" w:hAnsi="Times New Roman" w:cs="Times New Roman"/>
          <w:sz w:val="28"/>
          <w:szCs w:val="28"/>
        </w:rPr>
        <w:t>Трыкина</w:t>
      </w:r>
      <w:proofErr w:type="spellEnd"/>
      <w:r w:rsidRPr="00FE39B5">
        <w:rPr>
          <w:rFonts w:ascii="Times New Roman" w:hAnsi="Times New Roman" w:cs="Times New Roman"/>
          <w:sz w:val="28"/>
          <w:szCs w:val="28"/>
        </w:rPr>
        <w:t>.- Сосновка, 2013. (5 экз.)</w:t>
      </w:r>
    </w:p>
    <w:p w:rsidR="001951C0" w:rsidRPr="00FE39B5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 xml:space="preserve">Пять шагов. Как загрузить и установить </w:t>
      </w:r>
      <w:proofErr w:type="spellStart"/>
      <w:r w:rsidRPr="00FE39B5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proofErr w:type="spellEnd"/>
      <w:r w:rsidRPr="00FE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9B5">
        <w:rPr>
          <w:rFonts w:ascii="Times New Roman" w:hAnsi="Times New Roman" w:cs="Times New Roman"/>
          <w:sz w:val="28"/>
          <w:szCs w:val="28"/>
        </w:rPr>
        <w:t xml:space="preserve">[Текст]: буклет  / </w:t>
      </w:r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«РЦБС </w:t>
      </w:r>
      <w:proofErr w:type="spell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Гурьевского</w:t>
      </w:r>
      <w:proofErr w:type="spell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Модельная районная библиотека; сост. О.С. </w:t>
      </w:r>
      <w:proofErr w:type="spell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Шумова</w:t>
      </w:r>
      <w:proofErr w:type="spell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 xml:space="preserve">.- Малая </w:t>
      </w:r>
      <w:proofErr w:type="spell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Салаирка</w:t>
      </w:r>
      <w:proofErr w:type="spell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, 2013. (10 экз.)</w:t>
      </w:r>
    </w:p>
    <w:p w:rsidR="001951C0" w:rsidRPr="00FE39B5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 xml:space="preserve">«С книгой по жизни» [Текст]: буклет / МБУ «РЦБС Гурьевского района»,  сельская библиотека-филиал №15; сост. Е.А. Наливайко.- </w:t>
      </w:r>
      <w:proofErr w:type="spellStart"/>
      <w:r w:rsidRPr="00FE39B5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FE39B5">
        <w:rPr>
          <w:rFonts w:ascii="Times New Roman" w:hAnsi="Times New Roman" w:cs="Times New Roman"/>
          <w:sz w:val="28"/>
          <w:szCs w:val="28"/>
        </w:rPr>
        <w:t>, 2013. (10 экз.)</w:t>
      </w:r>
    </w:p>
    <w:p w:rsidR="001951C0" w:rsidRPr="00FE39B5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lastRenderedPageBreak/>
        <w:t xml:space="preserve">Семейное чтение  [Текст]: буклет / МБУ «РЦБС Гурьевского района», сельская библиотека-филиал № 13 п. Сосновка; сост. Т.С. </w:t>
      </w:r>
      <w:proofErr w:type="spellStart"/>
      <w:r w:rsidRPr="00FE39B5">
        <w:rPr>
          <w:rFonts w:ascii="Times New Roman" w:hAnsi="Times New Roman" w:cs="Times New Roman"/>
          <w:sz w:val="28"/>
          <w:szCs w:val="28"/>
        </w:rPr>
        <w:t>Трыкина</w:t>
      </w:r>
      <w:proofErr w:type="spellEnd"/>
      <w:r w:rsidRPr="00FE39B5">
        <w:rPr>
          <w:rFonts w:ascii="Times New Roman" w:hAnsi="Times New Roman" w:cs="Times New Roman"/>
          <w:sz w:val="28"/>
          <w:szCs w:val="28"/>
        </w:rPr>
        <w:t>.- Сосновка, 2013. (5 экз.)</w:t>
      </w:r>
    </w:p>
    <w:p w:rsidR="001951C0" w:rsidRPr="00FE39B5" w:rsidRDefault="001951C0" w:rsidP="00C901EF">
      <w:pPr>
        <w:pStyle w:val="a9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 xml:space="preserve">Что такое этикет?  [Текст]: буклет / МБУ «РЦБС Гурьевского района», сельская библиотека-филиал № 13 п. Сосновка; сост. Т.С. </w:t>
      </w:r>
      <w:proofErr w:type="spellStart"/>
      <w:r w:rsidRPr="00FE39B5">
        <w:rPr>
          <w:rFonts w:ascii="Times New Roman" w:hAnsi="Times New Roman" w:cs="Times New Roman"/>
          <w:sz w:val="28"/>
          <w:szCs w:val="28"/>
        </w:rPr>
        <w:t>Трыкина</w:t>
      </w:r>
      <w:proofErr w:type="spellEnd"/>
      <w:r w:rsidRPr="00FE39B5">
        <w:rPr>
          <w:rFonts w:ascii="Times New Roman" w:hAnsi="Times New Roman" w:cs="Times New Roman"/>
          <w:sz w:val="28"/>
          <w:szCs w:val="28"/>
        </w:rPr>
        <w:t>.- Сосновка, 2013. (5 экз.)</w:t>
      </w:r>
    </w:p>
    <w:p w:rsidR="001951C0" w:rsidRPr="00D665AF" w:rsidRDefault="001951C0" w:rsidP="00C901EF">
      <w:pPr>
        <w:ind w:firstLine="284"/>
        <w:jc w:val="both"/>
        <w:rPr>
          <w:szCs w:val="28"/>
          <w:u w:val="single"/>
        </w:rPr>
      </w:pPr>
      <w:r w:rsidRPr="00D665AF">
        <w:rPr>
          <w:szCs w:val="28"/>
          <w:u w:val="single"/>
        </w:rPr>
        <w:t>Листовые издания:</w:t>
      </w:r>
    </w:p>
    <w:p w:rsidR="001951C0" w:rsidRDefault="001951C0" w:rsidP="00C901EF">
      <w:pPr>
        <w:ind w:firstLine="284"/>
        <w:jc w:val="both"/>
        <w:rPr>
          <w:szCs w:val="28"/>
        </w:rPr>
      </w:pPr>
      <w:r>
        <w:rPr>
          <w:szCs w:val="28"/>
        </w:rPr>
        <w:t>Анонсы и объявления – 201 экз.</w:t>
      </w:r>
    </w:p>
    <w:p w:rsidR="001951C0" w:rsidRDefault="001951C0" w:rsidP="00C901EF">
      <w:pPr>
        <w:ind w:firstLine="284"/>
        <w:jc w:val="both"/>
        <w:rPr>
          <w:szCs w:val="28"/>
        </w:rPr>
      </w:pPr>
      <w:r>
        <w:rPr>
          <w:szCs w:val="28"/>
        </w:rPr>
        <w:t>Приглашения – 360 экз.</w:t>
      </w:r>
    </w:p>
    <w:p w:rsidR="001951C0" w:rsidRPr="002C05E9" w:rsidRDefault="00EF04DF" w:rsidP="00C901EF">
      <w:pPr>
        <w:tabs>
          <w:tab w:val="left" w:pos="741"/>
        </w:tabs>
        <w:ind w:left="-57" w:firstLine="284"/>
        <w:jc w:val="both"/>
        <w:rPr>
          <w:szCs w:val="28"/>
        </w:rPr>
      </w:pPr>
      <w:r w:rsidRPr="00185172">
        <w:rPr>
          <w:szCs w:val="28"/>
        </w:rPr>
        <w:t>Специалистов в издательской деятельности не привлекаем. Вся работа выполняется силами сотрудников библиотек.</w:t>
      </w:r>
    </w:p>
    <w:p w:rsidR="00FA0979" w:rsidRPr="002C05E9" w:rsidRDefault="00FA0979" w:rsidP="00C901EF">
      <w:pPr>
        <w:tabs>
          <w:tab w:val="left" w:pos="741"/>
        </w:tabs>
        <w:ind w:left="-57" w:firstLine="284"/>
        <w:jc w:val="both"/>
        <w:rPr>
          <w:szCs w:val="28"/>
        </w:rPr>
      </w:pPr>
      <w:r w:rsidRPr="002C05E9">
        <w:rPr>
          <w:szCs w:val="28"/>
        </w:rPr>
        <w:t>11.2. Работа с местными средствами массовой информации.</w:t>
      </w:r>
    </w:p>
    <w:p w:rsidR="00EF04DF" w:rsidRPr="008634E0" w:rsidRDefault="00EF04DF" w:rsidP="00C901EF">
      <w:pPr>
        <w:ind w:firstLine="284"/>
        <w:jc w:val="both"/>
        <w:rPr>
          <w:szCs w:val="28"/>
        </w:rPr>
      </w:pPr>
      <w:r>
        <w:rPr>
          <w:b/>
          <w:szCs w:val="28"/>
        </w:rPr>
        <w:t>Б</w:t>
      </w:r>
      <w:r w:rsidRPr="002519B6">
        <w:rPr>
          <w:b/>
          <w:szCs w:val="28"/>
        </w:rPr>
        <w:t>иблиографический списо</w:t>
      </w:r>
      <w:r>
        <w:rPr>
          <w:b/>
          <w:szCs w:val="28"/>
        </w:rPr>
        <w:t>к статей о библиотеках и людях</w:t>
      </w:r>
    </w:p>
    <w:p w:rsidR="00EF04DF" w:rsidRDefault="00EF04DF" w:rsidP="00C901EF">
      <w:pPr>
        <w:ind w:firstLine="284"/>
        <w:jc w:val="both"/>
        <w:rPr>
          <w:b/>
          <w:szCs w:val="28"/>
        </w:rPr>
      </w:pPr>
      <w:proofErr w:type="gramStart"/>
      <w:r>
        <w:rPr>
          <w:b/>
          <w:szCs w:val="28"/>
        </w:rPr>
        <w:t>н</w:t>
      </w:r>
      <w:r w:rsidRPr="002519B6">
        <w:rPr>
          <w:b/>
          <w:szCs w:val="28"/>
        </w:rPr>
        <w:t xml:space="preserve">ашей </w:t>
      </w:r>
      <w:r>
        <w:rPr>
          <w:b/>
          <w:szCs w:val="28"/>
        </w:rPr>
        <w:t>Р</w:t>
      </w:r>
      <w:r w:rsidRPr="002519B6">
        <w:rPr>
          <w:b/>
          <w:szCs w:val="28"/>
        </w:rPr>
        <w:t xml:space="preserve">ЦБС, опубликованных в местной, региональной, федеральной печати в </w:t>
      </w:r>
      <w:smartTag w:uri="urn:schemas-microsoft-com:office:smarttags" w:element="metricconverter">
        <w:smartTagPr>
          <w:attr w:name="ProductID" w:val="2013 г"/>
        </w:smartTagPr>
        <w:r w:rsidRPr="002519B6">
          <w:rPr>
            <w:b/>
            <w:szCs w:val="28"/>
          </w:rPr>
          <w:t>2013 г</w:t>
        </w:r>
      </w:smartTag>
      <w:r w:rsidRPr="002519B6">
        <w:rPr>
          <w:b/>
          <w:szCs w:val="28"/>
        </w:rPr>
        <w:t>.</w:t>
      </w:r>
      <w:proofErr w:type="gramEnd"/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>Библиотеки заменит «</w:t>
      </w:r>
      <w:proofErr w:type="spellStart"/>
      <w:r w:rsidRPr="00FE39B5">
        <w:rPr>
          <w:rFonts w:ascii="Times New Roman" w:hAnsi="Times New Roman" w:cs="Times New Roman"/>
          <w:sz w:val="28"/>
          <w:szCs w:val="28"/>
        </w:rPr>
        <w:t>Библиобус</w:t>
      </w:r>
      <w:proofErr w:type="spellEnd"/>
      <w:r w:rsidRPr="00FE39B5">
        <w:rPr>
          <w:rFonts w:ascii="Times New Roman" w:hAnsi="Times New Roman" w:cs="Times New Roman"/>
          <w:sz w:val="28"/>
          <w:szCs w:val="28"/>
        </w:rPr>
        <w:t>» // Знаменка.- 2013.- № 40.- 4 октября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.7.</w:t>
      </w:r>
    </w:p>
    <w:p w:rsidR="00EF04DF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>Благодарим // Знаменка.- 2013.- № 17.- 26 мая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.22.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Ю.А.  Новогодний марафон // Знаменка.- 2013.- 11 января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20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>«Для детей, и не только» // Знаменка.- 2013.- № 26.- 28 июня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.7.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>Исаева Н.  Читать в деревне вредно? Или необязательно? // Знаменка.- 2013.- №39.- 27 сентября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.6.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 xml:space="preserve"> Конкурс сказочников // Знаменка.- 2013.- № 47.- 22 ноября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.4.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 xml:space="preserve">Кузнецова О.  </w:t>
      </w:r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«Новый формат или Кто во что горазд» // Знаменка.- 2013.- № 5.- 1 февраля</w:t>
      </w:r>
      <w:proofErr w:type="gram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.14.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Кузнецова О.  Родословие Кузбасса // Знаменка.- 2013.- № 7.- 15 февраля</w:t>
      </w:r>
      <w:proofErr w:type="gram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E39B5">
        <w:rPr>
          <w:rFonts w:ascii="Times New Roman" w:eastAsia="Times New Roman" w:hAnsi="Times New Roman"/>
          <w:sz w:val="28"/>
          <w:szCs w:val="28"/>
          <w:lang w:eastAsia="ru-RU"/>
        </w:rPr>
        <w:t>. 15.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9B5">
        <w:rPr>
          <w:rFonts w:ascii="Times New Roman" w:hAnsi="Times New Roman" w:cs="Times New Roman"/>
          <w:sz w:val="28"/>
          <w:szCs w:val="28"/>
        </w:rPr>
        <w:t>Любо-дорого посмотреть // Знаменка.- 2013.- № 35.- 30 августа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.7.</w:t>
      </w:r>
    </w:p>
    <w:p w:rsidR="00EF04DF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9B5">
        <w:rPr>
          <w:rFonts w:ascii="Times New Roman" w:hAnsi="Times New Roman" w:cs="Times New Roman"/>
          <w:sz w:val="28"/>
          <w:szCs w:val="28"/>
        </w:rPr>
        <w:t>Объявление о встрече в модельной библиотеке с кузбасским писателем С.М. Павловым // Знаменка.- 2013.- № 6.- 8 февраля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.19.</w:t>
      </w:r>
    </w:p>
    <w:p w:rsidR="00EF04DF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Пресс-служба управления культуры Гурьевского района. Творческий конкурс «Былое в памяти не стерто»: Вести из библиотек // Знаменка.- 2013.- 17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.26.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 «Ника» выбирает самых талантливых // Знаменка.- 2013.- 5 апреля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.14.</w:t>
      </w:r>
    </w:p>
    <w:p w:rsidR="00EF04DF" w:rsidRPr="00FE39B5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B5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FE39B5">
        <w:rPr>
          <w:rFonts w:ascii="Times New Roman" w:hAnsi="Times New Roman" w:cs="Times New Roman"/>
          <w:sz w:val="28"/>
          <w:szCs w:val="28"/>
        </w:rPr>
        <w:t xml:space="preserve"> Е.   С книгами в мир приходит доброта // Знаменка.- 2013.- № 22.- 31 мая.- С.8.</w:t>
      </w:r>
    </w:p>
    <w:p w:rsidR="00EF04DF" w:rsidRPr="00897297" w:rsidRDefault="00EF04DF" w:rsidP="00C901EF">
      <w:pPr>
        <w:pStyle w:val="a9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9B5">
        <w:rPr>
          <w:rFonts w:ascii="Times New Roman" w:hAnsi="Times New Roman" w:cs="Times New Roman"/>
          <w:sz w:val="28"/>
          <w:szCs w:val="28"/>
        </w:rPr>
        <w:t>Что делать в библиотеке ночью? // Знаменка.- 2013.- №18.- 3 мая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3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9B5">
        <w:rPr>
          <w:rFonts w:ascii="Times New Roman" w:hAnsi="Times New Roman" w:cs="Times New Roman"/>
          <w:sz w:val="28"/>
          <w:szCs w:val="28"/>
        </w:rPr>
        <w:t>.8.</w:t>
      </w:r>
    </w:p>
    <w:p w:rsidR="00EF04DF" w:rsidRDefault="00EF04DF" w:rsidP="00C901EF">
      <w:pPr>
        <w:ind w:firstLine="284"/>
        <w:jc w:val="both"/>
        <w:rPr>
          <w:b/>
          <w:szCs w:val="28"/>
        </w:rPr>
      </w:pPr>
      <w:proofErr w:type="gramStart"/>
      <w:r>
        <w:rPr>
          <w:b/>
          <w:szCs w:val="28"/>
        </w:rPr>
        <w:t>Б</w:t>
      </w:r>
      <w:r w:rsidRPr="00C92EEF">
        <w:rPr>
          <w:b/>
          <w:szCs w:val="28"/>
        </w:rPr>
        <w:t xml:space="preserve">иблиографический список статей сотрудников </w:t>
      </w:r>
      <w:r>
        <w:rPr>
          <w:b/>
          <w:szCs w:val="28"/>
        </w:rPr>
        <w:t>нашей Р</w:t>
      </w:r>
      <w:r w:rsidRPr="00C92EEF">
        <w:rPr>
          <w:b/>
          <w:szCs w:val="28"/>
        </w:rPr>
        <w:t xml:space="preserve">ЦБС, опубликованных в местной, региональной, федеральной печати в </w:t>
      </w:r>
      <w:smartTag w:uri="urn:schemas-microsoft-com:office:smarttags" w:element="metricconverter">
        <w:smartTagPr>
          <w:attr w:name="ProductID" w:val="2013 г"/>
        </w:smartTagPr>
        <w:r w:rsidRPr="00C92EEF">
          <w:rPr>
            <w:b/>
            <w:szCs w:val="28"/>
          </w:rPr>
          <w:t>2013 г</w:t>
        </w:r>
      </w:smartTag>
      <w:r w:rsidRPr="00C92EEF">
        <w:rPr>
          <w:b/>
          <w:szCs w:val="28"/>
        </w:rPr>
        <w:t>.</w:t>
      </w:r>
      <w:proofErr w:type="gramEnd"/>
    </w:p>
    <w:p w:rsidR="00EF04DF" w:rsidRPr="00C92EEF" w:rsidRDefault="00EF04DF" w:rsidP="00C901EF">
      <w:pPr>
        <w:ind w:firstLine="284"/>
        <w:jc w:val="both"/>
        <w:rPr>
          <w:b/>
          <w:szCs w:val="28"/>
        </w:rPr>
      </w:pP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lastRenderedPageBreak/>
        <w:t>Веснина О.Ф.   Чтим, гордимся… // Знаменка.- 2013.- № 6.- 8 февраля</w:t>
      </w:r>
      <w:proofErr w:type="gramStart"/>
      <w:r w:rsidRPr="00571FEF">
        <w:rPr>
          <w:szCs w:val="28"/>
        </w:rPr>
        <w:t>.</w:t>
      </w:r>
      <w:proofErr w:type="gramEnd"/>
      <w:r w:rsidRPr="00571FEF">
        <w:rPr>
          <w:szCs w:val="28"/>
        </w:rPr>
        <w:t xml:space="preserve">- </w:t>
      </w:r>
      <w:proofErr w:type="gramStart"/>
      <w:r w:rsidRPr="00571FEF">
        <w:rPr>
          <w:szCs w:val="28"/>
        </w:rPr>
        <w:t>с</w:t>
      </w:r>
      <w:proofErr w:type="gramEnd"/>
      <w:r w:rsidRPr="00571FEF">
        <w:rPr>
          <w:szCs w:val="28"/>
        </w:rPr>
        <w:t>.8.</w:t>
      </w: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t>Наливайко Е.А.   Благодарности за добрые дела // Знаменка.- 2013.- № 21.- 24 мая</w:t>
      </w:r>
      <w:proofErr w:type="gramStart"/>
      <w:r w:rsidRPr="00571FEF">
        <w:rPr>
          <w:szCs w:val="28"/>
        </w:rPr>
        <w:t>.</w:t>
      </w:r>
      <w:proofErr w:type="gramEnd"/>
      <w:r w:rsidRPr="00571FEF">
        <w:rPr>
          <w:szCs w:val="28"/>
        </w:rPr>
        <w:t xml:space="preserve">- </w:t>
      </w:r>
      <w:proofErr w:type="gramStart"/>
      <w:r w:rsidRPr="00571FEF">
        <w:rPr>
          <w:szCs w:val="28"/>
        </w:rPr>
        <w:t>с</w:t>
      </w:r>
      <w:proofErr w:type="gramEnd"/>
      <w:r w:rsidRPr="00571FEF">
        <w:rPr>
          <w:szCs w:val="28"/>
        </w:rPr>
        <w:t>.8.</w:t>
      </w: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t>Фатеева Е.А.   «</w:t>
      </w:r>
      <w:proofErr w:type="spellStart"/>
      <w:r w:rsidRPr="00571FEF">
        <w:rPr>
          <w:szCs w:val="28"/>
        </w:rPr>
        <w:t>БиблиоНика</w:t>
      </w:r>
      <w:proofErr w:type="spellEnd"/>
      <w:r w:rsidRPr="00571FEF">
        <w:rPr>
          <w:szCs w:val="28"/>
        </w:rPr>
        <w:t xml:space="preserve"> – 2013» - лучшим из </w:t>
      </w:r>
      <w:proofErr w:type="gramStart"/>
      <w:r w:rsidRPr="00571FEF">
        <w:rPr>
          <w:szCs w:val="28"/>
        </w:rPr>
        <w:t>лучших</w:t>
      </w:r>
      <w:proofErr w:type="gramEnd"/>
      <w:r w:rsidRPr="00571FEF">
        <w:rPr>
          <w:szCs w:val="28"/>
        </w:rPr>
        <w:t xml:space="preserve"> // Знаменка.- 2013.- № 22.- 31 мая.- С.8.</w:t>
      </w: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t xml:space="preserve">Фатеева Е.А.   Все будет </w:t>
      </w:r>
      <w:r w:rsidRPr="00571FEF">
        <w:rPr>
          <w:szCs w:val="28"/>
          <w:lang w:val="en-US"/>
        </w:rPr>
        <w:t>on</w:t>
      </w:r>
      <w:r w:rsidRPr="00571FEF">
        <w:rPr>
          <w:szCs w:val="28"/>
        </w:rPr>
        <w:t>-</w:t>
      </w:r>
      <w:r w:rsidRPr="00571FEF">
        <w:rPr>
          <w:szCs w:val="28"/>
          <w:lang w:val="en-US"/>
        </w:rPr>
        <w:t>line</w:t>
      </w:r>
      <w:r w:rsidRPr="00571FEF">
        <w:rPr>
          <w:szCs w:val="28"/>
        </w:rPr>
        <w:t>! // Знаменка.- 2013.- № 37.- 13 сентября</w:t>
      </w:r>
      <w:proofErr w:type="gramStart"/>
      <w:r w:rsidRPr="00571FEF">
        <w:rPr>
          <w:szCs w:val="28"/>
        </w:rPr>
        <w:t>.</w:t>
      </w:r>
      <w:proofErr w:type="gramEnd"/>
      <w:r w:rsidRPr="00571FEF">
        <w:rPr>
          <w:szCs w:val="28"/>
        </w:rPr>
        <w:t xml:space="preserve">- </w:t>
      </w:r>
      <w:proofErr w:type="gramStart"/>
      <w:r w:rsidRPr="00571FEF">
        <w:rPr>
          <w:szCs w:val="28"/>
        </w:rPr>
        <w:t>с</w:t>
      </w:r>
      <w:proofErr w:type="gramEnd"/>
      <w:r w:rsidRPr="00571FEF">
        <w:rPr>
          <w:szCs w:val="28"/>
        </w:rPr>
        <w:t>.8.</w:t>
      </w: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t>Фатеева Е.   К юбилею села // Знаменка.- 2013.- № 14.- 5 апреля</w:t>
      </w:r>
      <w:proofErr w:type="gramStart"/>
      <w:r w:rsidRPr="00571FEF">
        <w:rPr>
          <w:szCs w:val="28"/>
        </w:rPr>
        <w:t>.</w:t>
      </w:r>
      <w:proofErr w:type="gramEnd"/>
      <w:r w:rsidRPr="00571FEF">
        <w:rPr>
          <w:szCs w:val="28"/>
        </w:rPr>
        <w:t xml:space="preserve">- </w:t>
      </w:r>
      <w:proofErr w:type="gramStart"/>
      <w:r w:rsidRPr="00571FEF">
        <w:rPr>
          <w:szCs w:val="28"/>
        </w:rPr>
        <w:t>с</w:t>
      </w:r>
      <w:proofErr w:type="gramEnd"/>
      <w:r w:rsidRPr="00571FEF">
        <w:rPr>
          <w:szCs w:val="28"/>
        </w:rPr>
        <w:t>.8.</w:t>
      </w: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t>Фатеева Е.А.   «Стихи из бочки» // Знаменка.- 2013.- № 43.- 25 октября</w:t>
      </w:r>
      <w:proofErr w:type="gramStart"/>
      <w:r w:rsidRPr="00571FEF">
        <w:rPr>
          <w:szCs w:val="28"/>
        </w:rPr>
        <w:t>.</w:t>
      </w:r>
      <w:proofErr w:type="gramEnd"/>
      <w:r w:rsidRPr="00571FEF">
        <w:rPr>
          <w:szCs w:val="28"/>
        </w:rPr>
        <w:t xml:space="preserve">- </w:t>
      </w:r>
      <w:proofErr w:type="gramStart"/>
      <w:r w:rsidRPr="00571FEF">
        <w:rPr>
          <w:szCs w:val="28"/>
        </w:rPr>
        <w:t>с</w:t>
      </w:r>
      <w:proofErr w:type="gramEnd"/>
      <w:r w:rsidRPr="00571FEF">
        <w:rPr>
          <w:szCs w:val="28"/>
        </w:rPr>
        <w:t>.8.</w:t>
      </w:r>
    </w:p>
    <w:p w:rsidR="00EF04D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 w:rsidRPr="00571FEF">
        <w:rPr>
          <w:szCs w:val="28"/>
        </w:rPr>
        <w:t>Худякова М.В.   Кому – стеклотара, кому – эксклюзив! // Знаменка.- 2013.- № 9.- 1 марта</w:t>
      </w:r>
      <w:proofErr w:type="gramStart"/>
      <w:r w:rsidRPr="00571FEF">
        <w:rPr>
          <w:szCs w:val="28"/>
        </w:rPr>
        <w:t>.</w:t>
      </w:r>
      <w:proofErr w:type="gramEnd"/>
      <w:r w:rsidRPr="00571FEF">
        <w:rPr>
          <w:szCs w:val="28"/>
        </w:rPr>
        <w:t xml:space="preserve">- </w:t>
      </w:r>
      <w:proofErr w:type="gramStart"/>
      <w:r w:rsidRPr="00571FEF">
        <w:rPr>
          <w:szCs w:val="28"/>
        </w:rPr>
        <w:t>с</w:t>
      </w:r>
      <w:proofErr w:type="gramEnd"/>
      <w:r w:rsidRPr="00571FEF">
        <w:rPr>
          <w:szCs w:val="28"/>
        </w:rPr>
        <w:t>.15.</w:t>
      </w:r>
    </w:p>
    <w:p w:rsidR="00EF04DF" w:rsidRPr="00571FEF" w:rsidRDefault="00EF04DF" w:rsidP="00C901EF">
      <w:pPr>
        <w:numPr>
          <w:ilvl w:val="0"/>
          <w:numId w:val="15"/>
        </w:numPr>
        <w:ind w:firstLine="284"/>
        <w:jc w:val="both"/>
        <w:rPr>
          <w:szCs w:val="28"/>
        </w:rPr>
      </w:pPr>
      <w:r>
        <w:rPr>
          <w:szCs w:val="28"/>
        </w:rPr>
        <w:t>Галкина С.В.   Конкурс нового уровня // Знаменка.- 2013.- № 49.- 6 декабря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.3.</w:t>
      </w:r>
    </w:p>
    <w:p w:rsidR="00EF04DF" w:rsidRPr="00B84415" w:rsidRDefault="00EF04DF" w:rsidP="00C901EF">
      <w:pPr>
        <w:ind w:left="720" w:firstLine="284"/>
        <w:jc w:val="both"/>
        <w:rPr>
          <w:szCs w:val="28"/>
        </w:rPr>
      </w:pPr>
    </w:p>
    <w:p w:rsidR="00EF04DF" w:rsidRPr="00261A44" w:rsidRDefault="00EF04DF" w:rsidP="00C901EF">
      <w:pPr>
        <w:ind w:firstLine="284"/>
        <w:jc w:val="both"/>
        <w:rPr>
          <w:szCs w:val="28"/>
        </w:rPr>
      </w:pPr>
      <w:r>
        <w:rPr>
          <w:szCs w:val="28"/>
        </w:rPr>
        <w:t xml:space="preserve">    В 2013 году Модельная районная библиотека создала свою страничку на сайте «Одноклассники». Со своей страницы в поисковом окне необходимо набрать </w:t>
      </w:r>
      <w:r w:rsidRPr="00740165">
        <w:rPr>
          <w:b/>
          <w:szCs w:val="28"/>
        </w:rPr>
        <w:t>«</w:t>
      </w:r>
      <w:r w:rsidRPr="00C901EF">
        <w:rPr>
          <w:szCs w:val="28"/>
        </w:rPr>
        <w:t>РЦБС Модельная библиотека Гурьевский район».</w:t>
      </w:r>
      <w:r>
        <w:rPr>
          <w:b/>
          <w:szCs w:val="28"/>
        </w:rPr>
        <w:t xml:space="preserve"> </w:t>
      </w:r>
      <w:r>
        <w:rPr>
          <w:szCs w:val="28"/>
        </w:rPr>
        <w:t>Здесь можно познакомиться с  анонсами,  информацией о прошедших мероприятиях,</w:t>
      </w:r>
      <w:r w:rsidRPr="00740165">
        <w:rPr>
          <w:szCs w:val="28"/>
        </w:rPr>
        <w:t xml:space="preserve"> </w:t>
      </w:r>
      <w:r>
        <w:rPr>
          <w:szCs w:val="28"/>
        </w:rPr>
        <w:t>книжных выставках,  и  фоторепортажами с них, почитать комментарии. Узнать, как прошла очередная встреча в Женском клубе «Берегиня-</w:t>
      </w:r>
      <w:proofErr w:type="gramStart"/>
      <w:r>
        <w:rPr>
          <w:szCs w:val="28"/>
          <w:lang w:val="en-US"/>
        </w:rPr>
        <w:t>Online</w:t>
      </w:r>
      <w:proofErr w:type="gramEnd"/>
      <w:r>
        <w:rPr>
          <w:szCs w:val="28"/>
        </w:rPr>
        <w:t>» и многое другое. Обыкновенные пользователи «Одноклассников» с удовольствием и интересом присоединяются к нашей страничке, следят за нашей работой и делятся своими впечатлениями. В общем на нашей страничке 118 друзей. Среди них есть и другие библиотеки, как Кемеровской области, так и России, с которыми мы делимся советами и опытом работы. Социальные сети, такие как «Одноклассники» - эт</w:t>
      </w:r>
      <w:r>
        <w:rPr>
          <w:color w:val="000000"/>
          <w:szCs w:val="28"/>
          <w:shd w:val="clear" w:color="auto" w:fill="FFFFFF"/>
        </w:rPr>
        <w:t>о уникальная возможность</w:t>
      </w:r>
      <w:r w:rsidRPr="00261A44">
        <w:rPr>
          <w:color w:val="000000"/>
          <w:szCs w:val="28"/>
          <w:shd w:val="clear" w:color="auto" w:fill="FFFFFF"/>
        </w:rPr>
        <w:t xml:space="preserve"> онлайн общ</w:t>
      </w:r>
      <w:r>
        <w:rPr>
          <w:color w:val="000000"/>
          <w:szCs w:val="28"/>
          <w:shd w:val="clear" w:color="auto" w:fill="FFFFFF"/>
        </w:rPr>
        <w:t>ения с друзьями, единомышленниками</w:t>
      </w:r>
      <w:r w:rsidRPr="00261A44">
        <w:rPr>
          <w:color w:val="000000"/>
          <w:szCs w:val="28"/>
          <w:shd w:val="clear" w:color="auto" w:fill="FFFFFF"/>
        </w:rPr>
        <w:t>, коллегами по работе</w:t>
      </w:r>
      <w:r>
        <w:rPr>
          <w:color w:val="000000"/>
          <w:szCs w:val="28"/>
          <w:shd w:val="clear" w:color="auto" w:fill="FFFFFF"/>
        </w:rPr>
        <w:t xml:space="preserve"> в удаленном доступе.</w:t>
      </w:r>
    </w:p>
    <w:p w:rsidR="00EF04DF" w:rsidRDefault="003F00B9" w:rsidP="00C901EF">
      <w:pPr>
        <w:ind w:firstLine="284"/>
        <w:jc w:val="both"/>
        <w:rPr>
          <w:szCs w:val="28"/>
        </w:rPr>
      </w:pPr>
      <w:r w:rsidRPr="003F00B9">
        <w:rPr>
          <w:szCs w:val="28"/>
        </w:rPr>
        <w:t>11.3</w:t>
      </w:r>
      <w:r>
        <w:rPr>
          <w:szCs w:val="28"/>
        </w:rPr>
        <w:t xml:space="preserve"> Фирменного стиля в наших библиотеках нет.</w:t>
      </w:r>
    </w:p>
    <w:p w:rsidR="002C2D8D" w:rsidRPr="002C2D8D" w:rsidRDefault="002C2D8D" w:rsidP="00C901EF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>12. Исследовательская работа среди юношества в 2013 году не проводилось.</w:t>
      </w:r>
    </w:p>
    <w:p w:rsidR="009C79AE" w:rsidRPr="00EB4A91" w:rsidRDefault="009C79AE" w:rsidP="00C901EF">
      <w:pPr>
        <w:ind w:firstLine="284"/>
        <w:jc w:val="both"/>
        <w:rPr>
          <w:szCs w:val="28"/>
        </w:rPr>
      </w:pPr>
    </w:p>
    <w:p w:rsidR="00953F3F" w:rsidRPr="00C547D0" w:rsidRDefault="00953F3F" w:rsidP="00C901EF">
      <w:pPr>
        <w:tabs>
          <w:tab w:val="left" w:pos="6206"/>
        </w:tabs>
        <w:ind w:firstLine="284"/>
        <w:jc w:val="both"/>
        <w:rPr>
          <w:szCs w:val="28"/>
        </w:rPr>
      </w:pPr>
      <w:r w:rsidRPr="00C547D0">
        <w:rPr>
          <w:szCs w:val="28"/>
        </w:rPr>
        <w:t>Ведущий методист    Галкина С.В.                 Тел./Факс (8-38463) 31-2-02</w:t>
      </w:r>
    </w:p>
    <w:p w:rsidR="00953F3F" w:rsidRPr="00C547D0" w:rsidRDefault="00953F3F" w:rsidP="00C901EF">
      <w:pPr>
        <w:tabs>
          <w:tab w:val="left" w:pos="6206"/>
        </w:tabs>
        <w:ind w:firstLine="284"/>
        <w:jc w:val="both"/>
        <w:rPr>
          <w:szCs w:val="28"/>
          <w:lang w:val="en-US"/>
        </w:rPr>
      </w:pPr>
      <w:r w:rsidRPr="00C547D0">
        <w:rPr>
          <w:szCs w:val="28"/>
        </w:rPr>
        <w:t xml:space="preserve">                                                                            </w:t>
      </w:r>
      <w:r w:rsidRPr="00C547D0">
        <w:rPr>
          <w:szCs w:val="28"/>
          <w:lang w:val="en-US"/>
        </w:rPr>
        <w:t>E-mail</w:t>
      </w:r>
      <w:r w:rsidRPr="00C547D0">
        <w:rPr>
          <w:szCs w:val="28"/>
        </w:rPr>
        <w:t xml:space="preserve">: </w:t>
      </w:r>
      <w:r w:rsidRPr="00C547D0">
        <w:rPr>
          <w:szCs w:val="28"/>
          <w:lang w:val="en-US"/>
        </w:rPr>
        <w:t>bibliot11@mail.ru</w:t>
      </w:r>
    </w:p>
    <w:p w:rsidR="00953F3F" w:rsidRPr="00080561" w:rsidRDefault="00953F3F" w:rsidP="00C901EF">
      <w:pPr>
        <w:ind w:firstLine="284"/>
        <w:jc w:val="both"/>
        <w:rPr>
          <w:color w:val="FF0000"/>
          <w:szCs w:val="28"/>
        </w:rPr>
      </w:pPr>
    </w:p>
    <w:p w:rsidR="00953F3F" w:rsidRPr="00080561" w:rsidRDefault="00953F3F" w:rsidP="00C901EF">
      <w:pPr>
        <w:ind w:firstLine="284"/>
        <w:contextualSpacing/>
        <w:jc w:val="both"/>
        <w:rPr>
          <w:b/>
          <w:color w:val="FF0000"/>
          <w:szCs w:val="28"/>
        </w:rPr>
      </w:pPr>
    </w:p>
    <w:p w:rsidR="009C79AE" w:rsidRPr="002C05E9" w:rsidRDefault="009C79AE" w:rsidP="00C901EF">
      <w:pPr>
        <w:ind w:firstLine="284"/>
        <w:jc w:val="both"/>
        <w:rPr>
          <w:color w:val="FF0000"/>
          <w:szCs w:val="28"/>
        </w:rPr>
      </w:pPr>
    </w:p>
    <w:sectPr w:rsidR="009C79AE" w:rsidRPr="002C05E9" w:rsidSect="008D72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45" w:rsidRDefault="00EF4645" w:rsidP="003F00B9">
      <w:r>
        <w:separator/>
      </w:r>
    </w:p>
  </w:endnote>
  <w:endnote w:type="continuationSeparator" w:id="0">
    <w:p w:rsidR="00EF4645" w:rsidRDefault="00EF4645" w:rsidP="003F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47776"/>
      <w:docPartObj>
        <w:docPartGallery w:val="Page Numbers (Bottom of Page)"/>
        <w:docPartUnique/>
      </w:docPartObj>
    </w:sdtPr>
    <w:sdtContent>
      <w:p w:rsidR="008D7250" w:rsidRDefault="006C32D9">
        <w:pPr>
          <w:pStyle w:val="af2"/>
        </w:pPr>
        <w:r>
          <w:fldChar w:fldCharType="begin"/>
        </w:r>
        <w:r w:rsidR="008D7250">
          <w:instrText>PAGE   \* MERGEFORMAT</w:instrText>
        </w:r>
        <w:r>
          <w:fldChar w:fldCharType="separate"/>
        </w:r>
        <w:r w:rsidR="002318BA">
          <w:rPr>
            <w:noProof/>
          </w:rPr>
          <w:t>4</w:t>
        </w:r>
        <w:r>
          <w:fldChar w:fldCharType="end"/>
        </w:r>
      </w:p>
    </w:sdtContent>
  </w:sdt>
  <w:p w:rsidR="008D7250" w:rsidRDefault="008D725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45" w:rsidRDefault="00EF4645" w:rsidP="003F00B9">
      <w:r>
        <w:separator/>
      </w:r>
    </w:p>
  </w:footnote>
  <w:footnote w:type="continuationSeparator" w:id="0">
    <w:p w:rsidR="00EF4645" w:rsidRDefault="00EF4645" w:rsidP="003F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8" w:rsidRPr="006410FE" w:rsidRDefault="00C254A8" w:rsidP="00C254A8">
    <w:pPr>
      <w:pStyle w:val="af0"/>
      <w:jc w:val="center"/>
      <w:rPr>
        <w:b/>
        <w:sz w:val="36"/>
        <w:szCs w:val="36"/>
      </w:rPr>
    </w:pPr>
    <w:r w:rsidRPr="006410FE">
      <w:rPr>
        <w:b/>
        <w:sz w:val="36"/>
        <w:szCs w:val="36"/>
      </w:rPr>
      <w:t>МБУ «РЦБС Гурьевского района»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762"/>
    <w:multiLevelType w:val="hybridMultilevel"/>
    <w:tmpl w:val="E71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5EB"/>
    <w:multiLevelType w:val="hybridMultilevel"/>
    <w:tmpl w:val="64C6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C05"/>
    <w:multiLevelType w:val="hybridMultilevel"/>
    <w:tmpl w:val="B0D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55B"/>
    <w:multiLevelType w:val="hybridMultilevel"/>
    <w:tmpl w:val="5658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7CDD"/>
    <w:multiLevelType w:val="hybridMultilevel"/>
    <w:tmpl w:val="D69A60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05F243A"/>
    <w:multiLevelType w:val="hybridMultilevel"/>
    <w:tmpl w:val="43C2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4191"/>
    <w:multiLevelType w:val="hybridMultilevel"/>
    <w:tmpl w:val="4CCCBB18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25BD8"/>
    <w:multiLevelType w:val="hybridMultilevel"/>
    <w:tmpl w:val="6786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E3E09"/>
    <w:multiLevelType w:val="hybridMultilevel"/>
    <w:tmpl w:val="58D664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72E3A"/>
    <w:multiLevelType w:val="hybridMultilevel"/>
    <w:tmpl w:val="78723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A2C0F"/>
    <w:multiLevelType w:val="hybridMultilevel"/>
    <w:tmpl w:val="6FFE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C6128"/>
    <w:multiLevelType w:val="hybridMultilevel"/>
    <w:tmpl w:val="58680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94AD9"/>
    <w:multiLevelType w:val="hybridMultilevel"/>
    <w:tmpl w:val="3B5C8D7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FB228A6"/>
    <w:multiLevelType w:val="hybridMultilevel"/>
    <w:tmpl w:val="68CE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C0"/>
    <w:rsid w:val="00002D6B"/>
    <w:rsid w:val="00032ED2"/>
    <w:rsid w:val="00061E0D"/>
    <w:rsid w:val="00082593"/>
    <w:rsid w:val="00086565"/>
    <w:rsid w:val="00096FC8"/>
    <w:rsid w:val="000976A2"/>
    <w:rsid w:val="00097E14"/>
    <w:rsid w:val="000A5C6E"/>
    <w:rsid w:val="000B2DC4"/>
    <w:rsid w:val="000E6BFA"/>
    <w:rsid w:val="000E761F"/>
    <w:rsid w:val="000F48C7"/>
    <w:rsid w:val="000F567B"/>
    <w:rsid w:val="000F7911"/>
    <w:rsid w:val="00120FFF"/>
    <w:rsid w:val="001247A1"/>
    <w:rsid w:val="00150490"/>
    <w:rsid w:val="00156C91"/>
    <w:rsid w:val="001759CD"/>
    <w:rsid w:val="0018794E"/>
    <w:rsid w:val="001951C0"/>
    <w:rsid w:val="001A4CF0"/>
    <w:rsid w:val="001B012C"/>
    <w:rsid w:val="001C4FB2"/>
    <w:rsid w:val="001C555F"/>
    <w:rsid w:val="001D32C9"/>
    <w:rsid w:val="001E612C"/>
    <w:rsid w:val="001E6488"/>
    <w:rsid w:val="001E67B5"/>
    <w:rsid w:val="001F2D53"/>
    <w:rsid w:val="00204EE5"/>
    <w:rsid w:val="002318BA"/>
    <w:rsid w:val="0025364C"/>
    <w:rsid w:val="00295050"/>
    <w:rsid w:val="002A235E"/>
    <w:rsid w:val="002B332E"/>
    <w:rsid w:val="002C2D8D"/>
    <w:rsid w:val="00317983"/>
    <w:rsid w:val="00321832"/>
    <w:rsid w:val="00324704"/>
    <w:rsid w:val="0032666A"/>
    <w:rsid w:val="00351B0A"/>
    <w:rsid w:val="00370691"/>
    <w:rsid w:val="003759CF"/>
    <w:rsid w:val="00385318"/>
    <w:rsid w:val="003D1B22"/>
    <w:rsid w:val="003F00B9"/>
    <w:rsid w:val="003F5C16"/>
    <w:rsid w:val="00400BA1"/>
    <w:rsid w:val="0041312F"/>
    <w:rsid w:val="00415C3F"/>
    <w:rsid w:val="0042140A"/>
    <w:rsid w:val="00421C33"/>
    <w:rsid w:val="00433387"/>
    <w:rsid w:val="00442229"/>
    <w:rsid w:val="0045049A"/>
    <w:rsid w:val="00454B0F"/>
    <w:rsid w:val="004652AD"/>
    <w:rsid w:val="00473E70"/>
    <w:rsid w:val="00476CF6"/>
    <w:rsid w:val="00490B22"/>
    <w:rsid w:val="00497047"/>
    <w:rsid w:val="004A7A2D"/>
    <w:rsid w:val="004C3080"/>
    <w:rsid w:val="004C3A1D"/>
    <w:rsid w:val="004C6334"/>
    <w:rsid w:val="004D7E09"/>
    <w:rsid w:val="004F7720"/>
    <w:rsid w:val="00526B5F"/>
    <w:rsid w:val="00527DF6"/>
    <w:rsid w:val="005358A0"/>
    <w:rsid w:val="00565EE5"/>
    <w:rsid w:val="005A45CA"/>
    <w:rsid w:val="005B35E9"/>
    <w:rsid w:val="005C518D"/>
    <w:rsid w:val="005D34FD"/>
    <w:rsid w:val="005F7363"/>
    <w:rsid w:val="0061775B"/>
    <w:rsid w:val="006410FE"/>
    <w:rsid w:val="006548FB"/>
    <w:rsid w:val="006607C3"/>
    <w:rsid w:val="0067184A"/>
    <w:rsid w:val="00682EA0"/>
    <w:rsid w:val="006C12E8"/>
    <w:rsid w:val="006C32D9"/>
    <w:rsid w:val="006C407B"/>
    <w:rsid w:val="006D4595"/>
    <w:rsid w:val="006E7736"/>
    <w:rsid w:val="006F0F86"/>
    <w:rsid w:val="00707107"/>
    <w:rsid w:val="0071294F"/>
    <w:rsid w:val="0072187C"/>
    <w:rsid w:val="00733C11"/>
    <w:rsid w:val="0074703A"/>
    <w:rsid w:val="00750DBA"/>
    <w:rsid w:val="007571C0"/>
    <w:rsid w:val="00761B2E"/>
    <w:rsid w:val="007704C2"/>
    <w:rsid w:val="0079744E"/>
    <w:rsid w:val="007A2A5B"/>
    <w:rsid w:val="007C5842"/>
    <w:rsid w:val="007D3601"/>
    <w:rsid w:val="007E053C"/>
    <w:rsid w:val="007E667C"/>
    <w:rsid w:val="0080042D"/>
    <w:rsid w:val="0085108E"/>
    <w:rsid w:val="008634E0"/>
    <w:rsid w:val="0087168D"/>
    <w:rsid w:val="008A1938"/>
    <w:rsid w:val="008C4BDE"/>
    <w:rsid w:val="008D3E2F"/>
    <w:rsid w:val="008D7250"/>
    <w:rsid w:val="008E0B19"/>
    <w:rsid w:val="009029CF"/>
    <w:rsid w:val="009135CC"/>
    <w:rsid w:val="00916E0A"/>
    <w:rsid w:val="0092278A"/>
    <w:rsid w:val="00933F4C"/>
    <w:rsid w:val="00934B86"/>
    <w:rsid w:val="009427DF"/>
    <w:rsid w:val="009479D4"/>
    <w:rsid w:val="00953F3F"/>
    <w:rsid w:val="009617E0"/>
    <w:rsid w:val="00971061"/>
    <w:rsid w:val="00974858"/>
    <w:rsid w:val="009763B1"/>
    <w:rsid w:val="00977E16"/>
    <w:rsid w:val="00980006"/>
    <w:rsid w:val="009C79AE"/>
    <w:rsid w:val="009D00B7"/>
    <w:rsid w:val="009F010E"/>
    <w:rsid w:val="009F49DC"/>
    <w:rsid w:val="009F71D3"/>
    <w:rsid w:val="00A05829"/>
    <w:rsid w:val="00A35A1D"/>
    <w:rsid w:val="00A6049A"/>
    <w:rsid w:val="00AA0339"/>
    <w:rsid w:val="00AA7020"/>
    <w:rsid w:val="00AB0E21"/>
    <w:rsid w:val="00AB365C"/>
    <w:rsid w:val="00AD2559"/>
    <w:rsid w:val="00AD3BAB"/>
    <w:rsid w:val="00AE0687"/>
    <w:rsid w:val="00AE406B"/>
    <w:rsid w:val="00AF1576"/>
    <w:rsid w:val="00B173CB"/>
    <w:rsid w:val="00B311BE"/>
    <w:rsid w:val="00B36441"/>
    <w:rsid w:val="00B415FB"/>
    <w:rsid w:val="00B52493"/>
    <w:rsid w:val="00B54E5D"/>
    <w:rsid w:val="00B62AD0"/>
    <w:rsid w:val="00B63E84"/>
    <w:rsid w:val="00B71565"/>
    <w:rsid w:val="00B729C3"/>
    <w:rsid w:val="00B82A83"/>
    <w:rsid w:val="00B92F88"/>
    <w:rsid w:val="00BA3B19"/>
    <w:rsid w:val="00BD1E13"/>
    <w:rsid w:val="00BD76AE"/>
    <w:rsid w:val="00BE6390"/>
    <w:rsid w:val="00C0105B"/>
    <w:rsid w:val="00C072E2"/>
    <w:rsid w:val="00C10EF2"/>
    <w:rsid w:val="00C254A8"/>
    <w:rsid w:val="00C4029D"/>
    <w:rsid w:val="00C51155"/>
    <w:rsid w:val="00C56CD5"/>
    <w:rsid w:val="00C72AFD"/>
    <w:rsid w:val="00C74CDD"/>
    <w:rsid w:val="00C901EF"/>
    <w:rsid w:val="00CC6E82"/>
    <w:rsid w:val="00CD6D21"/>
    <w:rsid w:val="00CD7568"/>
    <w:rsid w:val="00CE2B49"/>
    <w:rsid w:val="00CE680D"/>
    <w:rsid w:val="00D00F48"/>
    <w:rsid w:val="00D30B22"/>
    <w:rsid w:val="00D47CEE"/>
    <w:rsid w:val="00D61B5B"/>
    <w:rsid w:val="00D94018"/>
    <w:rsid w:val="00DA7FFC"/>
    <w:rsid w:val="00DB3C4D"/>
    <w:rsid w:val="00DB3C60"/>
    <w:rsid w:val="00E02AD1"/>
    <w:rsid w:val="00E50515"/>
    <w:rsid w:val="00E61F64"/>
    <w:rsid w:val="00E73CAA"/>
    <w:rsid w:val="00E80A11"/>
    <w:rsid w:val="00E82DCB"/>
    <w:rsid w:val="00E8534D"/>
    <w:rsid w:val="00E94C0F"/>
    <w:rsid w:val="00E97ACB"/>
    <w:rsid w:val="00EA1BA1"/>
    <w:rsid w:val="00EA4F69"/>
    <w:rsid w:val="00EB2131"/>
    <w:rsid w:val="00EB409D"/>
    <w:rsid w:val="00EC59D4"/>
    <w:rsid w:val="00EC5E37"/>
    <w:rsid w:val="00ED3380"/>
    <w:rsid w:val="00EE63EB"/>
    <w:rsid w:val="00EF04DF"/>
    <w:rsid w:val="00EF4645"/>
    <w:rsid w:val="00EF775F"/>
    <w:rsid w:val="00F006CC"/>
    <w:rsid w:val="00F0689D"/>
    <w:rsid w:val="00F469AF"/>
    <w:rsid w:val="00F6200E"/>
    <w:rsid w:val="00F70E72"/>
    <w:rsid w:val="00F74B6F"/>
    <w:rsid w:val="00F86BBD"/>
    <w:rsid w:val="00F9120E"/>
    <w:rsid w:val="00FA0979"/>
    <w:rsid w:val="00FA63F4"/>
    <w:rsid w:val="00FB429C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571C0"/>
    <w:rPr>
      <w:sz w:val="28"/>
      <w:lang w:eastAsia="ru-RU"/>
    </w:rPr>
  </w:style>
  <w:style w:type="paragraph" w:styleId="a4">
    <w:name w:val="Body Text Indent"/>
    <w:basedOn w:val="a"/>
    <w:link w:val="a3"/>
    <w:rsid w:val="007571C0"/>
    <w:pPr>
      <w:ind w:firstLine="709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757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7571C0"/>
    <w:rPr>
      <w:sz w:val="28"/>
      <w:lang w:eastAsia="ru-RU"/>
    </w:rPr>
  </w:style>
  <w:style w:type="paragraph" w:styleId="20">
    <w:name w:val="Body Text Indent 2"/>
    <w:basedOn w:val="a"/>
    <w:link w:val="2"/>
    <w:rsid w:val="007571C0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757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571C0"/>
    <w:rPr>
      <w:color w:val="0000FF" w:themeColor="hyperlink"/>
      <w:u w:val="single"/>
    </w:rPr>
  </w:style>
  <w:style w:type="character" w:customStyle="1" w:styleId="a6">
    <w:name w:val="Подзаголовок Знак"/>
    <w:basedOn w:val="a0"/>
    <w:link w:val="a7"/>
    <w:locked/>
    <w:rsid w:val="00CE680D"/>
    <w:rPr>
      <w:sz w:val="28"/>
      <w:lang w:eastAsia="ru-RU"/>
    </w:rPr>
  </w:style>
  <w:style w:type="paragraph" w:styleId="a7">
    <w:name w:val="Subtitle"/>
    <w:basedOn w:val="a"/>
    <w:link w:val="a6"/>
    <w:qFormat/>
    <w:rsid w:val="00CE680D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Подзаголовок Знак1"/>
    <w:basedOn w:val="a0"/>
    <w:uiPriority w:val="11"/>
    <w:rsid w:val="00CE68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40A"/>
  </w:style>
  <w:style w:type="character" w:styleId="a8">
    <w:name w:val="Strong"/>
    <w:basedOn w:val="a0"/>
    <w:uiPriority w:val="22"/>
    <w:qFormat/>
    <w:rsid w:val="002B332E"/>
    <w:rPr>
      <w:b/>
      <w:bCs/>
    </w:rPr>
  </w:style>
  <w:style w:type="paragraph" w:styleId="a9">
    <w:name w:val="List Paragraph"/>
    <w:basedOn w:val="a"/>
    <w:uiPriority w:val="34"/>
    <w:qFormat/>
    <w:rsid w:val="00B31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2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2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7168D"/>
    <w:pPr>
      <w:spacing w:before="100" w:after="100"/>
      <w:ind w:left="100" w:right="100" w:firstLine="500"/>
      <w:jc w:val="both"/>
    </w:pPr>
    <w:rPr>
      <w:rFonts w:ascii="Verdana" w:hAnsi="Verdana"/>
      <w:color w:val="000080"/>
      <w:sz w:val="20"/>
    </w:rPr>
  </w:style>
  <w:style w:type="paragraph" w:customStyle="1" w:styleId="210">
    <w:name w:val="Основной текст с отступом 21"/>
    <w:basedOn w:val="a"/>
    <w:rsid w:val="00476CF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1">
    <w:name w:val="Абзац списка1"/>
    <w:basedOn w:val="a"/>
    <w:rsid w:val="00B82A83"/>
    <w:pPr>
      <w:ind w:left="720"/>
      <w:contextualSpacing/>
    </w:pPr>
    <w:rPr>
      <w:szCs w:val="22"/>
      <w:lang w:eastAsia="en-US"/>
    </w:rPr>
  </w:style>
  <w:style w:type="paragraph" w:styleId="ad">
    <w:name w:val="No Spacing"/>
    <w:uiPriority w:val="1"/>
    <w:qFormat/>
    <w:rsid w:val="00EA1BA1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F86B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54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254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4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571C0"/>
    <w:rPr>
      <w:sz w:val="28"/>
      <w:lang w:eastAsia="ru-RU"/>
    </w:rPr>
  </w:style>
  <w:style w:type="paragraph" w:styleId="a4">
    <w:name w:val="Body Text Indent"/>
    <w:basedOn w:val="a"/>
    <w:link w:val="a3"/>
    <w:rsid w:val="007571C0"/>
    <w:pPr>
      <w:ind w:firstLine="709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757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7571C0"/>
    <w:rPr>
      <w:sz w:val="28"/>
      <w:lang w:eastAsia="ru-RU"/>
    </w:rPr>
  </w:style>
  <w:style w:type="paragraph" w:styleId="20">
    <w:name w:val="Body Text Indent 2"/>
    <w:basedOn w:val="a"/>
    <w:link w:val="2"/>
    <w:rsid w:val="007571C0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757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571C0"/>
    <w:rPr>
      <w:color w:val="0000FF" w:themeColor="hyperlink"/>
      <w:u w:val="single"/>
    </w:rPr>
  </w:style>
  <w:style w:type="character" w:customStyle="1" w:styleId="a6">
    <w:name w:val="Подзаголовок Знак"/>
    <w:basedOn w:val="a0"/>
    <w:link w:val="a7"/>
    <w:locked/>
    <w:rsid w:val="00CE680D"/>
    <w:rPr>
      <w:sz w:val="28"/>
      <w:lang w:eastAsia="ru-RU"/>
    </w:rPr>
  </w:style>
  <w:style w:type="paragraph" w:styleId="a7">
    <w:name w:val="Subtitle"/>
    <w:basedOn w:val="a"/>
    <w:link w:val="a6"/>
    <w:qFormat/>
    <w:rsid w:val="00CE680D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Подзаголовок Знак1"/>
    <w:basedOn w:val="a0"/>
    <w:uiPriority w:val="11"/>
    <w:rsid w:val="00CE68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40A"/>
  </w:style>
  <w:style w:type="character" w:styleId="a8">
    <w:name w:val="Strong"/>
    <w:basedOn w:val="a0"/>
    <w:uiPriority w:val="22"/>
    <w:qFormat/>
    <w:rsid w:val="002B332E"/>
    <w:rPr>
      <w:b/>
      <w:bCs/>
    </w:rPr>
  </w:style>
  <w:style w:type="paragraph" w:styleId="a9">
    <w:name w:val="List Paragraph"/>
    <w:basedOn w:val="a"/>
    <w:uiPriority w:val="34"/>
    <w:qFormat/>
    <w:rsid w:val="00B31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2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2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7168D"/>
    <w:pPr>
      <w:spacing w:before="100" w:after="100"/>
      <w:ind w:left="100" w:right="100" w:firstLine="500"/>
      <w:jc w:val="both"/>
    </w:pPr>
    <w:rPr>
      <w:rFonts w:ascii="Verdana" w:hAnsi="Verdana"/>
      <w:color w:val="000080"/>
      <w:sz w:val="20"/>
    </w:rPr>
  </w:style>
  <w:style w:type="paragraph" w:customStyle="1" w:styleId="210">
    <w:name w:val="Основной текст с отступом 21"/>
    <w:basedOn w:val="a"/>
    <w:rsid w:val="00476CF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1">
    <w:name w:val="Абзац списка1"/>
    <w:basedOn w:val="a"/>
    <w:rsid w:val="00B82A83"/>
    <w:pPr>
      <w:ind w:left="720"/>
      <w:contextualSpacing/>
    </w:pPr>
    <w:rPr>
      <w:szCs w:val="22"/>
      <w:lang w:eastAsia="en-US"/>
    </w:rPr>
  </w:style>
  <w:style w:type="paragraph" w:styleId="ad">
    <w:name w:val="No Spacing"/>
    <w:uiPriority w:val="1"/>
    <w:qFormat/>
    <w:rsid w:val="00EA1BA1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F86B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54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254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4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51B087-3F76-42B4-9591-559A6435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36</Pages>
  <Words>11605</Words>
  <Characters>66152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Катерина)</dc:creator>
  <cp:lastModifiedBy>Мочалова</cp:lastModifiedBy>
  <cp:revision>223</cp:revision>
  <dcterms:created xsi:type="dcterms:W3CDTF">2013-12-24T17:36:00Z</dcterms:created>
  <dcterms:modified xsi:type="dcterms:W3CDTF">2014-04-01T02:14:00Z</dcterms:modified>
</cp:coreProperties>
</file>